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EE7306">
        <w:rPr>
          <w:rFonts w:ascii="Courier New" w:hAnsi="Courier New" w:cs="Courier New"/>
          <w:sz w:val="24"/>
          <w:szCs w:val="24"/>
        </w:rPr>
        <w:t>3</w:t>
      </w:r>
      <w:r>
        <w:rPr>
          <w:rFonts w:ascii="Courier New" w:hAnsi="Courier New" w:cs="Courier New"/>
          <w:sz w:val="24"/>
          <w:szCs w:val="24"/>
        </w:rPr>
        <w:t>/202</w:t>
      </w:r>
      <w:r w:rsidR="00E665DF">
        <w:rPr>
          <w:rFonts w:ascii="Courier New" w:hAnsi="Courier New" w:cs="Courier New"/>
          <w:sz w:val="24"/>
          <w:szCs w:val="24"/>
        </w:rPr>
        <w:t>3</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824948">
        <w:rPr>
          <w:rFonts w:ascii="Courier New" w:hAnsi="Courier New" w:cs="Courier New"/>
          <w:sz w:val="24"/>
          <w:szCs w:val="24"/>
        </w:rPr>
        <w:t xml:space="preserve">     </w:t>
      </w:r>
      <w:r>
        <w:rPr>
          <w:rFonts w:ascii="Courier New" w:hAnsi="Courier New" w:cs="Courier New"/>
          <w:sz w:val="24"/>
          <w:szCs w:val="24"/>
        </w:rPr>
        <w:t>Yargıtay/Hukuk No: 193/2017</w:t>
      </w: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6424/2012)</w:t>
      </w:r>
    </w:p>
    <w:p w:rsidR="00526DFF" w:rsidRDefault="00526DFF" w:rsidP="00526DFF">
      <w:pPr>
        <w:spacing w:line="240" w:lineRule="auto"/>
        <w:rPr>
          <w:rFonts w:ascii="Courier New" w:hAnsi="Courier New" w:cs="Courier New"/>
          <w:sz w:val="24"/>
          <w:szCs w:val="24"/>
        </w:rPr>
      </w:pPr>
    </w:p>
    <w:p w:rsidR="00526DFF" w:rsidRDefault="00526DFF" w:rsidP="00526DFF">
      <w:pPr>
        <w:spacing w:line="24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526DFF" w:rsidRDefault="00526DFF" w:rsidP="00526DFF">
      <w:pPr>
        <w:spacing w:line="240" w:lineRule="auto"/>
        <w:rPr>
          <w:rFonts w:ascii="Courier New" w:hAnsi="Courier New" w:cs="Courier New"/>
          <w:sz w:val="24"/>
          <w:szCs w:val="24"/>
        </w:rPr>
      </w:pPr>
    </w:p>
    <w:p w:rsidR="00526DFF" w:rsidRDefault="00526DFF" w:rsidP="00526DFF">
      <w:pPr>
        <w:spacing w:line="24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526DFF" w:rsidRDefault="00526DFF" w:rsidP="00526DFF">
      <w:pPr>
        <w:spacing w:line="240" w:lineRule="auto"/>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İstinaf eden: İrem Pazarlama Ltd</w:t>
      </w:r>
      <w:proofErr w:type="gramStart"/>
      <w:r>
        <w:rPr>
          <w:rFonts w:ascii="Courier New" w:hAnsi="Courier New" w:cs="Courier New"/>
          <w:sz w:val="24"/>
          <w:szCs w:val="24"/>
        </w:rPr>
        <w:t>.,</w:t>
      </w:r>
      <w:proofErr w:type="gramEnd"/>
      <w:r>
        <w:rPr>
          <w:rFonts w:ascii="Courier New" w:hAnsi="Courier New" w:cs="Courier New"/>
          <w:sz w:val="24"/>
          <w:szCs w:val="24"/>
        </w:rPr>
        <w:t xml:space="preserve"> </w:t>
      </w:r>
      <w:r w:rsidR="00183B0A">
        <w:rPr>
          <w:rFonts w:ascii="Courier New" w:hAnsi="Courier New" w:cs="Courier New"/>
          <w:sz w:val="24"/>
          <w:szCs w:val="24"/>
        </w:rPr>
        <w:t>Lefkoşa</w:t>
      </w:r>
    </w:p>
    <w:p w:rsidR="00183B0A" w:rsidRDefault="00183B0A" w:rsidP="00526DF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(Davacı)</w:t>
      </w:r>
    </w:p>
    <w:p w:rsidR="00526DFF" w:rsidRDefault="00526DFF" w:rsidP="00526DFF">
      <w:pPr>
        <w:spacing w:line="240" w:lineRule="auto"/>
        <w:contextualSpacing/>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ile</w:t>
      </w:r>
      <w:proofErr w:type="gramEnd"/>
    </w:p>
    <w:p w:rsidR="00526DFF" w:rsidRDefault="00526DFF" w:rsidP="00526DFF">
      <w:pPr>
        <w:spacing w:line="240" w:lineRule="auto"/>
        <w:contextualSpacing/>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w:t>
      </w:r>
      <w:r w:rsidR="00183B0A">
        <w:rPr>
          <w:rFonts w:ascii="Courier New" w:hAnsi="Courier New" w:cs="Courier New"/>
          <w:sz w:val="24"/>
          <w:szCs w:val="24"/>
        </w:rPr>
        <w:t xml:space="preserve">KKTC Sosyal Sigortalar Dairesi, </w:t>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t xml:space="preserve">     Lefkoşa Bölge Amirliği, Lefkoşa</w:t>
      </w:r>
      <w:r>
        <w:rPr>
          <w:rFonts w:ascii="Courier New" w:hAnsi="Courier New" w:cs="Courier New"/>
          <w:sz w:val="24"/>
          <w:szCs w:val="24"/>
        </w:rPr>
        <w:t xml:space="preserve"> </w:t>
      </w:r>
    </w:p>
    <w:p w:rsidR="00183B0A" w:rsidRDefault="00183B0A" w:rsidP="00526DFF">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 No.1)</w:t>
      </w:r>
    </w:p>
    <w:p w:rsidR="00526DFF" w:rsidRDefault="00526DFF" w:rsidP="00526DFF">
      <w:pPr>
        <w:spacing w:line="240" w:lineRule="auto"/>
        <w:contextualSpacing/>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526DFF" w:rsidRDefault="00526DFF" w:rsidP="00526DFF">
      <w:pPr>
        <w:spacing w:line="240" w:lineRule="auto"/>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183B0A">
        <w:rPr>
          <w:rFonts w:ascii="Courier New" w:hAnsi="Courier New" w:cs="Courier New"/>
          <w:sz w:val="24"/>
          <w:szCs w:val="24"/>
        </w:rPr>
        <w:t xml:space="preserve"> Hasan </w:t>
      </w:r>
      <w:proofErr w:type="spellStart"/>
      <w:r w:rsidR="00183B0A">
        <w:rPr>
          <w:rFonts w:ascii="Courier New" w:hAnsi="Courier New" w:cs="Courier New"/>
          <w:sz w:val="24"/>
          <w:szCs w:val="24"/>
        </w:rPr>
        <w:t>Esendağlı</w:t>
      </w:r>
      <w:proofErr w:type="spellEnd"/>
      <w:r w:rsidR="00183B0A">
        <w:rPr>
          <w:rFonts w:ascii="Courier New" w:hAnsi="Courier New" w:cs="Courier New"/>
          <w:sz w:val="24"/>
          <w:szCs w:val="24"/>
        </w:rPr>
        <w:t xml:space="preserve"> </w:t>
      </w:r>
      <w:r>
        <w:rPr>
          <w:rFonts w:ascii="Courier New" w:hAnsi="Courier New" w:cs="Courier New"/>
          <w:sz w:val="24"/>
          <w:szCs w:val="24"/>
        </w:rPr>
        <w:t xml:space="preserve"> </w:t>
      </w: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w:t>
      </w:r>
      <w:r w:rsidR="00183B0A">
        <w:rPr>
          <w:rFonts w:ascii="Courier New" w:hAnsi="Courier New" w:cs="Courier New"/>
          <w:sz w:val="24"/>
          <w:szCs w:val="24"/>
        </w:rPr>
        <w:t xml:space="preserve">Özlem Çalıcıoğlu Başbuğ </w:t>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r>
      <w:r w:rsidR="00183B0A">
        <w:rPr>
          <w:rFonts w:ascii="Courier New" w:hAnsi="Courier New" w:cs="Courier New"/>
          <w:sz w:val="24"/>
          <w:szCs w:val="24"/>
        </w:rPr>
        <w:tab/>
        <w:t>adına ve şahsen Avukat Niyazi Uyguner</w:t>
      </w:r>
    </w:p>
    <w:p w:rsidR="00526DFF" w:rsidRDefault="00526DFF" w:rsidP="00526DFF">
      <w:pPr>
        <w:spacing w:line="240" w:lineRule="auto"/>
        <w:rPr>
          <w:rFonts w:ascii="Courier New" w:hAnsi="Courier New" w:cs="Courier New"/>
          <w:sz w:val="24"/>
          <w:szCs w:val="24"/>
        </w:rPr>
      </w:pPr>
    </w:p>
    <w:p w:rsidR="00526DFF" w:rsidRDefault="00526DFF" w:rsidP="00526DFF">
      <w:pPr>
        <w:spacing w:line="240" w:lineRule="auto"/>
        <w:rPr>
          <w:rFonts w:ascii="Courier New" w:hAnsi="Courier New" w:cs="Courier New"/>
          <w:sz w:val="24"/>
          <w:szCs w:val="24"/>
        </w:rPr>
      </w:pPr>
      <w:r>
        <w:rPr>
          <w:rFonts w:ascii="Courier New" w:hAnsi="Courier New" w:cs="Courier New"/>
          <w:sz w:val="24"/>
          <w:szCs w:val="24"/>
        </w:rPr>
        <w:t xml:space="preserve">Lefkoşa Kaza Mahkemesi Yargıcı </w:t>
      </w:r>
      <w:r w:rsidR="00183B0A">
        <w:rPr>
          <w:rFonts w:ascii="Courier New" w:hAnsi="Courier New" w:cs="Courier New"/>
          <w:sz w:val="24"/>
          <w:szCs w:val="24"/>
        </w:rPr>
        <w:t>Rauf Kürşad</w:t>
      </w:r>
      <w:r>
        <w:rPr>
          <w:rFonts w:ascii="Courier New" w:hAnsi="Courier New" w:cs="Courier New"/>
          <w:sz w:val="24"/>
          <w:szCs w:val="24"/>
        </w:rPr>
        <w:t>’</w:t>
      </w:r>
      <w:r w:rsidR="00183B0A">
        <w:rPr>
          <w:rFonts w:ascii="Courier New" w:hAnsi="Courier New" w:cs="Courier New"/>
          <w:sz w:val="24"/>
          <w:szCs w:val="24"/>
        </w:rPr>
        <w:t>ı</w:t>
      </w:r>
      <w:r>
        <w:rPr>
          <w:rFonts w:ascii="Courier New" w:hAnsi="Courier New" w:cs="Courier New"/>
          <w:sz w:val="24"/>
          <w:szCs w:val="24"/>
        </w:rPr>
        <w:t xml:space="preserve">n, </w:t>
      </w:r>
      <w:r w:rsidR="00183B0A">
        <w:rPr>
          <w:rFonts w:ascii="Courier New" w:hAnsi="Courier New" w:cs="Courier New"/>
          <w:sz w:val="24"/>
          <w:szCs w:val="24"/>
        </w:rPr>
        <w:t>6424</w:t>
      </w:r>
      <w:r>
        <w:rPr>
          <w:rFonts w:ascii="Courier New" w:hAnsi="Courier New" w:cs="Courier New"/>
          <w:sz w:val="24"/>
          <w:szCs w:val="24"/>
        </w:rPr>
        <w:t>/201</w:t>
      </w:r>
      <w:r w:rsidR="00183B0A">
        <w:rPr>
          <w:rFonts w:ascii="Courier New" w:hAnsi="Courier New" w:cs="Courier New"/>
          <w:sz w:val="24"/>
          <w:szCs w:val="24"/>
        </w:rPr>
        <w:t>2</w:t>
      </w:r>
      <w:r>
        <w:rPr>
          <w:rFonts w:ascii="Courier New" w:hAnsi="Courier New" w:cs="Courier New"/>
          <w:sz w:val="24"/>
          <w:szCs w:val="24"/>
        </w:rPr>
        <w:t xml:space="preserve"> sayılı davada, </w:t>
      </w:r>
      <w:r w:rsidR="00183B0A">
        <w:rPr>
          <w:rFonts w:ascii="Courier New" w:hAnsi="Courier New" w:cs="Courier New"/>
          <w:sz w:val="24"/>
          <w:szCs w:val="24"/>
        </w:rPr>
        <w:t>2</w:t>
      </w:r>
      <w:r>
        <w:rPr>
          <w:rFonts w:ascii="Courier New" w:hAnsi="Courier New" w:cs="Courier New"/>
          <w:sz w:val="24"/>
          <w:szCs w:val="24"/>
        </w:rPr>
        <w:t>.</w:t>
      </w:r>
      <w:r w:rsidR="00183B0A">
        <w:rPr>
          <w:rFonts w:ascii="Courier New" w:hAnsi="Courier New" w:cs="Courier New"/>
          <w:sz w:val="24"/>
          <w:szCs w:val="24"/>
        </w:rPr>
        <w:t>11</w:t>
      </w:r>
      <w:r>
        <w:rPr>
          <w:rFonts w:ascii="Courier New" w:hAnsi="Courier New" w:cs="Courier New"/>
          <w:sz w:val="24"/>
          <w:szCs w:val="24"/>
        </w:rPr>
        <w:t>.201</w:t>
      </w:r>
      <w:r w:rsidR="00183B0A">
        <w:rPr>
          <w:rFonts w:ascii="Courier New" w:hAnsi="Courier New" w:cs="Courier New"/>
          <w:sz w:val="24"/>
          <w:szCs w:val="24"/>
        </w:rPr>
        <w:t>7</w:t>
      </w:r>
      <w:r>
        <w:rPr>
          <w:rFonts w:ascii="Courier New" w:hAnsi="Courier New" w:cs="Courier New"/>
          <w:sz w:val="24"/>
          <w:szCs w:val="24"/>
        </w:rPr>
        <w:t xml:space="preserve"> tarihinde verdiği karara karşı, Dava</w:t>
      </w:r>
      <w:r w:rsidR="00183B0A">
        <w:rPr>
          <w:rFonts w:ascii="Courier New" w:hAnsi="Courier New" w:cs="Courier New"/>
          <w:sz w:val="24"/>
          <w:szCs w:val="24"/>
        </w:rPr>
        <w:t>c</w:t>
      </w:r>
      <w:r>
        <w:rPr>
          <w:rFonts w:ascii="Courier New" w:hAnsi="Courier New" w:cs="Courier New"/>
          <w:sz w:val="24"/>
          <w:szCs w:val="24"/>
        </w:rPr>
        <w:t>ı tarafından yapılan istinaftır.</w:t>
      </w:r>
    </w:p>
    <w:p w:rsidR="00526DFF" w:rsidRDefault="00526DFF" w:rsidP="00526DFF">
      <w:pPr>
        <w:spacing w:line="360" w:lineRule="auto"/>
        <w:contextualSpacing/>
        <w:rPr>
          <w:rFonts w:ascii="Courier New" w:hAnsi="Courier New" w:cs="Courier New"/>
          <w:sz w:val="24"/>
          <w:szCs w:val="24"/>
        </w:rPr>
      </w:pPr>
    </w:p>
    <w:p w:rsidR="00526DFF" w:rsidRDefault="00526DFF" w:rsidP="00526DFF">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526DFF" w:rsidRDefault="00526DFF" w:rsidP="00526DFF">
      <w:pPr>
        <w:spacing w:line="360" w:lineRule="auto"/>
        <w:contextualSpacing/>
        <w:jc w:val="center"/>
        <w:rPr>
          <w:rFonts w:ascii="Courier New" w:hAnsi="Courier New" w:cs="Courier New"/>
          <w:sz w:val="24"/>
          <w:szCs w:val="24"/>
        </w:rPr>
      </w:pPr>
    </w:p>
    <w:p w:rsidR="00526DFF" w:rsidRDefault="00526DFF" w:rsidP="00526DFF">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526DFF" w:rsidRPr="0083714F" w:rsidRDefault="00526DFF" w:rsidP="00526DFF">
      <w:pPr>
        <w:spacing w:line="360" w:lineRule="auto"/>
        <w:contextualSpacing/>
        <w:jc w:val="center"/>
        <w:rPr>
          <w:rFonts w:ascii="Courier New" w:hAnsi="Courier New" w:cs="Courier New"/>
          <w:b/>
          <w:sz w:val="24"/>
          <w:szCs w:val="24"/>
          <w:u w:val="single"/>
        </w:rPr>
      </w:pPr>
    </w:p>
    <w:p w:rsidR="00526DFF" w:rsidRDefault="00526DFF" w:rsidP="00526DFF">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183B0A">
        <w:rPr>
          <w:rFonts w:ascii="Courier New" w:hAnsi="Courier New" w:cs="Courier New"/>
          <w:sz w:val="24"/>
          <w:szCs w:val="24"/>
        </w:rPr>
        <w:t xml:space="preserve"> </w:t>
      </w:r>
      <w:r>
        <w:rPr>
          <w:rFonts w:ascii="Courier New" w:hAnsi="Courier New" w:cs="Courier New"/>
          <w:sz w:val="24"/>
          <w:szCs w:val="24"/>
        </w:rPr>
        <w:t xml:space="preserve">Bu istinafta, </w:t>
      </w:r>
      <w:r w:rsidRPr="000E1198">
        <w:rPr>
          <w:rFonts w:ascii="Courier New" w:hAnsi="Courier New" w:cs="Courier New"/>
          <w:sz w:val="24"/>
          <w:szCs w:val="24"/>
        </w:rPr>
        <w:t>İstinaf Eden/</w:t>
      </w:r>
      <w:r>
        <w:rPr>
          <w:rFonts w:ascii="Courier New" w:hAnsi="Courier New" w:cs="Courier New"/>
          <w:sz w:val="24"/>
          <w:szCs w:val="24"/>
        </w:rPr>
        <w:t>Dava</w:t>
      </w:r>
      <w:r w:rsidR="00426CEF">
        <w:rPr>
          <w:rFonts w:ascii="Courier New" w:hAnsi="Courier New" w:cs="Courier New"/>
          <w:sz w:val="24"/>
          <w:szCs w:val="24"/>
        </w:rPr>
        <w:t>c</w:t>
      </w:r>
      <w:r>
        <w:rPr>
          <w:rFonts w:ascii="Courier New" w:hAnsi="Courier New" w:cs="Courier New"/>
          <w:sz w:val="24"/>
          <w:szCs w:val="24"/>
        </w:rPr>
        <w:t>ı kararda bundan böyle sadece Dava</w:t>
      </w:r>
      <w:r w:rsidR="00426CEF">
        <w:rPr>
          <w:rFonts w:ascii="Courier New" w:hAnsi="Courier New" w:cs="Courier New"/>
          <w:sz w:val="24"/>
          <w:szCs w:val="24"/>
        </w:rPr>
        <w:t>c</w:t>
      </w:r>
      <w:r>
        <w:rPr>
          <w:rFonts w:ascii="Courier New" w:hAnsi="Courier New" w:cs="Courier New"/>
          <w:sz w:val="24"/>
          <w:szCs w:val="24"/>
        </w:rPr>
        <w:t>ı ve Aleyhine İstinaf Edilen/Daval</w:t>
      </w:r>
      <w:r w:rsidR="00426CEF">
        <w:rPr>
          <w:rFonts w:ascii="Courier New" w:hAnsi="Courier New" w:cs="Courier New"/>
          <w:sz w:val="24"/>
          <w:szCs w:val="24"/>
        </w:rPr>
        <w:t>ı No. 1</w:t>
      </w:r>
      <w:r>
        <w:rPr>
          <w:rFonts w:ascii="Courier New" w:hAnsi="Courier New" w:cs="Courier New"/>
          <w:sz w:val="24"/>
          <w:szCs w:val="24"/>
        </w:rPr>
        <w:t xml:space="preserve"> ise, sadece Dava</w:t>
      </w:r>
      <w:r w:rsidR="00426CEF">
        <w:rPr>
          <w:rFonts w:ascii="Courier New" w:hAnsi="Courier New" w:cs="Courier New"/>
          <w:sz w:val="24"/>
          <w:szCs w:val="24"/>
        </w:rPr>
        <w:t>l</w:t>
      </w:r>
      <w:r>
        <w:rPr>
          <w:rFonts w:ascii="Courier New" w:hAnsi="Courier New" w:cs="Courier New"/>
          <w:sz w:val="24"/>
          <w:szCs w:val="24"/>
        </w:rPr>
        <w:t>ı olarak anılacaktır.</w:t>
      </w:r>
    </w:p>
    <w:p w:rsidR="00526DFF" w:rsidRDefault="00526DFF" w:rsidP="00526DFF">
      <w:pPr>
        <w:spacing w:line="360" w:lineRule="auto"/>
        <w:contextualSpacing/>
        <w:rPr>
          <w:rFonts w:ascii="Courier New" w:hAnsi="Courier New" w:cs="Courier New"/>
          <w:sz w:val="24"/>
          <w:szCs w:val="24"/>
        </w:rPr>
      </w:pPr>
    </w:p>
    <w:p w:rsidR="00526DFF" w:rsidRDefault="00526DFF" w:rsidP="00526DF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526DFF" w:rsidRDefault="00526DFF" w:rsidP="00526DFF">
      <w:pPr>
        <w:spacing w:after="0" w:line="360" w:lineRule="auto"/>
        <w:rPr>
          <w:rFonts w:ascii="Courier New" w:hAnsi="Courier New" w:cs="Courier New"/>
          <w:sz w:val="24"/>
          <w:szCs w:val="24"/>
          <w:u w:val="single"/>
        </w:rPr>
      </w:pPr>
    </w:p>
    <w:p w:rsidR="00526DFF" w:rsidRDefault="009B0171" w:rsidP="009B0171">
      <w:pPr>
        <w:spacing w:after="0" w:line="360" w:lineRule="auto"/>
        <w:ind w:firstLine="708"/>
        <w:rPr>
          <w:rFonts w:ascii="Courier New" w:hAnsi="Courier New" w:cs="Courier New"/>
          <w:sz w:val="24"/>
          <w:szCs w:val="24"/>
        </w:rPr>
      </w:pPr>
      <w:r>
        <w:rPr>
          <w:rFonts w:ascii="Courier New" w:hAnsi="Courier New" w:cs="Courier New"/>
          <w:sz w:val="24"/>
          <w:szCs w:val="24"/>
        </w:rPr>
        <w:t>Mesele ile ilgili olguları aşağıda özetledik;</w:t>
      </w:r>
    </w:p>
    <w:p w:rsidR="00526DFF" w:rsidRDefault="00526DFF" w:rsidP="00526DFF">
      <w:pPr>
        <w:spacing w:after="0" w:line="360" w:lineRule="auto"/>
        <w:rPr>
          <w:rFonts w:ascii="Courier New" w:hAnsi="Courier New" w:cs="Courier New"/>
          <w:sz w:val="24"/>
          <w:szCs w:val="24"/>
        </w:rPr>
      </w:pPr>
      <w:r>
        <w:rPr>
          <w:rFonts w:ascii="Courier New" w:hAnsi="Courier New" w:cs="Courier New"/>
          <w:sz w:val="24"/>
          <w:szCs w:val="24"/>
        </w:rPr>
        <w:tab/>
      </w:r>
    </w:p>
    <w:p w:rsidR="009B0171" w:rsidRDefault="009B0171" w:rsidP="00526DFF">
      <w:pPr>
        <w:spacing w:after="0" w:line="360" w:lineRule="auto"/>
        <w:rPr>
          <w:rFonts w:ascii="Courier New" w:hAnsi="Courier New" w:cs="Courier New"/>
          <w:sz w:val="24"/>
          <w:szCs w:val="24"/>
        </w:rPr>
      </w:pPr>
    </w:p>
    <w:p w:rsidR="009B0171" w:rsidRDefault="009B0171" w:rsidP="00526DFF">
      <w:pPr>
        <w:spacing w:after="0" w:line="360" w:lineRule="auto"/>
        <w:rPr>
          <w:rFonts w:ascii="Courier New" w:hAnsi="Courier New" w:cs="Courier New"/>
          <w:sz w:val="24"/>
          <w:szCs w:val="24"/>
        </w:rPr>
      </w:pPr>
      <w:r>
        <w:rPr>
          <w:rFonts w:ascii="Courier New" w:hAnsi="Courier New" w:cs="Courier New"/>
          <w:sz w:val="24"/>
          <w:szCs w:val="24"/>
        </w:rPr>
        <w:lastRenderedPageBreak/>
        <w:tab/>
        <w:t>Davacı KKTC</w:t>
      </w:r>
      <w:r w:rsidR="00BE08EE">
        <w:rPr>
          <w:rFonts w:ascii="Courier New" w:hAnsi="Courier New" w:cs="Courier New"/>
          <w:sz w:val="24"/>
          <w:szCs w:val="24"/>
        </w:rPr>
        <w:t>'</w:t>
      </w:r>
      <w:r>
        <w:rPr>
          <w:rFonts w:ascii="Courier New" w:hAnsi="Courier New" w:cs="Courier New"/>
          <w:sz w:val="24"/>
          <w:szCs w:val="24"/>
        </w:rPr>
        <w:t xml:space="preserve">de kayıt ve tescil edilmiş 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şirkettir. Davalı</w:t>
      </w:r>
      <w:r w:rsidR="002E1B0A">
        <w:rPr>
          <w:rFonts w:ascii="Courier New" w:hAnsi="Courier New" w:cs="Courier New"/>
          <w:sz w:val="24"/>
          <w:szCs w:val="24"/>
        </w:rPr>
        <w:t xml:space="preserve"> </w:t>
      </w:r>
      <w:r w:rsidR="00EE7306">
        <w:rPr>
          <w:rFonts w:ascii="Courier New" w:hAnsi="Courier New" w:cs="Courier New"/>
          <w:sz w:val="24"/>
          <w:szCs w:val="24"/>
        </w:rPr>
        <w:t xml:space="preserve">ise </w:t>
      </w:r>
      <w:r w:rsidR="002E1B0A">
        <w:rPr>
          <w:rFonts w:ascii="Courier New" w:hAnsi="Courier New" w:cs="Courier New"/>
          <w:sz w:val="24"/>
          <w:szCs w:val="24"/>
        </w:rPr>
        <w:t>kamu tüzel kişil</w:t>
      </w:r>
      <w:r w:rsidR="00EE7306">
        <w:rPr>
          <w:rFonts w:ascii="Courier New" w:hAnsi="Courier New" w:cs="Courier New"/>
          <w:sz w:val="24"/>
          <w:szCs w:val="24"/>
        </w:rPr>
        <w:t xml:space="preserve">iğini haiz </w:t>
      </w:r>
      <w:r w:rsidR="002E1B0A">
        <w:rPr>
          <w:rFonts w:ascii="Courier New" w:hAnsi="Courier New" w:cs="Courier New"/>
          <w:sz w:val="24"/>
          <w:szCs w:val="24"/>
        </w:rPr>
        <w:t>KKTC</w:t>
      </w:r>
      <w:r>
        <w:rPr>
          <w:rFonts w:ascii="Courier New" w:hAnsi="Courier New" w:cs="Courier New"/>
          <w:sz w:val="24"/>
          <w:szCs w:val="24"/>
        </w:rPr>
        <w:t xml:space="preserve"> Sosyal Sigortalar Dairesi</w:t>
      </w:r>
      <w:r w:rsidR="00EE7306">
        <w:rPr>
          <w:rFonts w:ascii="Courier New" w:hAnsi="Courier New" w:cs="Courier New"/>
          <w:sz w:val="24"/>
          <w:szCs w:val="24"/>
        </w:rPr>
        <w:t>nin bölge amirliğidir</w:t>
      </w:r>
      <w:r>
        <w:rPr>
          <w:rFonts w:ascii="Courier New" w:hAnsi="Courier New" w:cs="Courier New"/>
          <w:sz w:val="24"/>
          <w:szCs w:val="24"/>
        </w:rPr>
        <w:t xml:space="preserve">. </w:t>
      </w:r>
    </w:p>
    <w:p w:rsidR="009B0171" w:rsidRDefault="009B0171" w:rsidP="00526DFF">
      <w:pPr>
        <w:spacing w:after="0" w:line="360" w:lineRule="auto"/>
        <w:rPr>
          <w:rFonts w:ascii="Courier New" w:hAnsi="Courier New" w:cs="Courier New"/>
          <w:sz w:val="24"/>
          <w:szCs w:val="24"/>
        </w:rPr>
      </w:pPr>
    </w:p>
    <w:p w:rsidR="009B0171" w:rsidRDefault="009B0171" w:rsidP="00526DFF">
      <w:pPr>
        <w:spacing w:after="0" w:line="360" w:lineRule="auto"/>
        <w:rPr>
          <w:rFonts w:ascii="Courier New" w:hAnsi="Courier New" w:cs="Courier New"/>
          <w:sz w:val="24"/>
          <w:szCs w:val="24"/>
        </w:rPr>
      </w:pPr>
      <w:r>
        <w:rPr>
          <w:rFonts w:ascii="Courier New" w:hAnsi="Courier New" w:cs="Courier New"/>
          <w:sz w:val="24"/>
          <w:szCs w:val="24"/>
        </w:rPr>
        <w:tab/>
        <w:t>Davacı</w:t>
      </w:r>
      <w:r w:rsidR="00EE7306">
        <w:rPr>
          <w:rFonts w:ascii="Courier New" w:hAnsi="Courier New" w:cs="Courier New"/>
          <w:sz w:val="24"/>
          <w:szCs w:val="24"/>
        </w:rPr>
        <w:t xml:space="preserve">nın </w:t>
      </w:r>
      <w:r>
        <w:rPr>
          <w:rFonts w:ascii="Courier New" w:hAnsi="Courier New" w:cs="Courier New"/>
          <w:sz w:val="24"/>
          <w:szCs w:val="24"/>
        </w:rPr>
        <w:t xml:space="preserve">geçmişteki direktörleri Ali İrem ve Gülen İrem olup </w:t>
      </w:r>
      <w:r w:rsidR="00EE7306">
        <w:rPr>
          <w:rFonts w:ascii="Courier New" w:hAnsi="Courier New" w:cs="Courier New"/>
          <w:sz w:val="24"/>
          <w:szCs w:val="24"/>
        </w:rPr>
        <w:t>istinafa konu</w:t>
      </w:r>
      <w:r>
        <w:rPr>
          <w:rFonts w:ascii="Courier New" w:hAnsi="Courier New" w:cs="Courier New"/>
          <w:sz w:val="24"/>
          <w:szCs w:val="24"/>
        </w:rPr>
        <w:t xml:space="preserve"> dav</w:t>
      </w:r>
      <w:r w:rsidR="002E1B0A">
        <w:rPr>
          <w:rFonts w:ascii="Courier New" w:hAnsi="Courier New" w:cs="Courier New"/>
          <w:sz w:val="24"/>
          <w:szCs w:val="24"/>
        </w:rPr>
        <w:t>a aşamasında bu kişilerin direk</w:t>
      </w:r>
      <w:r>
        <w:rPr>
          <w:rFonts w:ascii="Courier New" w:hAnsi="Courier New" w:cs="Courier New"/>
          <w:sz w:val="24"/>
          <w:szCs w:val="24"/>
        </w:rPr>
        <w:t>t</w:t>
      </w:r>
      <w:r w:rsidR="002E1B0A">
        <w:rPr>
          <w:rFonts w:ascii="Courier New" w:hAnsi="Courier New" w:cs="Courier New"/>
          <w:sz w:val="24"/>
          <w:szCs w:val="24"/>
        </w:rPr>
        <w:t>ö</w:t>
      </w:r>
      <w:r>
        <w:rPr>
          <w:rFonts w:ascii="Courier New" w:hAnsi="Courier New" w:cs="Courier New"/>
          <w:sz w:val="24"/>
          <w:szCs w:val="24"/>
        </w:rPr>
        <w:t>r olarak görev</w:t>
      </w:r>
      <w:r w:rsidR="00B94388">
        <w:rPr>
          <w:rFonts w:ascii="Courier New" w:hAnsi="Courier New" w:cs="Courier New"/>
          <w:sz w:val="24"/>
          <w:szCs w:val="24"/>
        </w:rPr>
        <w:t>l</w:t>
      </w:r>
      <w:r>
        <w:rPr>
          <w:rFonts w:ascii="Courier New" w:hAnsi="Courier New" w:cs="Courier New"/>
          <w:sz w:val="24"/>
          <w:szCs w:val="24"/>
        </w:rPr>
        <w:t xml:space="preserve">i </w:t>
      </w:r>
      <w:r w:rsidR="00B94388">
        <w:rPr>
          <w:rFonts w:ascii="Courier New" w:hAnsi="Courier New" w:cs="Courier New"/>
          <w:sz w:val="24"/>
          <w:szCs w:val="24"/>
        </w:rPr>
        <w:t>ol</w:t>
      </w:r>
      <w:r>
        <w:rPr>
          <w:rFonts w:ascii="Courier New" w:hAnsi="Courier New" w:cs="Courier New"/>
          <w:sz w:val="24"/>
          <w:szCs w:val="24"/>
        </w:rPr>
        <w:t>madı</w:t>
      </w:r>
      <w:r w:rsidR="00EE7306">
        <w:rPr>
          <w:rFonts w:ascii="Courier New" w:hAnsi="Courier New" w:cs="Courier New"/>
          <w:sz w:val="24"/>
          <w:szCs w:val="24"/>
        </w:rPr>
        <w:t>kları</w:t>
      </w:r>
      <w:r>
        <w:rPr>
          <w:rFonts w:ascii="Courier New" w:hAnsi="Courier New" w:cs="Courier New"/>
          <w:sz w:val="24"/>
          <w:szCs w:val="24"/>
        </w:rPr>
        <w:t xml:space="preserve"> ihtilafsız bir olgudur. Bu kişilerin Davacı </w:t>
      </w:r>
      <w:r w:rsidR="00EE7306">
        <w:rPr>
          <w:rFonts w:ascii="Courier New" w:hAnsi="Courier New" w:cs="Courier New"/>
          <w:sz w:val="24"/>
          <w:szCs w:val="24"/>
        </w:rPr>
        <w:t xml:space="preserve">nezdindeki </w:t>
      </w:r>
      <w:r>
        <w:rPr>
          <w:rFonts w:ascii="Courier New" w:hAnsi="Courier New" w:cs="Courier New"/>
          <w:sz w:val="24"/>
          <w:szCs w:val="24"/>
        </w:rPr>
        <w:t xml:space="preserve">hissedarlık statüleri ise halen devam etmektedir. </w:t>
      </w:r>
    </w:p>
    <w:p w:rsidR="00A366D5" w:rsidRDefault="00A366D5" w:rsidP="00526DFF">
      <w:pPr>
        <w:spacing w:after="0" w:line="360" w:lineRule="auto"/>
        <w:rPr>
          <w:rFonts w:ascii="Courier New" w:hAnsi="Courier New" w:cs="Courier New"/>
          <w:sz w:val="24"/>
          <w:szCs w:val="24"/>
        </w:rPr>
      </w:pPr>
    </w:p>
    <w:p w:rsidR="00DF21F8" w:rsidRDefault="00DF21F8" w:rsidP="00DF21F8">
      <w:pPr>
        <w:spacing w:after="0" w:line="360" w:lineRule="auto"/>
        <w:rPr>
          <w:rFonts w:ascii="Courier New" w:hAnsi="Courier New" w:cs="Courier New"/>
          <w:sz w:val="24"/>
          <w:szCs w:val="24"/>
        </w:rPr>
      </w:pPr>
      <w:r>
        <w:rPr>
          <w:rFonts w:ascii="Courier New" w:hAnsi="Courier New" w:cs="Courier New"/>
          <w:sz w:val="24"/>
          <w:szCs w:val="24"/>
        </w:rPr>
        <w:tab/>
        <w:t xml:space="preserve">Emare 1 olarak sunulan 4 sayfalık </w:t>
      </w:r>
      <w:r w:rsidR="005C1761">
        <w:rPr>
          <w:rFonts w:ascii="Courier New" w:hAnsi="Courier New" w:cs="Courier New"/>
          <w:sz w:val="24"/>
          <w:szCs w:val="24"/>
        </w:rPr>
        <w:t xml:space="preserve">belgenin </w:t>
      </w:r>
      <w:r w:rsidR="00BE08EE">
        <w:rPr>
          <w:rFonts w:ascii="Courier New" w:hAnsi="Courier New" w:cs="Courier New"/>
          <w:sz w:val="24"/>
          <w:szCs w:val="24"/>
        </w:rPr>
        <w:t xml:space="preserve">iki </w:t>
      </w:r>
      <w:r>
        <w:rPr>
          <w:rFonts w:ascii="Courier New" w:hAnsi="Courier New" w:cs="Courier New"/>
          <w:sz w:val="24"/>
          <w:szCs w:val="24"/>
        </w:rPr>
        <w:t>say</w:t>
      </w:r>
      <w:r w:rsidR="00FC757A">
        <w:rPr>
          <w:rFonts w:ascii="Courier New" w:hAnsi="Courier New" w:cs="Courier New"/>
          <w:sz w:val="24"/>
          <w:szCs w:val="24"/>
        </w:rPr>
        <w:t xml:space="preserve">fası Ali İrem ve Gülen İrem`in </w:t>
      </w:r>
      <w:r>
        <w:rPr>
          <w:rFonts w:ascii="Courier New" w:hAnsi="Courier New" w:cs="Courier New"/>
          <w:sz w:val="24"/>
          <w:szCs w:val="24"/>
        </w:rPr>
        <w:t>işyeri veya iş bırakma bildirgesi, diğer iki sayfası ise bu bildirgelere cevaben Davalının Ali İrem ve Gülen</w:t>
      </w:r>
      <w:r w:rsidR="00BE08EE">
        <w:rPr>
          <w:rFonts w:ascii="Courier New" w:hAnsi="Courier New" w:cs="Courier New"/>
          <w:sz w:val="24"/>
          <w:szCs w:val="24"/>
        </w:rPr>
        <w:t xml:space="preserve"> İrem'</w:t>
      </w:r>
      <w:r>
        <w:rPr>
          <w:rFonts w:ascii="Courier New" w:hAnsi="Courier New" w:cs="Courier New"/>
          <w:sz w:val="24"/>
          <w:szCs w:val="24"/>
        </w:rPr>
        <w:t>e gönderdiği yazı</w:t>
      </w:r>
      <w:r w:rsidR="005C1761">
        <w:rPr>
          <w:rFonts w:ascii="Courier New" w:hAnsi="Courier New" w:cs="Courier New"/>
          <w:sz w:val="24"/>
          <w:szCs w:val="24"/>
        </w:rPr>
        <w:t>lar</w:t>
      </w:r>
      <w:r>
        <w:rPr>
          <w:rFonts w:ascii="Courier New" w:hAnsi="Courier New" w:cs="Courier New"/>
          <w:sz w:val="24"/>
          <w:szCs w:val="24"/>
        </w:rPr>
        <w:t xml:space="preserve">dır. </w:t>
      </w:r>
    </w:p>
    <w:p w:rsidR="00DF21F8" w:rsidRDefault="00DF21F8" w:rsidP="00DF21F8">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DF21F8" w:rsidRDefault="00A366D5" w:rsidP="00526DFF">
      <w:pPr>
        <w:spacing w:after="0" w:line="360" w:lineRule="auto"/>
        <w:rPr>
          <w:rFonts w:ascii="Courier New" w:hAnsi="Courier New" w:cs="Courier New"/>
          <w:sz w:val="24"/>
          <w:szCs w:val="24"/>
        </w:rPr>
      </w:pPr>
      <w:r>
        <w:rPr>
          <w:rFonts w:ascii="Courier New" w:hAnsi="Courier New" w:cs="Courier New"/>
          <w:sz w:val="24"/>
          <w:szCs w:val="24"/>
        </w:rPr>
        <w:tab/>
        <w:t>Emare 1</w:t>
      </w:r>
      <w:r w:rsidR="00BE08EE">
        <w:rPr>
          <w:rFonts w:ascii="Courier New" w:hAnsi="Courier New" w:cs="Courier New"/>
          <w:sz w:val="24"/>
          <w:szCs w:val="24"/>
        </w:rPr>
        <w:t>'d</w:t>
      </w:r>
      <w:r w:rsidR="00DF21F8">
        <w:rPr>
          <w:rFonts w:ascii="Courier New" w:hAnsi="Courier New" w:cs="Courier New"/>
          <w:sz w:val="24"/>
          <w:szCs w:val="24"/>
        </w:rPr>
        <w:t>e</w:t>
      </w:r>
      <w:r w:rsidR="005C1761">
        <w:rPr>
          <w:rFonts w:ascii="Courier New" w:hAnsi="Courier New" w:cs="Courier New"/>
          <w:sz w:val="24"/>
          <w:szCs w:val="24"/>
        </w:rPr>
        <w:t>n</w:t>
      </w:r>
      <w:r w:rsidR="00BE08EE">
        <w:rPr>
          <w:rFonts w:ascii="Courier New" w:hAnsi="Courier New" w:cs="Courier New"/>
          <w:sz w:val="24"/>
          <w:szCs w:val="24"/>
        </w:rPr>
        <w:t xml:space="preserve"> görüleceği üzere</w:t>
      </w:r>
      <w:r w:rsidR="005C1761">
        <w:rPr>
          <w:rFonts w:ascii="Courier New" w:hAnsi="Courier New" w:cs="Courier New"/>
          <w:sz w:val="24"/>
          <w:szCs w:val="24"/>
        </w:rPr>
        <w:t>,</w:t>
      </w:r>
      <w:r w:rsidR="00BE08EE">
        <w:rPr>
          <w:rFonts w:ascii="Courier New" w:hAnsi="Courier New" w:cs="Courier New"/>
          <w:sz w:val="24"/>
          <w:szCs w:val="24"/>
        </w:rPr>
        <w:t xml:space="preserve"> </w:t>
      </w:r>
      <w:r>
        <w:rPr>
          <w:rFonts w:ascii="Courier New" w:hAnsi="Courier New" w:cs="Courier New"/>
          <w:sz w:val="24"/>
          <w:szCs w:val="24"/>
        </w:rPr>
        <w:t xml:space="preserve">Davacı </w:t>
      </w:r>
      <w:r w:rsidR="005C1761">
        <w:rPr>
          <w:rFonts w:ascii="Courier New" w:hAnsi="Courier New" w:cs="Courier New"/>
          <w:sz w:val="24"/>
          <w:szCs w:val="24"/>
        </w:rPr>
        <w:t>Ş</w:t>
      </w:r>
      <w:r>
        <w:rPr>
          <w:rFonts w:ascii="Courier New" w:hAnsi="Courier New" w:cs="Courier New"/>
          <w:sz w:val="24"/>
          <w:szCs w:val="24"/>
        </w:rPr>
        <w:t xml:space="preserve">irket hissedarları olan Gülen İrem ile </w:t>
      </w:r>
      <w:r w:rsidR="00BE08EE">
        <w:rPr>
          <w:rFonts w:ascii="Courier New" w:hAnsi="Courier New" w:cs="Courier New"/>
          <w:sz w:val="24"/>
          <w:szCs w:val="24"/>
        </w:rPr>
        <w:t>A</w:t>
      </w:r>
      <w:r>
        <w:rPr>
          <w:rFonts w:ascii="Courier New" w:hAnsi="Courier New" w:cs="Courier New"/>
          <w:sz w:val="24"/>
          <w:szCs w:val="24"/>
        </w:rPr>
        <w:t xml:space="preserve">li İrem </w:t>
      </w:r>
      <w:r w:rsidR="00DF21F8">
        <w:rPr>
          <w:rFonts w:ascii="Courier New" w:hAnsi="Courier New" w:cs="Courier New"/>
          <w:sz w:val="24"/>
          <w:szCs w:val="24"/>
        </w:rPr>
        <w:t>7</w:t>
      </w:r>
      <w:r>
        <w:rPr>
          <w:rFonts w:ascii="Courier New" w:hAnsi="Courier New" w:cs="Courier New"/>
          <w:sz w:val="24"/>
          <w:szCs w:val="24"/>
        </w:rPr>
        <w:t xml:space="preserve">.11.2011 tarihinde </w:t>
      </w:r>
      <w:r w:rsidR="00DF21F8">
        <w:rPr>
          <w:rFonts w:ascii="Courier New" w:hAnsi="Courier New" w:cs="Courier New"/>
          <w:sz w:val="24"/>
          <w:szCs w:val="24"/>
        </w:rPr>
        <w:t>Davalı Sosyal Sigortalar Dairesin</w:t>
      </w:r>
      <w:r w:rsidR="005C1761">
        <w:rPr>
          <w:rFonts w:ascii="Courier New" w:hAnsi="Courier New" w:cs="Courier New"/>
          <w:sz w:val="24"/>
          <w:szCs w:val="24"/>
        </w:rPr>
        <w:t>e ait</w:t>
      </w:r>
      <w:r w:rsidR="00DF21F8">
        <w:rPr>
          <w:rFonts w:ascii="Courier New" w:hAnsi="Courier New" w:cs="Courier New"/>
          <w:sz w:val="24"/>
          <w:szCs w:val="24"/>
        </w:rPr>
        <w:t xml:space="preserve"> </w:t>
      </w:r>
      <w:r w:rsidR="00FC757A">
        <w:rPr>
          <w:rFonts w:ascii="Courier New" w:hAnsi="Courier New" w:cs="Courier New"/>
          <w:sz w:val="24"/>
          <w:szCs w:val="24"/>
        </w:rPr>
        <w:t>matbu</w:t>
      </w:r>
      <w:r w:rsidR="00DF21F8">
        <w:rPr>
          <w:rFonts w:ascii="Courier New" w:hAnsi="Courier New" w:cs="Courier New"/>
          <w:sz w:val="24"/>
          <w:szCs w:val="24"/>
        </w:rPr>
        <w:t xml:space="preserve"> Form SS-6 </w:t>
      </w:r>
      <w:proofErr w:type="spellStart"/>
      <w:r w:rsidR="00DF21F8">
        <w:rPr>
          <w:rFonts w:ascii="Courier New" w:hAnsi="Courier New" w:cs="Courier New"/>
          <w:sz w:val="24"/>
          <w:szCs w:val="24"/>
        </w:rPr>
        <w:t>nolu</w:t>
      </w:r>
      <w:proofErr w:type="spellEnd"/>
      <w:r w:rsidR="00DF21F8">
        <w:rPr>
          <w:rFonts w:ascii="Courier New" w:hAnsi="Courier New" w:cs="Courier New"/>
          <w:sz w:val="24"/>
          <w:szCs w:val="24"/>
        </w:rPr>
        <w:t xml:space="preserve"> İşyeri ve</w:t>
      </w:r>
      <w:r w:rsidR="005C1761">
        <w:rPr>
          <w:rFonts w:ascii="Courier New" w:hAnsi="Courier New" w:cs="Courier New"/>
          <w:sz w:val="24"/>
          <w:szCs w:val="24"/>
        </w:rPr>
        <w:t>ya</w:t>
      </w:r>
      <w:r w:rsidR="00DF21F8">
        <w:rPr>
          <w:rFonts w:ascii="Courier New" w:hAnsi="Courier New" w:cs="Courier New"/>
          <w:sz w:val="24"/>
          <w:szCs w:val="24"/>
        </w:rPr>
        <w:t xml:space="preserve"> İş Bırakma Bildirgesi</w:t>
      </w:r>
      <w:r w:rsidR="00BE08EE">
        <w:rPr>
          <w:rFonts w:ascii="Courier New" w:hAnsi="Courier New" w:cs="Courier New"/>
          <w:sz w:val="24"/>
          <w:szCs w:val="24"/>
        </w:rPr>
        <w:t>'</w:t>
      </w:r>
      <w:r w:rsidR="00DF21F8">
        <w:rPr>
          <w:rFonts w:ascii="Courier New" w:hAnsi="Courier New" w:cs="Courier New"/>
          <w:sz w:val="24"/>
          <w:szCs w:val="24"/>
        </w:rPr>
        <w:t>ni</w:t>
      </w:r>
      <w:r w:rsidR="00BE08EE">
        <w:rPr>
          <w:rFonts w:ascii="Courier New" w:hAnsi="Courier New" w:cs="Courier New"/>
          <w:sz w:val="24"/>
          <w:szCs w:val="24"/>
        </w:rPr>
        <w:t xml:space="preserve"> doldurdular. Bu Bildirgede</w:t>
      </w:r>
      <w:r w:rsidR="00DF21F8">
        <w:rPr>
          <w:rFonts w:ascii="Courier New" w:hAnsi="Courier New" w:cs="Courier New"/>
          <w:sz w:val="24"/>
          <w:szCs w:val="24"/>
        </w:rPr>
        <w:t xml:space="preserve"> Gülen İrem 31.1.2011 tarihinden</w:t>
      </w:r>
      <w:r w:rsidR="001E0E10">
        <w:rPr>
          <w:rFonts w:ascii="Courier New" w:hAnsi="Courier New" w:cs="Courier New"/>
          <w:sz w:val="24"/>
          <w:szCs w:val="24"/>
        </w:rPr>
        <w:t xml:space="preserve"> itibaren, Ali İrem ise 31.3.200</w:t>
      </w:r>
      <w:r w:rsidR="005C1761">
        <w:rPr>
          <w:rFonts w:ascii="Courier New" w:hAnsi="Courier New" w:cs="Courier New"/>
          <w:sz w:val="24"/>
          <w:szCs w:val="24"/>
        </w:rPr>
        <w:t>9</w:t>
      </w:r>
      <w:r w:rsidR="00DF21F8">
        <w:rPr>
          <w:rFonts w:ascii="Courier New" w:hAnsi="Courier New" w:cs="Courier New"/>
          <w:sz w:val="24"/>
          <w:szCs w:val="24"/>
        </w:rPr>
        <w:t xml:space="preserve"> tarihinden itibaren </w:t>
      </w:r>
      <w:r w:rsidR="00FF543B">
        <w:rPr>
          <w:rFonts w:ascii="Courier New" w:hAnsi="Courier New" w:cs="Courier New"/>
          <w:sz w:val="24"/>
          <w:szCs w:val="24"/>
        </w:rPr>
        <w:t xml:space="preserve">Davacı </w:t>
      </w:r>
      <w:r w:rsidR="005C1761">
        <w:rPr>
          <w:rFonts w:ascii="Courier New" w:hAnsi="Courier New" w:cs="Courier New"/>
          <w:sz w:val="24"/>
          <w:szCs w:val="24"/>
        </w:rPr>
        <w:t>Ş</w:t>
      </w:r>
      <w:r w:rsidR="00FF543B">
        <w:rPr>
          <w:rFonts w:ascii="Courier New" w:hAnsi="Courier New" w:cs="Courier New"/>
          <w:sz w:val="24"/>
          <w:szCs w:val="24"/>
        </w:rPr>
        <w:t>irketteki ortaklıktan</w:t>
      </w:r>
      <w:r w:rsidR="00DF21F8">
        <w:rPr>
          <w:rFonts w:ascii="Courier New" w:hAnsi="Courier New" w:cs="Courier New"/>
          <w:sz w:val="24"/>
          <w:szCs w:val="24"/>
        </w:rPr>
        <w:t xml:space="preserve"> ayrıldı</w:t>
      </w:r>
      <w:r w:rsidR="00BE08EE">
        <w:rPr>
          <w:rFonts w:ascii="Courier New" w:hAnsi="Courier New" w:cs="Courier New"/>
          <w:sz w:val="24"/>
          <w:szCs w:val="24"/>
        </w:rPr>
        <w:t>kları</w:t>
      </w:r>
      <w:r w:rsidR="00DF21F8">
        <w:rPr>
          <w:rFonts w:ascii="Courier New" w:hAnsi="Courier New" w:cs="Courier New"/>
          <w:sz w:val="24"/>
          <w:szCs w:val="24"/>
        </w:rPr>
        <w:t xml:space="preserve"> bildirisini </w:t>
      </w:r>
      <w:r w:rsidR="00BE08EE">
        <w:rPr>
          <w:rFonts w:ascii="Courier New" w:hAnsi="Courier New" w:cs="Courier New"/>
          <w:sz w:val="24"/>
          <w:szCs w:val="24"/>
        </w:rPr>
        <w:t xml:space="preserve">Davalı No.1'e </w:t>
      </w:r>
      <w:r w:rsidR="00DF21F8">
        <w:rPr>
          <w:rFonts w:ascii="Courier New" w:hAnsi="Courier New" w:cs="Courier New"/>
          <w:sz w:val="24"/>
          <w:szCs w:val="24"/>
        </w:rPr>
        <w:t xml:space="preserve">sundular. </w:t>
      </w:r>
    </w:p>
    <w:p w:rsidR="00DF21F8" w:rsidRDefault="00DF21F8" w:rsidP="00526DFF">
      <w:pPr>
        <w:spacing w:after="0" w:line="360" w:lineRule="auto"/>
        <w:rPr>
          <w:rFonts w:ascii="Courier New" w:hAnsi="Courier New" w:cs="Courier New"/>
          <w:sz w:val="24"/>
          <w:szCs w:val="24"/>
        </w:rPr>
      </w:pPr>
    </w:p>
    <w:p w:rsidR="002E1B0A" w:rsidRDefault="002E1B0A" w:rsidP="00526DFF">
      <w:pPr>
        <w:spacing w:after="0" w:line="360" w:lineRule="auto"/>
        <w:rPr>
          <w:rFonts w:ascii="Courier New" w:hAnsi="Courier New" w:cs="Courier New"/>
          <w:sz w:val="24"/>
          <w:szCs w:val="24"/>
        </w:rPr>
      </w:pPr>
      <w:r>
        <w:rPr>
          <w:rFonts w:ascii="Courier New" w:hAnsi="Courier New" w:cs="Courier New"/>
          <w:sz w:val="24"/>
          <w:szCs w:val="24"/>
        </w:rPr>
        <w:tab/>
        <w:t xml:space="preserve">Davalılar </w:t>
      </w:r>
      <w:r w:rsidR="00DF21F8">
        <w:rPr>
          <w:rFonts w:ascii="Courier New" w:hAnsi="Courier New" w:cs="Courier New"/>
          <w:sz w:val="24"/>
          <w:szCs w:val="24"/>
        </w:rPr>
        <w:t>ise bu bildirgelere cevaben</w:t>
      </w:r>
      <w:r w:rsidR="005C1761">
        <w:rPr>
          <w:rFonts w:ascii="Courier New" w:hAnsi="Courier New" w:cs="Courier New"/>
          <w:sz w:val="24"/>
          <w:szCs w:val="24"/>
        </w:rPr>
        <w:t>,</w:t>
      </w:r>
      <w:r w:rsidR="00DF21F8">
        <w:rPr>
          <w:rFonts w:ascii="Courier New" w:hAnsi="Courier New" w:cs="Courier New"/>
          <w:sz w:val="24"/>
          <w:szCs w:val="24"/>
        </w:rPr>
        <w:t xml:space="preserve"> </w:t>
      </w:r>
      <w:r w:rsidR="00FF543B">
        <w:rPr>
          <w:rFonts w:ascii="Courier New" w:hAnsi="Courier New" w:cs="Courier New"/>
          <w:sz w:val="24"/>
          <w:szCs w:val="24"/>
        </w:rPr>
        <w:t>“Y</w:t>
      </w:r>
      <w:r w:rsidR="00DF21F8">
        <w:rPr>
          <w:rFonts w:ascii="Courier New" w:hAnsi="Courier New" w:cs="Courier New"/>
          <w:sz w:val="24"/>
          <w:szCs w:val="24"/>
        </w:rPr>
        <w:t>apılan tahkikat neticesinde faa</w:t>
      </w:r>
      <w:r w:rsidR="00FF543B">
        <w:rPr>
          <w:rFonts w:ascii="Courier New" w:hAnsi="Courier New" w:cs="Courier New"/>
          <w:sz w:val="24"/>
          <w:szCs w:val="24"/>
        </w:rPr>
        <w:t>liyetinizi devam ettirdiğiniz tespit edildiğinden primlerinizi ödemeye devam etmeniz yasa gereğidir.”</w:t>
      </w:r>
      <w:r w:rsidR="00DF21F8">
        <w:rPr>
          <w:rFonts w:ascii="Courier New" w:hAnsi="Courier New" w:cs="Courier New"/>
          <w:sz w:val="24"/>
          <w:szCs w:val="24"/>
        </w:rPr>
        <w:t xml:space="preserve"> </w:t>
      </w:r>
      <w:r w:rsidR="00FF543B">
        <w:rPr>
          <w:rFonts w:ascii="Courier New" w:hAnsi="Courier New" w:cs="Courier New"/>
          <w:sz w:val="24"/>
          <w:szCs w:val="24"/>
        </w:rPr>
        <w:t xml:space="preserve">içerikli 23.11.2011 tarihli </w:t>
      </w:r>
      <w:r w:rsidR="00BE08EE">
        <w:rPr>
          <w:rFonts w:ascii="Courier New" w:hAnsi="Courier New" w:cs="Courier New"/>
          <w:sz w:val="24"/>
          <w:szCs w:val="24"/>
        </w:rPr>
        <w:t xml:space="preserve">iki ayrı </w:t>
      </w:r>
      <w:r w:rsidR="00FF543B">
        <w:rPr>
          <w:rFonts w:ascii="Courier New" w:hAnsi="Courier New" w:cs="Courier New"/>
          <w:sz w:val="24"/>
          <w:szCs w:val="24"/>
        </w:rPr>
        <w:t>yazı</w:t>
      </w:r>
      <w:r w:rsidR="005C1761">
        <w:rPr>
          <w:rFonts w:ascii="Courier New" w:hAnsi="Courier New" w:cs="Courier New"/>
          <w:sz w:val="24"/>
          <w:szCs w:val="24"/>
        </w:rPr>
        <w:t xml:space="preserve">yı </w:t>
      </w:r>
      <w:r w:rsidR="00FF543B">
        <w:rPr>
          <w:rFonts w:ascii="Courier New" w:hAnsi="Courier New" w:cs="Courier New"/>
          <w:sz w:val="24"/>
          <w:szCs w:val="24"/>
        </w:rPr>
        <w:t>Ali İrem ve Gülen İrem</w:t>
      </w:r>
      <w:r w:rsidR="00BE08EE">
        <w:rPr>
          <w:rFonts w:ascii="Courier New" w:hAnsi="Courier New" w:cs="Courier New"/>
          <w:sz w:val="24"/>
          <w:szCs w:val="24"/>
        </w:rPr>
        <w:t>'</w:t>
      </w:r>
      <w:r w:rsidR="00FF543B">
        <w:rPr>
          <w:rFonts w:ascii="Courier New" w:hAnsi="Courier New" w:cs="Courier New"/>
          <w:sz w:val="24"/>
          <w:szCs w:val="24"/>
        </w:rPr>
        <w:t xml:space="preserve">e </w:t>
      </w:r>
      <w:r w:rsidR="00BE08EE">
        <w:rPr>
          <w:rFonts w:ascii="Courier New" w:hAnsi="Courier New" w:cs="Courier New"/>
          <w:sz w:val="24"/>
          <w:szCs w:val="24"/>
        </w:rPr>
        <w:t>i</w:t>
      </w:r>
      <w:r w:rsidR="00FF543B">
        <w:rPr>
          <w:rFonts w:ascii="Courier New" w:hAnsi="Courier New" w:cs="Courier New"/>
          <w:sz w:val="24"/>
          <w:szCs w:val="24"/>
        </w:rPr>
        <w:t xml:space="preserve">letilmiştir. </w:t>
      </w:r>
    </w:p>
    <w:p w:rsidR="002E1B0A" w:rsidRDefault="002E1B0A" w:rsidP="00526DFF">
      <w:pPr>
        <w:spacing w:after="0" w:line="360" w:lineRule="auto"/>
        <w:rPr>
          <w:rFonts w:ascii="Courier New" w:hAnsi="Courier New" w:cs="Courier New"/>
          <w:sz w:val="24"/>
          <w:szCs w:val="24"/>
        </w:rPr>
      </w:pPr>
    </w:p>
    <w:p w:rsidR="002E1B0A" w:rsidRDefault="002E1B0A" w:rsidP="00526DFF">
      <w:pPr>
        <w:spacing w:after="0" w:line="360" w:lineRule="auto"/>
        <w:rPr>
          <w:rFonts w:ascii="Courier New" w:hAnsi="Courier New" w:cs="Courier New"/>
          <w:sz w:val="24"/>
          <w:szCs w:val="24"/>
        </w:rPr>
      </w:pPr>
      <w:r>
        <w:rPr>
          <w:rFonts w:ascii="Courier New" w:hAnsi="Courier New" w:cs="Courier New"/>
          <w:sz w:val="24"/>
          <w:szCs w:val="24"/>
        </w:rPr>
        <w:tab/>
      </w:r>
      <w:r w:rsidR="00BE08EE">
        <w:rPr>
          <w:rFonts w:ascii="Courier New" w:hAnsi="Courier New" w:cs="Courier New"/>
          <w:sz w:val="24"/>
          <w:szCs w:val="24"/>
        </w:rPr>
        <w:t>Bu yazı</w:t>
      </w:r>
      <w:r w:rsidR="005C1761">
        <w:rPr>
          <w:rFonts w:ascii="Courier New" w:hAnsi="Courier New" w:cs="Courier New"/>
          <w:sz w:val="24"/>
          <w:szCs w:val="24"/>
        </w:rPr>
        <w:t>lar</w:t>
      </w:r>
      <w:r w:rsidR="00BE08EE">
        <w:rPr>
          <w:rFonts w:ascii="Courier New" w:hAnsi="Courier New" w:cs="Courier New"/>
          <w:sz w:val="24"/>
          <w:szCs w:val="24"/>
        </w:rPr>
        <w:t xml:space="preserve">dan sonra </w:t>
      </w:r>
      <w:r>
        <w:rPr>
          <w:rFonts w:ascii="Courier New" w:hAnsi="Courier New" w:cs="Courier New"/>
          <w:sz w:val="24"/>
          <w:szCs w:val="24"/>
        </w:rPr>
        <w:t>Davacı</w:t>
      </w:r>
      <w:r w:rsidR="005C1761">
        <w:rPr>
          <w:rFonts w:ascii="Courier New" w:hAnsi="Courier New" w:cs="Courier New"/>
          <w:sz w:val="24"/>
          <w:szCs w:val="24"/>
        </w:rPr>
        <w:t xml:space="preserve"> huzurumuzdaki</w:t>
      </w:r>
      <w:r>
        <w:rPr>
          <w:rFonts w:ascii="Courier New" w:hAnsi="Courier New" w:cs="Courier New"/>
          <w:sz w:val="24"/>
          <w:szCs w:val="24"/>
        </w:rPr>
        <w:t xml:space="preserve"> istinafa konu davayı dosyalayarak aşağıdaki taleplerde bulundu;</w:t>
      </w:r>
    </w:p>
    <w:p w:rsidR="002E1B0A" w:rsidRDefault="002E1B0A" w:rsidP="00526DFF">
      <w:pPr>
        <w:spacing w:after="0" w:line="360" w:lineRule="auto"/>
        <w:rPr>
          <w:rFonts w:ascii="Courier New" w:hAnsi="Courier New" w:cs="Courier New"/>
          <w:sz w:val="24"/>
          <w:szCs w:val="24"/>
        </w:rPr>
      </w:pPr>
    </w:p>
    <w:p w:rsidR="002E1B0A" w:rsidRDefault="002E1B0A" w:rsidP="002E1B0A">
      <w:pPr>
        <w:pStyle w:val="ListeParagraf"/>
        <w:numPr>
          <w:ilvl w:val="0"/>
          <w:numId w:val="2"/>
        </w:numPr>
        <w:spacing w:after="0" w:line="360" w:lineRule="auto"/>
        <w:rPr>
          <w:rFonts w:ascii="Courier New" w:hAnsi="Courier New" w:cs="Courier New"/>
          <w:sz w:val="24"/>
          <w:szCs w:val="24"/>
        </w:rPr>
      </w:pPr>
      <w:r w:rsidRPr="002E1B0A">
        <w:rPr>
          <w:rFonts w:ascii="Courier New" w:hAnsi="Courier New" w:cs="Courier New"/>
          <w:sz w:val="24"/>
          <w:szCs w:val="24"/>
        </w:rPr>
        <w:t>Davacının</w:t>
      </w:r>
      <w:r w:rsidR="005C1761">
        <w:rPr>
          <w:rFonts w:ascii="Courier New" w:hAnsi="Courier New" w:cs="Courier New"/>
          <w:sz w:val="24"/>
          <w:szCs w:val="24"/>
        </w:rPr>
        <w:t xml:space="preserve"> Davalı No.1 ve/veya Davalılara</w:t>
      </w:r>
      <w:r w:rsidRPr="002E1B0A">
        <w:rPr>
          <w:rFonts w:ascii="Courier New" w:hAnsi="Courier New" w:cs="Courier New"/>
          <w:sz w:val="24"/>
          <w:szCs w:val="24"/>
        </w:rPr>
        <w:t xml:space="preserve"> Ali İrem ve Gülen İrem isimli kişilerle ilgili herhangi bir prim </w:t>
      </w:r>
      <w:r w:rsidRPr="002E1B0A">
        <w:rPr>
          <w:rFonts w:ascii="Courier New" w:hAnsi="Courier New" w:cs="Courier New"/>
          <w:sz w:val="24"/>
          <w:szCs w:val="24"/>
        </w:rPr>
        <w:lastRenderedPageBreak/>
        <w:t xml:space="preserve">borcu bulunmadığına ilişkin mahkeme emri ve/veya hükmü ve/veya </w:t>
      </w:r>
      <w:proofErr w:type="gramStart"/>
      <w:r w:rsidR="00FC757A" w:rsidRPr="002E1B0A">
        <w:rPr>
          <w:rFonts w:ascii="Courier New" w:hAnsi="Courier New" w:cs="Courier New"/>
          <w:sz w:val="24"/>
          <w:szCs w:val="24"/>
        </w:rPr>
        <w:t>deklarasyonu</w:t>
      </w:r>
      <w:proofErr w:type="gramEnd"/>
      <w:r>
        <w:rPr>
          <w:rFonts w:ascii="Courier New" w:hAnsi="Courier New" w:cs="Courier New"/>
          <w:sz w:val="24"/>
          <w:szCs w:val="24"/>
        </w:rPr>
        <w:t>,</w:t>
      </w:r>
    </w:p>
    <w:p w:rsidR="002E1B0A" w:rsidRDefault="002E1B0A" w:rsidP="002E1B0A">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 No.1</w:t>
      </w:r>
      <w:r w:rsidRPr="002E1B0A">
        <w:rPr>
          <w:rFonts w:ascii="Courier New" w:hAnsi="Courier New" w:cs="Courier New"/>
          <w:sz w:val="24"/>
          <w:szCs w:val="24"/>
        </w:rPr>
        <w:t xml:space="preserve"> </w:t>
      </w:r>
      <w:r>
        <w:rPr>
          <w:rFonts w:ascii="Courier New" w:hAnsi="Courier New" w:cs="Courier New"/>
          <w:sz w:val="24"/>
          <w:szCs w:val="24"/>
        </w:rPr>
        <w:t>ve</w:t>
      </w:r>
      <w:r w:rsidR="00BE08EE">
        <w:rPr>
          <w:rFonts w:ascii="Courier New" w:hAnsi="Courier New" w:cs="Courier New"/>
          <w:sz w:val="24"/>
          <w:szCs w:val="24"/>
        </w:rPr>
        <w:t>/</w:t>
      </w:r>
      <w:r>
        <w:rPr>
          <w:rFonts w:ascii="Courier New" w:hAnsi="Courier New" w:cs="Courier New"/>
          <w:sz w:val="24"/>
          <w:szCs w:val="24"/>
        </w:rPr>
        <w:t xml:space="preserve">veya Davalıların Davacıdan Ali İrem ve Gülen İrem isimli kişilerle ilgili olarak herhangi bir prim talep etme ve/veya prim borcu çıkarma hakkı olmadığına ilişkin mahkeme emri ve/veya hükmü ve/veya </w:t>
      </w:r>
      <w:proofErr w:type="gramStart"/>
      <w:r w:rsidR="00FC757A">
        <w:rPr>
          <w:rFonts w:ascii="Courier New" w:hAnsi="Courier New" w:cs="Courier New"/>
          <w:sz w:val="24"/>
          <w:szCs w:val="24"/>
        </w:rPr>
        <w:t>deklarasyonu</w:t>
      </w:r>
      <w:proofErr w:type="gramEnd"/>
      <w:r>
        <w:rPr>
          <w:rFonts w:ascii="Courier New" w:hAnsi="Courier New" w:cs="Courier New"/>
          <w:sz w:val="24"/>
          <w:szCs w:val="24"/>
        </w:rPr>
        <w:t>,</w:t>
      </w:r>
    </w:p>
    <w:p w:rsidR="002E1B0A" w:rsidRDefault="00FC757A" w:rsidP="002E1B0A">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Davalıların</w:t>
      </w:r>
      <w:r w:rsidR="002E1B0A">
        <w:rPr>
          <w:rFonts w:ascii="Courier New" w:hAnsi="Courier New" w:cs="Courier New"/>
          <w:sz w:val="24"/>
          <w:szCs w:val="24"/>
        </w:rPr>
        <w:t xml:space="preserve"> </w:t>
      </w:r>
      <w:r>
        <w:rPr>
          <w:rFonts w:ascii="Courier New" w:hAnsi="Courier New" w:cs="Courier New"/>
          <w:sz w:val="24"/>
          <w:szCs w:val="24"/>
        </w:rPr>
        <w:t>mahkemece</w:t>
      </w:r>
      <w:r w:rsidR="002E1B0A">
        <w:rPr>
          <w:rFonts w:ascii="Courier New" w:hAnsi="Courier New" w:cs="Courier New"/>
          <w:sz w:val="24"/>
          <w:szCs w:val="24"/>
        </w:rPr>
        <w:t xml:space="preserve"> uygun görülecek genel zarar ziyan ve/veya tazminat ödemeleri hususunda </w:t>
      </w:r>
      <w:r>
        <w:rPr>
          <w:rFonts w:ascii="Courier New" w:hAnsi="Courier New" w:cs="Courier New"/>
          <w:sz w:val="24"/>
          <w:szCs w:val="24"/>
        </w:rPr>
        <w:t>mahkeme</w:t>
      </w:r>
      <w:r w:rsidR="002E1B0A">
        <w:rPr>
          <w:rFonts w:ascii="Courier New" w:hAnsi="Courier New" w:cs="Courier New"/>
          <w:sz w:val="24"/>
          <w:szCs w:val="24"/>
        </w:rPr>
        <w:t xml:space="preserve"> emri ve/veya hükmü,</w:t>
      </w:r>
    </w:p>
    <w:p w:rsidR="002E1B0A" w:rsidRDefault="002E1B0A" w:rsidP="002E1B0A">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Mahkemenin uygun göreceği ahar bir çare,</w:t>
      </w:r>
    </w:p>
    <w:p w:rsidR="009B3B87" w:rsidRDefault="002E1B0A" w:rsidP="002E1B0A">
      <w:pPr>
        <w:pStyle w:val="ListeParagraf"/>
        <w:numPr>
          <w:ilvl w:val="0"/>
          <w:numId w:val="2"/>
        </w:numPr>
        <w:spacing w:after="0" w:line="360" w:lineRule="auto"/>
        <w:rPr>
          <w:rFonts w:ascii="Courier New" w:hAnsi="Courier New" w:cs="Courier New"/>
          <w:sz w:val="24"/>
          <w:szCs w:val="24"/>
        </w:rPr>
      </w:pPr>
      <w:proofErr w:type="gramStart"/>
      <w:r>
        <w:rPr>
          <w:rFonts w:ascii="Courier New" w:hAnsi="Courier New" w:cs="Courier New"/>
          <w:sz w:val="24"/>
          <w:szCs w:val="24"/>
        </w:rPr>
        <w:t xml:space="preserve">Bu dava masrafları. </w:t>
      </w:r>
      <w:proofErr w:type="gramEnd"/>
    </w:p>
    <w:p w:rsidR="009B3B87" w:rsidRDefault="009B3B87" w:rsidP="005C1761">
      <w:pPr>
        <w:spacing w:after="0" w:line="480" w:lineRule="auto"/>
        <w:rPr>
          <w:rFonts w:ascii="Courier New" w:hAnsi="Courier New" w:cs="Courier New"/>
          <w:sz w:val="24"/>
          <w:szCs w:val="24"/>
        </w:rPr>
      </w:pPr>
    </w:p>
    <w:p w:rsidR="00DF21F8" w:rsidRDefault="009B3B87" w:rsidP="00067206">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Mahkemede duruşma öncesi inceleme </w:t>
      </w:r>
      <w:proofErr w:type="gramStart"/>
      <w:r>
        <w:rPr>
          <w:rFonts w:ascii="Courier New" w:hAnsi="Courier New" w:cs="Courier New"/>
          <w:sz w:val="24"/>
          <w:szCs w:val="24"/>
        </w:rPr>
        <w:t>safha</w:t>
      </w:r>
      <w:r w:rsidR="005C1761">
        <w:rPr>
          <w:rFonts w:ascii="Courier New" w:hAnsi="Courier New" w:cs="Courier New"/>
          <w:sz w:val="24"/>
          <w:szCs w:val="24"/>
        </w:rPr>
        <w:t>sın</w:t>
      </w:r>
      <w:r>
        <w:rPr>
          <w:rFonts w:ascii="Courier New" w:hAnsi="Courier New" w:cs="Courier New"/>
          <w:sz w:val="24"/>
          <w:szCs w:val="24"/>
        </w:rPr>
        <w:t xml:space="preserve">da </w:t>
      </w:r>
      <w:r w:rsidR="00FF543B" w:rsidRPr="009B3B87">
        <w:rPr>
          <w:rFonts w:ascii="Courier New" w:hAnsi="Courier New" w:cs="Courier New"/>
          <w:sz w:val="24"/>
          <w:szCs w:val="24"/>
        </w:rPr>
        <w:t xml:space="preserve"> </w:t>
      </w:r>
      <w:r w:rsidR="00067206">
        <w:rPr>
          <w:rFonts w:ascii="Courier New" w:hAnsi="Courier New" w:cs="Courier New"/>
          <w:sz w:val="24"/>
          <w:szCs w:val="24"/>
        </w:rPr>
        <w:t>Davalılar</w:t>
      </w:r>
      <w:r w:rsidR="005C1761">
        <w:rPr>
          <w:rFonts w:ascii="Courier New" w:hAnsi="Courier New" w:cs="Courier New"/>
          <w:sz w:val="24"/>
          <w:szCs w:val="24"/>
        </w:rPr>
        <w:t>ın</w:t>
      </w:r>
      <w:proofErr w:type="gramEnd"/>
      <w:r w:rsidR="005C1761">
        <w:rPr>
          <w:rFonts w:ascii="Courier New" w:hAnsi="Courier New" w:cs="Courier New"/>
          <w:sz w:val="24"/>
          <w:szCs w:val="24"/>
        </w:rPr>
        <w:t>,</w:t>
      </w:r>
      <w:r w:rsidR="00067206">
        <w:rPr>
          <w:rFonts w:ascii="Courier New" w:hAnsi="Courier New" w:cs="Courier New"/>
          <w:sz w:val="24"/>
          <w:szCs w:val="24"/>
        </w:rPr>
        <w:t xml:space="preserve"> Alt Mahkemenin yetkili olmadığına dair sözlü bir itirazda bulunması üzerine</w:t>
      </w:r>
      <w:r w:rsidR="005C1761">
        <w:rPr>
          <w:rFonts w:ascii="Courier New" w:hAnsi="Courier New" w:cs="Courier New"/>
          <w:sz w:val="24"/>
          <w:szCs w:val="24"/>
        </w:rPr>
        <w:t>,</w:t>
      </w:r>
      <w:r w:rsidR="00067206">
        <w:rPr>
          <w:rFonts w:ascii="Courier New" w:hAnsi="Courier New" w:cs="Courier New"/>
          <w:sz w:val="24"/>
          <w:szCs w:val="24"/>
        </w:rPr>
        <w:t xml:space="preserve"> Alt Mahkeme her iki tarafa da söz hakkı verdi ve bu itirazı dinledi. </w:t>
      </w:r>
    </w:p>
    <w:p w:rsidR="00067206" w:rsidRDefault="00067206" w:rsidP="00067206">
      <w:pPr>
        <w:spacing w:after="0" w:line="360" w:lineRule="auto"/>
        <w:ind w:firstLine="708"/>
        <w:rPr>
          <w:rFonts w:ascii="Courier New" w:hAnsi="Courier New" w:cs="Courier New"/>
          <w:sz w:val="24"/>
          <w:szCs w:val="24"/>
        </w:rPr>
      </w:pPr>
    </w:p>
    <w:p w:rsidR="00067206" w:rsidRDefault="00067206" w:rsidP="00067206">
      <w:pPr>
        <w:spacing w:after="0" w:line="360" w:lineRule="auto"/>
        <w:ind w:firstLine="708"/>
        <w:rPr>
          <w:rFonts w:ascii="Courier New" w:hAnsi="Courier New" w:cs="Courier New"/>
          <w:sz w:val="24"/>
          <w:szCs w:val="24"/>
        </w:rPr>
      </w:pPr>
      <w:r>
        <w:rPr>
          <w:rFonts w:ascii="Courier New" w:hAnsi="Courier New" w:cs="Courier New"/>
          <w:sz w:val="24"/>
          <w:szCs w:val="24"/>
        </w:rPr>
        <w:t>Alt Mahkeme tarafları dinledikten sonra huzurundaki</w:t>
      </w:r>
      <w:r w:rsidR="00BE08EE">
        <w:rPr>
          <w:rFonts w:ascii="Courier New" w:hAnsi="Courier New" w:cs="Courier New"/>
          <w:sz w:val="24"/>
          <w:szCs w:val="24"/>
        </w:rPr>
        <w:t xml:space="preserve"> ihtilafın idari bir kon</w:t>
      </w:r>
      <w:r>
        <w:rPr>
          <w:rFonts w:ascii="Courier New" w:hAnsi="Courier New" w:cs="Courier New"/>
          <w:sz w:val="24"/>
          <w:szCs w:val="24"/>
        </w:rPr>
        <w:t xml:space="preserve">u içerdiği ve davaya bakmaya yetkili mahkemenin Yüksek İdare </w:t>
      </w:r>
      <w:r w:rsidR="005C1761">
        <w:rPr>
          <w:rFonts w:ascii="Courier New" w:hAnsi="Courier New" w:cs="Courier New"/>
          <w:sz w:val="24"/>
          <w:szCs w:val="24"/>
        </w:rPr>
        <w:t>Mahkemesi olduğu sonucuna vardıktan sonra</w:t>
      </w:r>
      <w:r>
        <w:rPr>
          <w:rFonts w:ascii="Courier New" w:hAnsi="Courier New" w:cs="Courier New"/>
          <w:sz w:val="24"/>
          <w:szCs w:val="24"/>
        </w:rPr>
        <w:t xml:space="preserve"> davayı re</w:t>
      </w:r>
      <w:r w:rsidR="00BE08EE">
        <w:rPr>
          <w:rFonts w:ascii="Courier New" w:hAnsi="Courier New" w:cs="Courier New"/>
          <w:sz w:val="24"/>
          <w:szCs w:val="24"/>
        </w:rPr>
        <w:t>t</w:t>
      </w:r>
      <w:r>
        <w:rPr>
          <w:rFonts w:ascii="Courier New" w:hAnsi="Courier New" w:cs="Courier New"/>
          <w:sz w:val="24"/>
          <w:szCs w:val="24"/>
        </w:rPr>
        <w:t xml:space="preserve"> ve iptal etti.</w:t>
      </w:r>
    </w:p>
    <w:p w:rsidR="00067206" w:rsidRDefault="00067206" w:rsidP="00067206">
      <w:pPr>
        <w:spacing w:after="0" w:line="360" w:lineRule="auto"/>
        <w:ind w:firstLine="708"/>
        <w:rPr>
          <w:rFonts w:ascii="Courier New" w:hAnsi="Courier New" w:cs="Courier New"/>
          <w:sz w:val="24"/>
          <w:szCs w:val="24"/>
        </w:rPr>
      </w:pPr>
    </w:p>
    <w:p w:rsidR="00067206" w:rsidRPr="009B3B87" w:rsidRDefault="00067206" w:rsidP="00067206">
      <w:pPr>
        <w:spacing w:after="0" w:line="360" w:lineRule="auto"/>
        <w:ind w:firstLine="708"/>
        <w:rPr>
          <w:rFonts w:ascii="Courier New" w:hAnsi="Courier New" w:cs="Courier New"/>
          <w:sz w:val="24"/>
          <w:szCs w:val="24"/>
        </w:rPr>
      </w:pPr>
      <w:r>
        <w:rPr>
          <w:rFonts w:ascii="Courier New" w:hAnsi="Courier New" w:cs="Courier New"/>
          <w:sz w:val="24"/>
          <w:szCs w:val="24"/>
        </w:rPr>
        <w:t xml:space="preserve">İstinaf bu karardan dosyalandı.  </w:t>
      </w:r>
    </w:p>
    <w:p w:rsidR="009B0171" w:rsidRDefault="00DF21F8" w:rsidP="00526DFF">
      <w:pPr>
        <w:spacing w:after="0" w:line="360" w:lineRule="auto"/>
        <w:rPr>
          <w:rFonts w:ascii="Courier New" w:hAnsi="Courier New" w:cs="Courier New"/>
          <w:sz w:val="24"/>
          <w:szCs w:val="24"/>
        </w:rPr>
      </w:pPr>
      <w:r>
        <w:rPr>
          <w:rFonts w:ascii="Courier New" w:hAnsi="Courier New" w:cs="Courier New"/>
          <w:sz w:val="24"/>
          <w:szCs w:val="24"/>
        </w:rPr>
        <w:tab/>
      </w:r>
    </w:p>
    <w:p w:rsidR="00526DFF" w:rsidRDefault="00526DFF" w:rsidP="00526DFF">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67206" w:rsidRDefault="00067206" w:rsidP="00526DFF">
      <w:pPr>
        <w:spacing w:after="0" w:line="360" w:lineRule="auto"/>
        <w:rPr>
          <w:rFonts w:ascii="Courier New" w:hAnsi="Courier New" w:cs="Courier New"/>
          <w:sz w:val="24"/>
          <w:szCs w:val="24"/>
          <w:u w:val="single"/>
        </w:rPr>
      </w:pPr>
    </w:p>
    <w:p w:rsidR="00067206" w:rsidRDefault="00067206" w:rsidP="00526DFF">
      <w:pPr>
        <w:spacing w:after="0" w:line="360" w:lineRule="auto"/>
        <w:rPr>
          <w:rFonts w:ascii="Courier New" w:hAnsi="Courier New" w:cs="Courier New"/>
          <w:sz w:val="24"/>
          <w:szCs w:val="24"/>
        </w:rPr>
      </w:pPr>
      <w:r>
        <w:rPr>
          <w:rFonts w:ascii="Courier New" w:hAnsi="Courier New" w:cs="Courier New"/>
          <w:sz w:val="24"/>
          <w:szCs w:val="24"/>
        </w:rPr>
        <w:tab/>
        <w:t>Davacının istinaf ihbarnamesinde 8 istinaf gerekçesi ileri sürülmekle birlikte</w:t>
      </w:r>
      <w:r w:rsidR="005C1761">
        <w:rPr>
          <w:rFonts w:ascii="Courier New" w:hAnsi="Courier New" w:cs="Courier New"/>
          <w:sz w:val="24"/>
          <w:szCs w:val="24"/>
        </w:rPr>
        <w:t>,</w:t>
      </w:r>
      <w:r>
        <w:rPr>
          <w:rFonts w:ascii="Courier New" w:hAnsi="Courier New" w:cs="Courier New"/>
          <w:sz w:val="24"/>
          <w:szCs w:val="24"/>
        </w:rPr>
        <w:t xml:space="preserve"> istinaftaki hitap </w:t>
      </w:r>
      <w:proofErr w:type="spellStart"/>
      <w:r>
        <w:rPr>
          <w:rFonts w:ascii="Courier New" w:hAnsi="Courier New" w:cs="Courier New"/>
          <w:sz w:val="24"/>
          <w:szCs w:val="24"/>
        </w:rPr>
        <w:t>gözönüne</w:t>
      </w:r>
      <w:proofErr w:type="spellEnd"/>
      <w:r>
        <w:rPr>
          <w:rFonts w:ascii="Courier New" w:hAnsi="Courier New" w:cs="Courier New"/>
          <w:sz w:val="24"/>
          <w:szCs w:val="24"/>
        </w:rPr>
        <w:t xml:space="preserve"> alındığında istinaf sebeplerini aşağıdaki 5 başlık </w:t>
      </w:r>
      <w:r w:rsidR="001456A1">
        <w:rPr>
          <w:rFonts w:ascii="Courier New" w:hAnsi="Courier New" w:cs="Courier New"/>
          <w:sz w:val="24"/>
          <w:szCs w:val="24"/>
        </w:rPr>
        <w:t>altında</w:t>
      </w:r>
      <w:r>
        <w:rPr>
          <w:rFonts w:ascii="Courier New" w:hAnsi="Courier New" w:cs="Courier New"/>
          <w:sz w:val="24"/>
          <w:szCs w:val="24"/>
        </w:rPr>
        <w:t xml:space="preserve"> özetledik;</w:t>
      </w:r>
    </w:p>
    <w:p w:rsidR="00067206" w:rsidRPr="00067206" w:rsidRDefault="00067206" w:rsidP="00526DFF">
      <w:pPr>
        <w:spacing w:after="0" w:line="360" w:lineRule="auto"/>
        <w:rPr>
          <w:rFonts w:ascii="Courier New" w:hAnsi="Courier New" w:cs="Courier New"/>
          <w:sz w:val="24"/>
          <w:szCs w:val="24"/>
        </w:rPr>
      </w:pPr>
    </w:p>
    <w:p w:rsidR="000B3E8C" w:rsidRDefault="000B3E8C" w:rsidP="00A865A3">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BE08EE">
        <w:rPr>
          <w:rFonts w:ascii="Courier New" w:hAnsi="Courier New" w:cs="Courier New"/>
          <w:b/>
          <w:sz w:val="24"/>
          <w:szCs w:val="24"/>
        </w:rPr>
        <w:t>,</w:t>
      </w:r>
      <w:r>
        <w:rPr>
          <w:rFonts w:ascii="Courier New" w:hAnsi="Courier New" w:cs="Courier New"/>
          <w:b/>
          <w:sz w:val="24"/>
          <w:szCs w:val="24"/>
        </w:rPr>
        <w:t xml:space="preserve"> Emare No.1 olarak sunulan müracaat formlarını emare olarak kaydetmekle hata </w:t>
      </w:r>
      <w:r w:rsidR="005C1761">
        <w:rPr>
          <w:rFonts w:ascii="Courier New" w:hAnsi="Courier New" w:cs="Courier New"/>
          <w:b/>
          <w:sz w:val="24"/>
          <w:szCs w:val="24"/>
        </w:rPr>
        <w:t>etti</w:t>
      </w:r>
      <w:r>
        <w:rPr>
          <w:rFonts w:ascii="Courier New" w:hAnsi="Courier New" w:cs="Courier New"/>
          <w:b/>
          <w:sz w:val="24"/>
          <w:szCs w:val="24"/>
        </w:rPr>
        <w:t>.</w:t>
      </w:r>
    </w:p>
    <w:p w:rsidR="000B3E8C" w:rsidRDefault="000B3E8C" w:rsidP="000B3E8C">
      <w:pPr>
        <w:pStyle w:val="ListeParagraf"/>
        <w:spacing w:after="0" w:line="240" w:lineRule="auto"/>
        <w:ind w:left="714"/>
        <w:rPr>
          <w:rFonts w:ascii="Courier New" w:hAnsi="Courier New" w:cs="Courier New"/>
          <w:b/>
          <w:sz w:val="24"/>
          <w:szCs w:val="24"/>
        </w:rPr>
      </w:pPr>
    </w:p>
    <w:p w:rsidR="00526DFF" w:rsidRDefault="00A865A3" w:rsidP="00A865A3">
      <w:pPr>
        <w:pStyle w:val="ListeParagraf"/>
        <w:numPr>
          <w:ilvl w:val="0"/>
          <w:numId w:val="1"/>
        </w:numPr>
        <w:spacing w:after="0" w:line="240" w:lineRule="auto"/>
        <w:ind w:left="714" w:hanging="357"/>
        <w:rPr>
          <w:rFonts w:ascii="Courier New" w:hAnsi="Courier New" w:cs="Courier New"/>
          <w:b/>
          <w:sz w:val="24"/>
          <w:szCs w:val="24"/>
        </w:rPr>
      </w:pPr>
      <w:r w:rsidRPr="00A865A3">
        <w:rPr>
          <w:rFonts w:ascii="Courier New" w:hAnsi="Courier New" w:cs="Courier New"/>
          <w:b/>
          <w:sz w:val="24"/>
          <w:szCs w:val="24"/>
        </w:rPr>
        <w:lastRenderedPageBreak/>
        <w:t>Muhterem Alt Mahkeme</w:t>
      </w:r>
      <w:r w:rsidR="00BE08EE">
        <w:rPr>
          <w:rFonts w:ascii="Courier New" w:hAnsi="Courier New" w:cs="Courier New"/>
          <w:b/>
          <w:sz w:val="24"/>
          <w:szCs w:val="24"/>
        </w:rPr>
        <w:t>,</w:t>
      </w:r>
      <w:r w:rsidRPr="00A865A3">
        <w:rPr>
          <w:rFonts w:ascii="Courier New" w:hAnsi="Courier New" w:cs="Courier New"/>
          <w:b/>
          <w:sz w:val="24"/>
          <w:szCs w:val="24"/>
        </w:rPr>
        <w:t xml:space="preserve"> ihtilaf konusunun İdare hukuku alanına girdiğine ve yetkili mahkemenin Yüksek İdare Mahkemesi olduğuna bulgu yaparak davayı re</w:t>
      </w:r>
      <w:r w:rsidR="005C1761">
        <w:rPr>
          <w:rFonts w:ascii="Courier New" w:hAnsi="Courier New" w:cs="Courier New"/>
          <w:b/>
          <w:sz w:val="24"/>
          <w:szCs w:val="24"/>
        </w:rPr>
        <w:t>t</w:t>
      </w:r>
      <w:r w:rsidRPr="00A865A3">
        <w:rPr>
          <w:rFonts w:ascii="Courier New" w:hAnsi="Courier New" w:cs="Courier New"/>
          <w:b/>
          <w:sz w:val="24"/>
          <w:szCs w:val="24"/>
        </w:rPr>
        <w:t xml:space="preserve"> ve iptal etmekle hata etti. </w:t>
      </w:r>
    </w:p>
    <w:p w:rsidR="008E04CD" w:rsidRPr="008E04CD" w:rsidRDefault="008E04CD" w:rsidP="008E04CD">
      <w:pPr>
        <w:pStyle w:val="ListeParagraf"/>
        <w:rPr>
          <w:rFonts w:ascii="Courier New" w:hAnsi="Courier New" w:cs="Courier New"/>
          <w:b/>
          <w:sz w:val="24"/>
          <w:szCs w:val="24"/>
        </w:rPr>
      </w:pPr>
    </w:p>
    <w:p w:rsidR="00A865A3" w:rsidRDefault="0044760E" w:rsidP="00A865A3">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BE08EE">
        <w:rPr>
          <w:rFonts w:ascii="Courier New" w:hAnsi="Courier New" w:cs="Courier New"/>
          <w:b/>
          <w:sz w:val="24"/>
          <w:szCs w:val="24"/>
        </w:rPr>
        <w:t>,</w:t>
      </w:r>
      <w:r>
        <w:rPr>
          <w:rFonts w:ascii="Courier New" w:hAnsi="Courier New" w:cs="Courier New"/>
          <w:b/>
          <w:sz w:val="24"/>
          <w:szCs w:val="24"/>
        </w:rPr>
        <w:t xml:space="preserve"> </w:t>
      </w:r>
      <w:r w:rsidR="00A91D7A">
        <w:rPr>
          <w:rFonts w:ascii="Courier New" w:hAnsi="Courier New" w:cs="Courier New"/>
          <w:b/>
          <w:sz w:val="24"/>
          <w:szCs w:val="24"/>
        </w:rPr>
        <w:t xml:space="preserve">verilecek tespit kararının </w:t>
      </w:r>
      <w:proofErr w:type="spellStart"/>
      <w:r w:rsidR="00A91D7A">
        <w:rPr>
          <w:rFonts w:ascii="Courier New" w:hAnsi="Courier New" w:cs="Courier New"/>
          <w:b/>
          <w:sz w:val="24"/>
          <w:szCs w:val="24"/>
        </w:rPr>
        <w:t>ic</w:t>
      </w:r>
      <w:r w:rsidR="001E0E10">
        <w:rPr>
          <w:rFonts w:ascii="Courier New" w:hAnsi="Courier New" w:cs="Courier New"/>
          <w:b/>
          <w:sz w:val="24"/>
          <w:szCs w:val="24"/>
        </w:rPr>
        <w:t>ra</w:t>
      </w:r>
      <w:r w:rsidR="00A91D7A">
        <w:rPr>
          <w:rFonts w:ascii="Courier New" w:hAnsi="Courier New" w:cs="Courier New"/>
          <w:b/>
          <w:sz w:val="24"/>
          <w:szCs w:val="24"/>
        </w:rPr>
        <w:t>i</w:t>
      </w:r>
      <w:proofErr w:type="spellEnd"/>
      <w:r w:rsidR="00A91D7A">
        <w:rPr>
          <w:rFonts w:ascii="Courier New" w:hAnsi="Courier New" w:cs="Courier New"/>
          <w:b/>
          <w:sz w:val="24"/>
          <w:szCs w:val="24"/>
        </w:rPr>
        <w:t xml:space="preserve"> niteliği olmadığına bulgu yapmakla hata </w:t>
      </w:r>
      <w:r w:rsidR="005C1761">
        <w:rPr>
          <w:rFonts w:ascii="Courier New" w:hAnsi="Courier New" w:cs="Courier New"/>
          <w:b/>
          <w:sz w:val="24"/>
          <w:szCs w:val="24"/>
        </w:rPr>
        <w:t>etti</w:t>
      </w:r>
      <w:r w:rsidR="00A91D7A">
        <w:rPr>
          <w:rFonts w:ascii="Courier New" w:hAnsi="Courier New" w:cs="Courier New"/>
          <w:b/>
          <w:sz w:val="24"/>
          <w:szCs w:val="24"/>
        </w:rPr>
        <w:t>.</w:t>
      </w:r>
    </w:p>
    <w:p w:rsidR="00A91D7A" w:rsidRDefault="00A91D7A" w:rsidP="00A91D7A">
      <w:pPr>
        <w:pStyle w:val="ListeParagraf"/>
        <w:spacing w:after="0" w:line="240" w:lineRule="auto"/>
        <w:ind w:left="714"/>
        <w:rPr>
          <w:rFonts w:ascii="Courier New" w:hAnsi="Courier New" w:cs="Courier New"/>
          <w:b/>
          <w:sz w:val="24"/>
          <w:szCs w:val="24"/>
        </w:rPr>
      </w:pPr>
    </w:p>
    <w:p w:rsidR="00A91D7A" w:rsidRPr="00A91D7A" w:rsidRDefault="00A91D7A" w:rsidP="00A865A3">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w:t>
      </w:r>
      <w:r w:rsidR="00BE08EE">
        <w:rPr>
          <w:rFonts w:ascii="Courier New" w:hAnsi="Courier New" w:cs="Courier New"/>
          <w:b/>
          <w:sz w:val="24"/>
          <w:szCs w:val="24"/>
        </w:rPr>
        <w:t>e,</w:t>
      </w:r>
      <w:r>
        <w:rPr>
          <w:rFonts w:ascii="Courier New" w:hAnsi="Courier New" w:cs="Courier New"/>
          <w:b/>
          <w:sz w:val="24"/>
          <w:szCs w:val="24"/>
        </w:rPr>
        <w:t xml:space="preserve"> </w:t>
      </w:r>
      <w:r w:rsidR="005C1761">
        <w:rPr>
          <w:rFonts w:ascii="Courier New" w:hAnsi="Courier New" w:cs="Courier New"/>
          <w:b/>
          <w:sz w:val="24"/>
          <w:szCs w:val="24"/>
        </w:rPr>
        <w:t>“</w:t>
      </w:r>
      <w:proofErr w:type="spellStart"/>
      <w:r w:rsidRPr="00A91D7A">
        <w:rPr>
          <w:rFonts w:ascii="Courier New" w:hAnsi="Courier New" w:cs="Courier New"/>
          <w:i/>
          <w:sz w:val="24"/>
          <w:szCs w:val="24"/>
        </w:rPr>
        <w:t>lex</w:t>
      </w:r>
      <w:proofErr w:type="spellEnd"/>
      <w:r w:rsidRPr="00A91D7A">
        <w:rPr>
          <w:rFonts w:ascii="Courier New" w:hAnsi="Courier New" w:cs="Courier New"/>
          <w:i/>
          <w:sz w:val="24"/>
          <w:szCs w:val="24"/>
        </w:rPr>
        <w:t xml:space="preserve"> </w:t>
      </w:r>
      <w:proofErr w:type="spellStart"/>
      <w:r w:rsidRPr="00A91D7A">
        <w:rPr>
          <w:rFonts w:ascii="Courier New" w:hAnsi="Courier New" w:cs="Courier New"/>
          <w:i/>
          <w:sz w:val="24"/>
          <w:szCs w:val="24"/>
        </w:rPr>
        <w:t>superior</w:t>
      </w:r>
      <w:proofErr w:type="spellEnd"/>
      <w:r w:rsidR="005C1761">
        <w:rPr>
          <w:rFonts w:ascii="Courier New" w:hAnsi="Courier New" w:cs="Courier New"/>
          <w:i/>
          <w:sz w:val="24"/>
          <w:szCs w:val="24"/>
        </w:rPr>
        <w:t>”</w:t>
      </w:r>
      <w:r>
        <w:rPr>
          <w:rFonts w:ascii="Courier New" w:hAnsi="Courier New" w:cs="Courier New"/>
          <w:i/>
          <w:sz w:val="24"/>
          <w:szCs w:val="24"/>
        </w:rPr>
        <w:t xml:space="preserve"> </w:t>
      </w:r>
      <w:r w:rsidRPr="00A91D7A">
        <w:rPr>
          <w:rFonts w:ascii="Courier New" w:hAnsi="Courier New" w:cs="Courier New"/>
          <w:b/>
          <w:sz w:val="24"/>
          <w:szCs w:val="24"/>
        </w:rPr>
        <w:t xml:space="preserve">ilkesini uygulamakla ve/veya hatalı uygulamakla hata yaptı ve yetkilerini aşan bulgulara vardı.  </w:t>
      </w:r>
    </w:p>
    <w:p w:rsidR="00A91D7A" w:rsidRPr="00A91D7A" w:rsidRDefault="00A91D7A" w:rsidP="00A91D7A">
      <w:pPr>
        <w:pStyle w:val="ListeParagraf"/>
        <w:rPr>
          <w:rFonts w:ascii="Courier New" w:hAnsi="Courier New" w:cs="Courier New"/>
          <w:b/>
          <w:sz w:val="24"/>
          <w:szCs w:val="24"/>
        </w:rPr>
      </w:pPr>
    </w:p>
    <w:p w:rsidR="00A91D7A" w:rsidRPr="00A865A3" w:rsidRDefault="00A91D7A" w:rsidP="00A865A3">
      <w:pPr>
        <w:pStyle w:val="ListeParagraf"/>
        <w:numPr>
          <w:ilvl w:val="0"/>
          <w:numId w:val="1"/>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BE08EE">
        <w:rPr>
          <w:rFonts w:ascii="Courier New" w:hAnsi="Courier New" w:cs="Courier New"/>
          <w:b/>
          <w:sz w:val="24"/>
          <w:szCs w:val="24"/>
        </w:rPr>
        <w:t>,</w:t>
      </w:r>
      <w:r>
        <w:rPr>
          <w:rFonts w:ascii="Courier New" w:hAnsi="Courier New" w:cs="Courier New"/>
          <w:b/>
          <w:sz w:val="24"/>
          <w:szCs w:val="24"/>
        </w:rPr>
        <w:t xml:space="preserve"> Davacı aleyhine masraf ödenmesine emir vermekle hata etti.</w:t>
      </w:r>
    </w:p>
    <w:p w:rsidR="00526DFF" w:rsidRPr="00A865A3" w:rsidRDefault="00526DFF" w:rsidP="00526DFF">
      <w:pPr>
        <w:spacing w:after="0" w:line="360" w:lineRule="auto"/>
        <w:rPr>
          <w:rFonts w:ascii="Courier New" w:hAnsi="Courier New" w:cs="Courier New"/>
          <w:sz w:val="24"/>
          <w:szCs w:val="24"/>
        </w:rPr>
      </w:pPr>
    </w:p>
    <w:p w:rsidR="00526DFF" w:rsidRPr="00564710" w:rsidRDefault="00526DFF" w:rsidP="00526DFF">
      <w:pPr>
        <w:spacing w:after="0" w:line="360" w:lineRule="auto"/>
        <w:rPr>
          <w:rFonts w:ascii="Courier New" w:hAnsi="Courier New" w:cs="Courier New"/>
          <w:b/>
          <w:sz w:val="24"/>
          <w:szCs w:val="24"/>
        </w:rPr>
      </w:pPr>
      <w:r>
        <w:rPr>
          <w:rFonts w:ascii="Courier New" w:hAnsi="Courier New" w:cs="Courier New"/>
          <w:sz w:val="24"/>
          <w:szCs w:val="24"/>
        </w:rPr>
        <w:tab/>
      </w:r>
    </w:p>
    <w:p w:rsidR="00526DFF" w:rsidRPr="00813540" w:rsidRDefault="00526DFF" w:rsidP="00526DF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526DFF" w:rsidRDefault="00526DFF" w:rsidP="00526DFF">
      <w:pPr>
        <w:spacing w:after="0" w:line="360" w:lineRule="auto"/>
        <w:rPr>
          <w:rFonts w:ascii="Courier New" w:hAnsi="Courier New" w:cs="Courier New"/>
          <w:b/>
          <w:sz w:val="24"/>
          <w:szCs w:val="24"/>
        </w:rPr>
      </w:pPr>
    </w:p>
    <w:p w:rsidR="00C10203" w:rsidRDefault="00C10203" w:rsidP="00526DFF">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5C1761">
        <w:rPr>
          <w:rFonts w:ascii="Courier New" w:hAnsi="Courier New" w:cs="Courier New"/>
          <w:sz w:val="24"/>
          <w:szCs w:val="24"/>
        </w:rPr>
        <w:t>A</w:t>
      </w:r>
      <w:r>
        <w:rPr>
          <w:rFonts w:ascii="Courier New" w:hAnsi="Courier New" w:cs="Courier New"/>
          <w:sz w:val="24"/>
          <w:szCs w:val="24"/>
        </w:rPr>
        <w:t xml:space="preserve">vukatı istinaftaki hitabında özetle aşağıdaki </w:t>
      </w:r>
      <w:proofErr w:type="gramStart"/>
      <w:r>
        <w:rPr>
          <w:rFonts w:ascii="Courier New" w:hAnsi="Courier New" w:cs="Courier New"/>
          <w:sz w:val="24"/>
          <w:szCs w:val="24"/>
        </w:rPr>
        <w:t>argümanlarda</w:t>
      </w:r>
      <w:proofErr w:type="gramEnd"/>
      <w:r>
        <w:rPr>
          <w:rFonts w:ascii="Courier New" w:hAnsi="Courier New" w:cs="Courier New"/>
          <w:sz w:val="24"/>
          <w:szCs w:val="24"/>
        </w:rPr>
        <w:t xml:space="preserve"> bulundu;</w:t>
      </w:r>
    </w:p>
    <w:p w:rsidR="00C10203" w:rsidRDefault="00C10203" w:rsidP="00526DFF">
      <w:pPr>
        <w:spacing w:after="0" w:line="360" w:lineRule="auto"/>
        <w:rPr>
          <w:rFonts w:ascii="Courier New" w:hAnsi="Courier New" w:cs="Courier New"/>
          <w:sz w:val="24"/>
          <w:szCs w:val="24"/>
        </w:rPr>
      </w:pPr>
    </w:p>
    <w:p w:rsidR="000B3E8C" w:rsidRDefault="00C10203" w:rsidP="00526DFF">
      <w:pPr>
        <w:spacing w:after="0" w:line="360" w:lineRule="auto"/>
        <w:rPr>
          <w:rFonts w:ascii="Courier New" w:hAnsi="Courier New" w:cs="Courier New"/>
          <w:sz w:val="24"/>
          <w:szCs w:val="24"/>
        </w:rPr>
      </w:pPr>
      <w:r>
        <w:rPr>
          <w:rFonts w:ascii="Courier New" w:hAnsi="Courier New" w:cs="Courier New"/>
          <w:sz w:val="24"/>
          <w:szCs w:val="24"/>
        </w:rPr>
        <w:tab/>
        <w:t>Alt Mahkeme</w:t>
      </w:r>
      <w:r w:rsidR="005C1761">
        <w:rPr>
          <w:rFonts w:ascii="Courier New" w:hAnsi="Courier New" w:cs="Courier New"/>
          <w:sz w:val="24"/>
          <w:szCs w:val="24"/>
        </w:rPr>
        <w:t>nin,</w:t>
      </w:r>
      <w:r>
        <w:rPr>
          <w:rFonts w:ascii="Courier New" w:hAnsi="Courier New" w:cs="Courier New"/>
          <w:sz w:val="24"/>
          <w:szCs w:val="24"/>
        </w:rPr>
        <w:t xml:space="preserve"> davanın duruşma öncesi inceleme safhasında Davalı </w:t>
      </w:r>
      <w:r w:rsidR="00BE08EE">
        <w:rPr>
          <w:rFonts w:ascii="Courier New" w:hAnsi="Courier New" w:cs="Courier New"/>
          <w:sz w:val="24"/>
          <w:szCs w:val="24"/>
        </w:rPr>
        <w:t>A</w:t>
      </w:r>
      <w:r>
        <w:rPr>
          <w:rFonts w:ascii="Courier New" w:hAnsi="Courier New" w:cs="Courier New"/>
          <w:sz w:val="24"/>
          <w:szCs w:val="24"/>
        </w:rPr>
        <w:t>vukatının sözlü yetki itirazı üzerine yaptığı incelem</w:t>
      </w:r>
      <w:r w:rsidR="00BE08EE">
        <w:rPr>
          <w:rFonts w:ascii="Courier New" w:hAnsi="Courier New" w:cs="Courier New"/>
          <w:sz w:val="24"/>
          <w:szCs w:val="24"/>
        </w:rPr>
        <w:t>e</w:t>
      </w:r>
      <w:r>
        <w:rPr>
          <w:rFonts w:ascii="Courier New" w:hAnsi="Courier New" w:cs="Courier New"/>
          <w:sz w:val="24"/>
          <w:szCs w:val="24"/>
        </w:rPr>
        <w:t xml:space="preserve"> sonucunda dava konusunun Yüksek İdare Mahkemesinin yetkisine girdiğine bulgu yapıp davayı re</w:t>
      </w:r>
      <w:r w:rsidR="005C1761">
        <w:rPr>
          <w:rFonts w:ascii="Courier New" w:hAnsi="Courier New" w:cs="Courier New"/>
          <w:sz w:val="24"/>
          <w:szCs w:val="24"/>
        </w:rPr>
        <w:t>t</w:t>
      </w:r>
      <w:r>
        <w:rPr>
          <w:rFonts w:ascii="Courier New" w:hAnsi="Courier New" w:cs="Courier New"/>
          <w:sz w:val="24"/>
          <w:szCs w:val="24"/>
        </w:rPr>
        <w:t xml:space="preserve"> ve iptal etmesi hatalıdır. </w:t>
      </w:r>
    </w:p>
    <w:p w:rsidR="004C793B" w:rsidRDefault="004C793B" w:rsidP="00526DFF">
      <w:pPr>
        <w:spacing w:after="0" w:line="360" w:lineRule="auto"/>
        <w:rPr>
          <w:rFonts w:ascii="Courier New" w:hAnsi="Courier New" w:cs="Courier New"/>
          <w:sz w:val="24"/>
          <w:szCs w:val="24"/>
        </w:rPr>
      </w:pPr>
    </w:p>
    <w:p w:rsidR="004C793B" w:rsidRDefault="004C793B" w:rsidP="004C793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BE08EE">
        <w:rPr>
          <w:rFonts w:ascii="Courier New" w:hAnsi="Courier New" w:cs="Courier New"/>
          <w:sz w:val="24"/>
          <w:szCs w:val="24"/>
        </w:rPr>
        <w:t xml:space="preserve">davadaki </w:t>
      </w:r>
      <w:r>
        <w:rPr>
          <w:rFonts w:ascii="Courier New" w:hAnsi="Courier New" w:cs="Courier New"/>
          <w:sz w:val="24"/>
          <w:szCs w:val="24"/>
        </w:rPr>
        <w:t>talebi</w:t>
      </w:r>
      <w:r w:rsidR="005C1761">
        <w:rPr>
          <w:rFonts w:ascii="Courier New" w:hAnsi="Courier New" w:cs="Courier New"/>
          <w:sz w:val="24"/>
          <w:szCs w:val="24"/>
        </w:rPr>
        <w:t>,</w:t>
      </w:r>
      <w:r w:rsidR="00BE08EE">
        <w:rPr>
          <w:rFonts w:ascii="Courier New" w:hAnsi="Courier New" w:cs="Courier New"/>
          <w:sz w:val="24"/>
          <w:szCs w:val="24"/>
        </w:rPr>
        <w:t xml:space="preserve"> prim</w:t>
      </w:r>
      <w:r>
        <w:rPr>
          <w:rFonts w:ascii="Courier New" w:hAnsi="Courier New" w:cs="Courier New"/>
          <w:sz w:val="24"/>
          <w:szCs w:val="24"/>
        </w:rPr>
        <w:t xml:space="preserve"> borcu olmadığının tespit edilmesine ilişkin bir mahkeme kararı verilmesidir. Davacının </w:t>
      </w:r>
      <w:r w:rsidR="00BE08EE">
        <w:rPr>
          <w:rFonts w:ascii="Courier New" w:hAnsi="Courier New" w:cs="Courier New"/>
          <w:sz w:val="24"/>
          <w:szCs w:val="24"/>
        </w:rPr>
        <w:t xml:space="preserve">prim </w:t>
      </w:r>
      <w:r>
        <w:rPr>
          <w:rFonts w:ascii="Courier New" w:hAnsi="Courier New" w:cs="Courier New"/>
          <w:sz w:val="24"/>
          <w:szCs w:val="24"/>
        </w:rPr>
        <w:t xml:space="preserve">borcu olup olmadığına dair bir tespit kararı vermek hukuk mahkemesinin yetkisine girmekte olup idari bir ihtilaf konusu değildir.  </w:t>
      </w:r>
    </w:p>
    <w:p w:rsidR="000B3E8C" w:rsidRDefault="000B3E8C" w:rsidP="00526DFF">
      <w:pPr>
        <w:spacing w:after="0" w:line="360" w:lineRule="auto"/>
        <w:rPr>
          <w:rFonts w:ascii="Courier New" w:hAnsi="Courier New" w:cs="Courier New"/>
          <w:sz w:val="24"/>
          <w:szCs w:val="24"/>
        </w:rPr>
      </w:pPr>
    </w:p>
    <w:p w:rsidR="00526DFF" w:rsidRDefault="000B3E8C" w:rsidP="00526DFF">
      <w:pPr>
        <w:spacing w:after="0" w:line="360" w:lineRule="auto"/>
        <w:rPr>
          <w:rFonts w:ascii="Courier New" w:hAnsi="Courier New" w:cs="Courier New"/>
          <w:sz w:val="24"/>
          <w:szCs w:val="24"/>
        </w:rPr>
      </w:pPr>
      <w:r>
        <w:rPr>
          <w:rFonts w:ascii="Courier New" w:hAnsi="Courier New" w:cs="Courier New"/>
          <w:sz w:val="24"/>
          <w:szCs w:val="24"/>
        </w:rPr>
        <w:tab/>
        <w:t>Alt Mahkeme</w:t>
      </w:r>
      <w:r w:rsidR="005C1761">
        <w:rPr>
          <w:rFonts w:ascii="Courier New" w:hAnsi="Courier New" w:cs="Courier New"/>
          <w:sz w:val="24"/>
          <w:szCs w:val="24"/>
        </w:rPr>
        <w:t>,</w:t>
      </w:r>
      <w:r>
        <w:rPr>
          <w:rFonts w:ascii="Courier New" w:hAnsi="Courier New" w:cs="Courier New"/>
          <w:sz w:val="24"/>
          <w:szCs w:val="24"/>
        </w:rPr>
        <w:t xml:space="preserve"> </w:t>
      </w:r>
      <w:r w:rsidR="00A679E5">
        <w:rPr>
          <w:rFonts w:ascii="Courier New" w:hAnsi="Courier New" w:cs="Courier New"/>
          <w:sz w:val="24"/>
          <w:szCs w:val="24"/>
        </w:rPr>
        <w:t>Davalılar tarafından başvuru formları ve</w:t>
      </w:r>
      <w:r w:rsidR="005C1761">
        <w:rPr>
          <w:rFonts w:ascii="Courier New" w:hAnsi="Courier New" w:cs="Courier New"/>
          <w:sz w:val="24"/>
          <w:szCs w:val="24"/>
        </w:rPr>
        <w:t xml:space="preserve"> bunlara verilen</w:t>
      </w:r>
      <w:r w:rsidR="00A679E5">
        <w:rPr>
          <w:rFonts w:ascii="Courier New" w:hAnsi="Courier New" w:cs="Courier New"/>
          <w:sz w:val="24"/>
          <w:szCs w:val="24"/>
        </w:rPr>
        <w:t xml:space="preserve"> cevapları</w:t>
      </w:r>
      <w:r w:rsidR="005C1761">
        <w:rPr>
          <w:rFonts w:ascii="Courier New" w:hAnsi="Courier New" w:cs="Courier New"/>
          <w:sz w:val="24"/>
          <w:szCs w:val="24"/>
        </w:rPr>
        <w:t>n</w:t>
      </w:r>
      <w:r w:rsidR="00A679E5">
        <w:rPr>
          <w:rFonts w:ascii="Courier New" w:hAnsi="Courier New" w:cs="Courier New"/>
          <w:sz w:val="24"/>
          <w:szCs w:val="24"/>
        </w:rPr>
        <w:t xml:space="preserve"> birlikte</w:t>
      </w:r>
      <w:r>
        <w:rPr>
          <w:rFonts w:ascii="Courier New" w:hAnsi="Courier New" w:cs="Courier New"/>
          <w:sz w:val="24"/>
          <w:szCs w:val="24"/>
        </w:rPr>
        <w:t xml:space="preserve"> Emare No.1 olarak sunulmasına izin vermek </w:t>
      </w:r>
      <w:r w:rsidR="00A679E5">
        <w:rPr>
          <w:rFonts w:ascii="Courier New" w:hAnsi="Courier New" w:cs="Courier New"/>
          <w:sz w:val="24"/>
          <w:szCs w:val="24"/>
        </w:rPr>
        <w:t xml:space="preserve">ve </w:t>
      </w:r>
      <w:r w:rsidR="005C1761">
        <w:rPr>
          <w:rFonts w:ascii="Courier New" w:hAnsi="Courier New" w:cs="Courier New"/>
          <w:sz w:val="24"/>
          <w:szCs w:val="24"/>
        </w:rPr>
        <w:t xml:space="preserve">bunları </w:t>
      </w:r>
      <w:r w:rsidR="00A679E5">
        <w:rPr>
          <w:rFonts w:ascii="Courier New" w:hAnsi="Courier New" w:cs="Courier New"/>
          <w:sz w:val="24"/>
          <w:szCs w:val="24"/>
        </w:rPr>
        <w:t xml:space="preserve">emare olarak kaydetmekle </w:t>
      </w:r>
      <w:r>
        <w:rPr>
          <w:rFonts w:ascii="Courier New" w:hAnsi="Courier New" w:cs="Courier New"/>
          <w:sz w:val="24"/>
          <w:szCs w:val="24"/>
        </w:rPr>
        <w:t xml:space="preserve">hata yapmıştır. </w:t>
      </w:r>
      <w:r w:rsidR="00C10203">
        <w:rPr>
          <w:rFonts w:ascii="Courier New" w:hAnsi="Courier New" w:cs="Courier New"/>
          <w:sz w:val="24"/>
          <w:szCs w:val="24"/>
        </w:rPr>
        <w:t xml:space="preserve"> </w:t>
      </w:r>
      <w:r w:rsidR="00A679E5">
        <w:rPr>
          <w:rFonts w:ascii="Courier New" w:hAnsi="Courier New" w:cs="Courier New"/>
          <w:sz w:val="24"/>
          <w:szCs w:val="24"/>
        </w:rPr>
        <w:t xml:space="preserve">Alt Mahkeme </w:t>
      </w:r>
      <w:r w:rsidR="005C1761">
        <w:rPr>
          <w:rFonts w:ascii="Courier New" w:hAnsi="Courier New" w:cs="Courier New"/>
          <w:sz w:val="24"/>
          <w:szCs w:val="24"/>
        </w:rPr>
        <w:t xml:space="preserve">ilaveten, </w:t>
      </w:r>
      <w:r w:rsidR="00A679E5">
        <w:rPr>
          <w:rFonts w:ascii="Courier New" w:hAnsi="Courier New" w:cs="Courier New"/>
          <w:sz w:val="24"/>
          <w:szCs w:val="24"/>
        </w:rPr>
        <w:t xml:space="preserve">Davacının bu belgelerin muhatabı olmadığını belirlememekle ve </w:t>
      </w:r>
      <w:r w:rsidR="005C1761">
        <w:rPr>
          <w:rFonts w:ascii="Courier New" w:hAnsi="Courier New" w:cs="Courier New"/>
          <w:sz w:val="24"/>
          <w:szCs w:val="24"/>
        </w:rPr>
        <w:t xml:space="preserve">belgeleri </w:t>
      </w:r>
      <w:r w:rsidR="00A679E5">
        <w:rPr>
          <w:rFonts w:ascii="Courier New" w:hAnsi="Courier New" w:cs="Courier New"/>
          <w:sz w:val="24"/>
          <w:szCs w:val="24"/>
        </w:rPr>
        <w:t xml:space="preserve">emare </w:t>
      </w:r>
      <w:r w:rsidR="005C1761">
        <w:rPr>
          <w:rFonts w:ascii="Courier New" w:hAnsi="Courier New" w:cs="Courier New"/>
          <w:sz w:val="24"/>
          <w:szCs w:val="24"/>
        </w:rPr>
        <w:t xml:space="preserve">olarak </w:t>
      </w:r>
      <w:r w:rsidR="00A679E5">
        <w:rPr>
          <w:rFonts w:ascii="Courier New" w:hAnsi="Courier New" w:cs="Courier New"/>
          <w:sz w:val="24"/>
          <w:szCs w:val="24"/>
        </w:rPr>
        <w:t xml:space="preserve">kaydetmekle </w:t>
      </w:r>
      <w:r w:rsidR="005C1761">
        <w:rPr>
          <w:rFonts w:ascii="Courier New" w:hAnsi="Courier New" w:cs="Courier New"/>
          <w:sz w:val="24"/>
          <w:szCs w:val="24"/>
        </w:rPr>
        <w:t xml:space="preserve">de </w:t>
      </w:r>
      <w:r w:rsidR="00A679E5">
        <w:rPr>
          <w:rFonts w:ascii="Courier New" w:hAnsi="Courier New" w:cs="Courier New"/>
          <w:sz w:val="24"/>
          <w:szCs w:val="24"/>
        </w:rPr>
        <w:t xml:space="preserve">hata yapmıştır. </w:t>
      </w:r>
    </w:p>
    <w:p w:rsidR="000B3E8C" w:rsidRDefault="000B3E8C" w:rsidP="00526DFF">
      <w:pPr>
        <w:spacing w:after="0" w:line="360" w:lineRule="auto"/>
        <w:rPr>
          <w:rFonts w:ascii="Courier New" w:hAnsi="Courier New" w:cs="Courier New"/>
          <w:sz w:val="24"/>
          <w:szCs w:val="24"/>
        </w:rPr>
      </w:pPr>
    </w:p>
    <w:p w:rsidR="000B3E8C" w:rsidRDefault="000B3E8C" w:rsidP="00526DFF">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Emare No.1 </w:t>
      </w:r>
      <w:r w:rsidR="002618CC">
        <w:rPr>
          <w:rFonts w:ascii="Courier New" w:hAnsi="Courier New" w:cs="Courier New"/>
          <w:sz w:val="24"/>
          <w:szCs w:val="24"/>
        </w:rPr>
        <w:t>altında</w:t>
      </w:r>
      <w:r>
        <w:rPr>
          <w:rFonts w:ascii="Courier New" w:hAnsi="Courier New" w:cs="Courier New"/>
          <w:sz w:val="24"/>
          <w:szCs w:val="24"/>
        </w:rPr>
        <w:t xml:space="preserve"> sunulan müracaat formları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idari işlem nitelikli evrak olmadığı gibi Davacı aleyhine sonuç doğuran evrak da </w:t>
      </w:r>
      <w:r w:rsidR="002618CC">
        <w:rPr>
          <w:rFonts w:ascii="Courier New" w:hAnsi="Courier New" w:cs="Courier New"/>
          <w:sz w:val="24"/>
          <w:szCs w:val="24"/>
        </w:rPr>
        <w:t>değildir</w:t>
      </w:r>
      <w:r>
        <w:rPr>
          <w:rFonts w:ascii="Courier New" w:hAnsi="Courier New" w:cs="Courier New"/>
          <w:sz w:val="24"/>
          <w:szCs w:val="24"/>
        </w:rPr>
        <w:t xml:space="preserve">. Bu evrakla ilgili alınan karar Davacıyı </w:t>
      </w:r>
      <w:r w:rsidR="002618CC">
        <w:rPr>
          <w:rFonts w:ascii="Courier New" w:hAnsi="Courier New" w:cs="Courier New"/>
          <w:sz w:val="24"/>
          <w:szCs w:val="24"/>
        </w:rPr>
        <w:t xml:space="preserve">değil, </w:t>
      </w:r>
      <w:r>
        <w:rPr>
          <w:rFonts w:ascii="Courier New" w:hAnsi="Courier New" w:cs="Courier New"/>
          <w:sz w:val="24"/>
          <w:szCs w:val="24"/>
        </w:rPr>
        <w:t xml:space="preserve">direktörleri ilgilendiren bir karardır.  </w:t>
      </w:r>
    </w:p>
    <w:p w:rsidR="000B3E8C" w:rsidRDefault="000B3E8C" w:rsidP="00526DFF">
      <w:pPr>
        <w:spacing w:after="0" w:line="360" w:lineRule="auto"/>
        <w:rPr>
          <w:rFonts w:ascii="Courier New" w:hAnsi="Courier New" w:cs="Courier New"/>
          <w:sz w:val="24"/>
          <w:szCs w:val="24"/>
        </w:rPr>
      </w:pPr>
    </w:p>
    <w:p w:rsidR="000B3E8C" w:rsidRDefault="000B3E8C" w:rsidP="00526DFF">
      <w:pPr>
        <w:spacing w:after="0" w:line="360" w:lineRule="auto"/>
        <w:rPr>
          <w:rFonts w:ascii="Courier New" w:hAnsi="Courier New" w:cs="Courier New"/>
          <w:sz w:val="24"/>
          <w:szCs w:val="24"/>
        </w:rPr>
      </w:pPr>
      <w:r>
        <w:rPr>
          <w:rFonts w:ascii="Courier New" w:hAnsi="Courier New" w:cs="Courier New"/>
          <w:sz w:val="24"/>
          <w:szCs w:val="24"/>
        </w:rPr>
        <w:tab/>
        <w:t>Diğer taraftan</w:t>
      </w:r>
      <w:r w:rsidR="002618CC">
        <w:rPr>
          <w:rFonts w:ascii="Courier New" w:hAnsi="Courier New" w:cs="Courier New"/>
          <w:sz w:val="24"/>
          <w:szCs w:val="24"/>
        </w:rPr>
        <w:t>, 16/1976 sayılı Kıbrıs Türk</w:t>
      </w:r>
      <w:r>
        <w:rPr>
          <w:rFonts w:ascii="Courier New" w:hAnsi="Courier New" w:cs="Courier New"/>
          <w:sz w:val="24"/>
          <w:szCs w:val="24"/>
        </w:rPr>
        <w:t xml:space="preserve"> Sosyal Sigortalar Yasası</w:t>
      </w:r>
      <w:r w:rsidR="002618CC">
        <w:rPr>
          <w:rFonts w:ascii="Courier New" w:hAnsi="Courier New" w:cs="Courier New"/>
          <w:sz w:val="24"/>
          <w:szCs w:val="24"/>
        </w:rPr>
        <w:t>’</w:t>
      </w:r>
      <w:r>
        <w:rPr>
          <w:rFonts w:ascii="Courier New" w:hAnsi="Courier New" w:cs="Courier New"/>
          <w:sz w:val="24"/>
          <w:szCs w:val="24"/>
        </w:rPr>
        <w:t>nın 130.maddesi</w:t>
      </w:r>
      <w:r w:rsidR="002618CC">
        <w:rPr>
          <w:rFonts w:ascii="Courier New" w:hAnsi="Courier New" w:cs="Courier New"/>
          <w:sz w:val="24"/>
          <w:szCs w:val="24"/>
        </w:rPr>
        <w:t>,</w:t>
      </w:r>
      <w:r>
        <w:rPr>
          <w:rFonts w:ascii="Courier New" w:hAnsi="Courier New" w:cs="Courier New"/>
          <w:sz w:val="24"/>
          <w:szCs w:val="24"/>
        </w:rPr>
        <w:t xml:space="preserve"> </w:t>
      </w:r>
      <w:r w:rsidR="002618CC">
        <w:rPr>
          <w:rFonts w:ascii="Courier New" w:hAnsi="Courier New" w:cs="Courier New"/>
          <w:sz w:val="24"/>
          <w:szCs w:val="24"/>
        </w:rPr>
        <w:t>Y</w:t>
      </w:r>
      <w:r>
        <w:rPr>
          <w:rFonts w:ascii="Courier New" w:hAnsi="Courier New" w:cs="Courier New"/>
          <w:sz w:val="24"/>
          <w:szCs w:val="24"/>
        </w:rPr>
        <w:t>asa</w:t>
      </w:r>
      <w:r w:rsidR="002618CC">
        <w:rPr>
          <w:rFonts w:ascii="Courier New" w:hAnsi="Courier New" w:cs="Courier New"/>
          <w:sz w:val="24"/>
          <w:szCs w:val="24"/>
        </w:rPr>
        <w:t>’</w:t>
      </w:r>
      <w:r>
        <w:rPr>
          <w:rFonts w:ascii="Courier New" w:hAnsi="Courier New" w:cs="Courier New"/>
          <w:sz w:val="24"/>
          <w:szCs w:val="24"/>
        </w:rPr>
        <w:t>yla ilgili ihtilaflarda yetkili mah</w:t>
      </w:r>
      <w:r w:rsidR="001E0E10">
        <w:rPr>
          <w:rFonts w:ascii="Courier New" w:hAnsi="Courier New" w:cs="Courier New"/>
          <w:sz w:val="24"/>
          <w:szCs w:val="24"/>
        </w:rPr>
        <w:t>k</w:t>
      </w:r>
      <w:r>
        <w:rPr>
          <w:rFonts w:ascii="Courier New" w:hAnsi="Courier New" w:cs="Courier New"/>
          <w:sz w:val="24"/>
          <w:szCs w:val="24"/>
        </w:rPr>
        <w:t xml:space="preserve">emenin </w:t>
      </w:r>
      <w:r w:rsidR="002618CC">
        <w:rPr>
          <w:rFonts w:ascii="Courier New" w:hAnsi="Courier New" w:cs="Courier New"/>
          <w:sz w:val="24"/>
          <w:szCs w:val="24"/>
        </w:rPr>
        <w:t>K</w:t>
      </w:r>
      <w:r>
        <w:rPr>
          <w:rFonts w:ascii="Courier New" w:hAnsi="Courier New" w:cs="Courier New"/>
          <w:sz w:val="24"/>
          <w:szCs w:val="24"/>
        </w:rPr>
        <w:t xml:space="preserve">aza </w:t>
      </w:r>
      <w:r w:rsidR="002618CC">
        <w:rPr>
          <w:rFonts w:ascii="Courier New" w:hAnsi="Courier New" w:cs="Courier New"/>
          <w:sz w:val="24"/>
          <w:szCs w:val="24"/>
        </w:rPr>
        <w:t>M</w:t>
      </w:r>
      <w:r>
        <w:rPr>
          <w:rFonts w:ascii="Courier New" w:hAnsi="Courier New" w:cs="Courier New"/>
          <w:sz w:val="24"/>
          <w:szCs w:val="24"/>
        </w:rPr>
        <w:t xml:space="preserve">ahkemesi olduğunu düzenlemektedir. </w:t>
      </w:r>
      <w:r w:rsidR="004C793B">
        <w:rPr>
          <w:rFonts w:ascii="Courier New" w:hAnsi="Courier New" w:cs="Courier New"/>
          <w:sz w:val="24"/>
          <w:szCs w:val="24"/>
        </w:rPr>
        <w:t xml:space="preserve">Alt Mahkeme </w:t>
      </w:r>
      <w:r w:rsidR="002618CC">
        <w:rPr>
          <w:rFonts w:ascii="Courier New" w:hAnsi="Courier New" w:cs="Courier New"/>
          <w:sz w:val="24"/>
          <w:szCs w:val="24"/>
        </w:rPr>
        <w:t>Y</w:t>
      </w:r>
      <w:r w:rsidR="004C793B">
        <w:rPr>
          <w:rFonts w:ascii="Courier New" w:hAnsi="Courier New" w:cs="Courier New"/>
          <w:sz w:val="24"/>
          <w:szCs w:val="24"/>
        </w:rPr>
        <w:t>asa</w:t>
      </w:r>
      <w:r w:rsidR="002618CC">
        <w:rPr>
          <w:rFonts w:ascii="Courier New" w:hAnsi="Courier New" w:cs="Courier New"/>
          <w:sz w:val="24"/>
          <w:szCs w:val="24"/>
        </w:rPr>
        <w:t>’</w:t>
      </w:r>
      <w:r w:rsidR="004C793B">
        <w:rPr>
          <w:rFonts w:ascii="Courier New" w:hAnsi="Courier New" w:cs="Courier New"/>
          <w:sz w:val="24"/>
          <w:szCs w:val="24"/>
        </w:rPr>
        <w:t xml:space="preserve">nın bu kuralını dikkate alarak yetkili mahkemenin adliye mahkemeleri olan kaza mahkemeleri olduğuna bulgu yapmıştır. Alt Mahkeme </w:t>
      </w:r>
      <w:proofErr w:type="spellStart"/>
      <w:r w:rsidR="004C793B" w:rsidRPr="00A91D7A">
        <w:rPr>
          <w:rFonts w:ascii="Courier New" w:hAnsi="Courier New" w:cs="Courier New"/>
          <w:i/>
          <w:sz w:val="24"/>
          <w:szCs w:val="24"/>
        </w:rPr>
        <w:t>lex</w:t>
      </w:r>
      <w:proofErr w:type="spellEnd"/>
      <w:r w:rsidR="004C793B" w:rsidRPr="00A91D7A">
        <w:rPr>
          <w:rFonts w:ascii="Courier New" w:hAnsi="Courier New" w:cs="Courier New"/>
          <w:i/>
          <w:sz w:val="24"/>
          <w:szCs w:val="24"/>
        </w:rPr>
        <w:t xml:space="preserve"> </w:t>
      </w:r>
      <w:proofErr w:type="spellStart"/>
      <w:r w:rsidR="004C793B" w:rsidRPr="00A91D7A">
        <w:rPr>
          <w:rFonts w:ascii="Courier New" w:hAnsi="Courier New" w:cs="Courier New"/>
          <w:i/>
          <w:sz w:val="24"/>
          <w:szCs w:val="24"/>
        </w:rPr>
        <w:t>superior</w:t>
      </w:r>
      <w:proofErr w:type="spellEnd"/>
      <w:r w:rsidR="004C793B">
        <w:rPr>
          <w:rFonts w:ascii="Courier New" w:hAnsi="Courier New" w:cs="Courier New"/>
          <w:sz w:val="24"/>
          <w:szCs w:val="24"/>
        </w:rPr>
        <w:t xml:space="preserve"> ilkesi gereği Anayasanın 152.maddesi</w:t>
      </w:r>
      <w:r w:rsidR="002618CC">
        <w:rPr>
          <w:rFonts w:ascii="Courier New" w:hAnsi="Courier New" w:cs="Courier New"/>
          <w:sz w:val="24"/>
          <w:szCs w:val="24"/>
        </w:rPr>
        <w:t xml:space="preserve"> Kıbrıs Türk</w:t>
      </w:r>
      <w:r w:rsidR="004C793B">
        <w:rPr>
          <w:rFonts w:ascii="Courier New" w:hAnsi="Courier New" w:cs="Courier New"/>
          <w:sz w:val="24"/>
          <w:szCs w:val="24"/>
        </w:rPr>
        <w:t xml:space="preserve"> Sosyal Sigortalar Yasasının 130.maddesine nazaran üst yasa </w:t>
      </w:r>
      <w:r w:rsidR="001E0E10">
        <w:rPr>
          <w:rFonts w:ascii="Courier New" w:hAnsi="Courier New" w:cs="Courier New"/>
          <w:sz w:val="24"/>
          <w:szCs w:val="24"/>
        </w:rPr>
        <w:t>olduğundan</w:t>
      </w:r>
      <w:r w:rsidR="002618CC">
        <w:rPr>
          <w:rFonts w:ascii="Courier New" w:hAnsi="Courier New" w:cs="Courier New"/>
          <w:sz w:val="24"/>
          <w:szCs w:val="24"/>
        </w:rPr>
        <w:t>, Kıbrıs Türk</w:t>
      </w:r>
      <w:r w:rsidR="004C793B">
        <w:rPr>
          <w:rFonts w:ascii="Courier New" w:hAnsi="Courier New" w:cs="Courier New"/>
          <w:sz w:val="24"/>
          <w:szCs w:val="24"/>
        </w:rPr>
        <w:t xml:space="preserve"> Sosyal Sigortalar Yasası</w:t>
      </w:r>
      <w:r w:rsidR="002618CC">
        <w:rPr>
          <w:rFonts w:ascii="Courier New" w:hAnsi="Courier New" w:cs="Courier New"/>
          <w:sz w:val="24"/>
          <w:szCs w:val="24"/>
        </w:rPr>
        <w:t>’</w:t>
      </w:r>
      <w:r w:rsidR="004C793B">
        <w:rPr>
          <w:rFonts w:ascii="Courier New" w:hAnsi="Courier New" w:cs="Courier New"/>
          <w:sz w:val="24"/>
          <w:szCs w:val="24"/>
        </w:rPr>
        <w:t>nı uygulamayı ihmal edilmesi gerektiğine karar vermiştir. Ancak bu iki mevzuat arasında bir çatışma olmadığından</w:t>
      </w:r>
      <w:r w:rsidR="002618CC">
        <w:rPr>
          <w:rFonts w:ascii="Courier New" w:hAnsi="Courier New" w:cs="Courier New"/>
          <w:sz w:val="24"/>
          <w:szCs w:val="24"/>
        </w:rPr>
        <w:t>,</w:t>
      </w:r>
      <w:r w:rsidR="004C793B">
        <w:rPr>
          <w:rFonts w:ascii="Courier New" w:hAnsi="Courier New" w:cs="Courier New"/>
          <w:sz w:val="24"/>
          <w:szCs w:val="24"/>
        </w:rPr>
        <w:t xml:space="preserve"> varılan sonuç hatalıdır. Diğer taraftan</w:t>
      </w:r>
      <w:r w:rsidR="002618CC">
        <w:rPr>
          <w:rFonts w:ascii="Courier New" w:hAnsi="Courier New" w:cs="Courier New"/>
          <w:sz w:val="24"/>
          <w:szCs w:val="24"/>
        </w:rPr>
        <w:t>,</w:t>
      </w:r>
      <w:r w:rsidR="004C793B">
        <w:rPr>
          <w:rFonts w:ascii="Courier New" w:hAnsi="Courier New" w:cs="Courier New"/>
          <w:sz w:val="24"/>
          <w:szCs w:val="24"/>
        </w:rPr>
        <w:t xml:space="preserve"> </w:t>
      </w:r>
      <w:proofErr w:type="spellStart"/>
      <w:r w:rsidR="004C793B" w:rsidRPr="001E0E10">
        <w:rPr>
          <w:rFonts w:ascii="Courier New" w:hAnsi="Courier New" w:cs="Courier New"/>
          <w:i/>
          <w:sz w:val="24"/>
          <w:szCs w:val="24"/>
        </w:rPr>
        <w:t>lex</w:t>
      </w:r>
      <w:proofErr w:type="spellEnd"/>
      <w:r w:rsidR="004C793B" w:rsidRPr="001E0E10">
        <w:rPr>
          <w:rFonts w:ascii="Courier New" w:hAnsi="Courier New" w:cs="Courier New"/>
          <w:i/>
          <w:sz w:val="24"/>
          <w:szCs w:val="24"/>
        </w:rPr>
        <w:t xml:space="preserve"> </w:t>
      </w:r>
      <w:proofErr w:type="spellStart"/>
      <w:r w:rsidR="004C793B" w:rsidRPr="001E0E10">
        <w:rPr>
          <w:rFonts w:ascii="Courier New" w:hAnsi="Courier New" w:cs="Courier New"/>
          <w:i/>
          <w:sz w:val="24"/>
          <w:szCs w:val="24"/>
        </w:rPr>
        <w:t>superior</w:t>
      </w:r>
      <w:proofErr w:type="spellEnd"/>
      <w:r w:rsidR="004C793B">
        <w:rPr>
          <w:rFonts w:ascii="Courier New" w:hAnsi="Courier New" w:cs="Courier New"/>
          <w:sz w:val="24"/>
          <w:szCs w:val="24"/>
        </w:rPr>
        <w:t xml:space="preserve"> ilkesi Anayasa ve </w:t>
      </w:r>
      <w:r w:rsidR="00330B78">
        <w:rPr>
          <w:rFonts w:ascii="Courier New" w:hAnsi="Courier New" w:cs="Courier New"/>
          <w:sz w:val="24"/>
          <w:szCs w:val="24"/>
        </w:rPr>
        <w:t>y</w:t>
      </w:r>
      <w:r w:rsidR="004C793B">
        <w:rPr>
          <w:rFonts w:ascii="Courier New" w:hAnsi="Courier New" w:cs="Courier New"/>
          <w:sz w:val="24"/>
          <w:szCs w:val="24"/>
        </w:rPr>
        <w:t xml:space="preserve">asalar arasında çatışma halinde uygulanacak bir kural </w:t>
      </w:r>
      <w:r w:rsidR="00BE08EE">
        <w:rPr>
          <w:rFonts w:ascii="Courier New" w:hAnsi="Courier New" w:cs="Courier New"/>
          <w:sz w:val="24"/>
          <w:szCs w:val="24"/>
        </w:rPr>
        <w:t xml:space="preserve">değildir. Ayrıca Anayasa ve </w:t>
      </w:r>
      <w:r w:rsidR="002618CC">
        <w:rPr>
          <w:rFonts w:ascii="Courier New" w:hAnsi="Courier New" w:cs="Courier New"/>
          <w:sz w:val="24"/>
          <w:szCs w:val="24"/>
        </w:rPr>
        <w:t>y</w:t>
      </w:r>
      <w:r w:rsidR="00BE08EE">
        <w:rPr>
          <w:rFonts w:ascii="Courier New" w:hAnsi="Courier New" w:cs="Courier New"/>
          <w:sz w:val="24"/>
          <w:szCs w:val="24"/>
        </w:rPr>
        <w:t>asalar arasında çatışma olması halinde A</w:t>
      </w:r>
      <w:r w:rsidR="004C793B">
        <w:rPr>
          <w:rFonts w:ascii="Courier New" w:hAnsi="Courier New" w:cs="Courier New"/>
          <w:sz w:val="24"/>
          <w:szCs w:val="24"/>
        </w:rPr>
        <w:t xml:space="preserve">nayasaya aykırılık konusunda karar vermeye yetkili tek makam Anayasa Mahkemesidir. Alt Mahkeme </w:t>
      </w:r>
      <w:r w:rsidR="00330B78">
        <w:rPr>
          <w:rFonts w:ascii="Courier New" w:hAnsi="Courier New" w:cs="Courier New"/>
          <w:sz w:val="24"/>
          <w:szCs w:val="24"/>
        </w:rPr>
        <w:t xml:space="preserve">16/1976 sayılı </w:t>
      </w:r>
      <w:r w:rsidR="004C793B">
        <w:rPr>
          <w:rFonts w:ascii="Courier New" w:hAnsi="Courier New" w:cs="Courier New"/>
          <w:sz w:val="24"/>
          <w:szCs w:val="24"/>
        </w:rPr>
        <w:t>Yasa</w:t>
      </w:r>
      <w:r w:rsidR="00330B78">
        <w:rPr>
          <w:rFonts w:ascii="Courier New" w:hAnsi="Courier New" w:cs="Courier New"/>
          <w:sz w:val="24"/>
          <w:szCs w:val="24"/>
        </w:rPr>
        <w:t>’</w:t>
      </w:r>
      <w:r w:rsidR="004C793B">
        <w:rPr>
          <w:rFonts w:ascii="Courier New" w:hAnsi="Courier New" w:cs="Courier New"/>
          <w:sz w:val="24"/>
          <w:szCs w:val="24"/>
        </w:rPr>
        <w:t>nın 130.maddesinin Anayasanın 152.maddesine a</w:t>
      </w:r>
      <w:r w:rsidR="00BE08EE">
        <w:rPr>
          <w:rFonts w:ascii="Courier New" w:hAnsi="Courier New" w:cs="Courier New"/>
          <w:sz w:val="24"/>
          <w:szCs w:val="24"/>
        </w:rPr>
        <w:t>y</w:t>
      </w:r>
      <w:r w:rsidR="004C793B">
        <w:rPr>
          <w:rFonts w:ascii="Courier New" w:hAnsi="Courier New" w:cs="Courier New"/>
          <w:sz w:val="24"/>
          <w:szCs w:val="24"/>
        </w:rPr>
        <w:t>kırı olduğuna bulgu yapmakla kendisini Anayasa Mahkemesinin yerine koyarak yetkisi</w:t>
      </w:r>
      <w:r w:rsidR="00BE08EE">
        <w:rPr>
          <w:rFonts w:ascii="Courier New" w:hAnsi="Courier New" w:cs="Courier New"/>
          <w:sz w:val="24"/>
          <w:szCs w:val="24"/>
        </w:rPr>
        <w:t>ni</w:t>
      </w:r>
      <w:r w:rsidR="004C793B">
        <w:rPr>
          <w:rFonts w:ascii="Courier New" w:hAnsi="Courier New" w:cs="Courier New"/>
          <w:sz w:val="24"/>
          <w:szCs w:val="24"/>
        </w:rPr>
        <w:t xml:space="preserve"> aşmış ve hata yapmıştır.  </w:t>
      </w:r>
    </w:p>
    <w:p w:rsidR="000B3E8C" w:rsidRDefault="000B3E8C" w:rsidP="00526DFF">
      <w:pPr>
        <w:spacing w:after="0" w:line="360" w:lineRule="auto"/>
        <w:rPr>
          <w:rFonts w:ascii="Courier New" w:hAnsi="Courier New" w:cs="Courier New"/>
          <w:sz w:val="24"/>
          <w:szCs w:val="24"/>
        </w:rPr>
      </w:pPr>
    </w:p>
    <w:p w:rsidR="004C793B" w:rsidRDefault="000B3E8C" w:rsidP="00526DFF">
      <w:pPr>
        <w:spacing w:after="0" w:line="360" w:lineRule="auto"/>
        <w:rPr>
          <w:rFonts w:ascii="Courier New" w:hAnsi="Courier New" w:cs="Courier New"/>
          <w:sz w:val="24"/>
          <w:szCs w:val="24"/>
        </w:rPr>
      </w:pPr>
      <w:r>
        <w:rPr>
          <w:rFonts w:ascii="Courier New" w:hAnsi="Courier New" w:cs="Courier New"/>
          <w:sz w:val="24"/>
          <w:szCs w:val="24"/>
        </w:rPr>
        <w:tab/>
      </w:r>
      <w:r w:rsidR="004C793B">
        <w:rPr>
          <w:rFonts w:ascii="Courier New" w:hAnsi="Courier New" w:cs="Courier New"/>
          <w:sz w:val="24"/>
          <w:szCs w:val="24"/>
        </w:rPr>
        <w:t>Alt Mahkeme</w:t>
      </w:r>
      <w:r w:rsidR="00330B78">
        <w:rPr>
          <w:rFonts w:ascii="Courier New" w:hAnsi="Courier New" w:cs="Courier New"/>
          <w:sz w:val="24"/>
          <w:szCs w:val="24"/>
        </w:rPr>
        <w:t>nin,</w:t>
      </w:r>
      <w:r w:rsidR="004C793B">
        <w:rPr>
          <w:rFonts w:ascii="Courier New" w:hAnsi="Courier New" w:cs="Courier New"/>
          <w:sz w:val="24"/>
          <w:szCs w:val="24"/>
        </w:rPr>
        <w:t xml:space="preserve"> bir tarafta idarenin aldığı idari karar dururken diğer taraftan</w:t>
      </w:r>
      <w:r w:rsidR="00330B78">
        <w:rPr>
          <w:rFonts w:ascii="Courier New" w:hAnsi="Courier New" w:cs="Courier New"/>
          <w:sz w:val="24"/>
          <w:szCs w:val="24"/>
        </w:rPr>
        <w:t>,</w:t>
      </w:r>
      <w:r w:rsidR="004C793B">
        <w:rPr>
          <w:rFonts w:ascii="Courier New" w:hAnsi="Courier New" w:cs="Courier New"/>
          <w:sz w:val="24"/>
          <w:szCs w:val="24"/>
        </w:rPr>
        <w:t xml:space="preserve"> bu davadaki tespit kararının verilmesi durumunda</w:t>
      </w:r>
      <w:r w:rsidR="00330B78">
        <w:rPr>
          <w:rFonts w:ascii="Courier New" w:hAnsi="Courier New" w:cs="Courier New"/>
          <w:sz w:val="24"/>
          <w:szCs w:val="24"/>
        </w:rPr>
        <w:t>,</w:t>
      </w:r>
      <w:r w:rsidR="004C793B">
        <w:rPr>
          <w:rFonts w:ascii="Courier New" w:hAnsi="Courier New" w:cs="Courier New"/>
          <w:sz w:val="24"/>
          <w:szCs w:val="24"/>
        </w:rPr>
        <w:t xml:space="preserve"> idari karar iptal edilmedikten sonra bu tespit kararının </w:t>
      </w:r>
      <w:proofErr w:type="spellStart"/>
      <w:r w:rsidR="004C793B">
        <w:rPr>
          <w:rFonts w:ascii="Courier New" w:hAnsi="Courier New" w:cs="Courier New"/>
          <w:sz w:val="24"/>
          <w:szCs w:val="24"/>
        </w:rPr>
        <w:t>icrailiğinin</w:t>
      </w:r>
      <w:proofErr w:type="spellEnd"/>
      <w:r w:rsidR="004C793B">
        <w:rPr>
          <w:rFonts w:ascii="Courier New" w:hAnsi="Courier New" w:cs="Courier New"/>
          <w:sz w:val="24"/>
          <w:szCs w:val="24"/>
        </w:rPr>
        <w:t xml:space="preserve"> bulunmayacağına bulgu yapması hatalıdır.</w:t>
      </w:r>
    </w:p>
    <w:p w:rsidR="004C793B" w:rsidRDefault="004C793B" w:rsidP="00526DFF">
      <w:pPr>
        <w:spacing w:after="0" w:line="360" w:lineRule="auto"/>
        <w:rPr>
          <w:rFonts w:ascii="Courier New" w:hAnsi="Courier New" w:cs="Courier New"/>
          <w:sz w:val="24"/>
          <w:szCs w:val="24"/>
        </w:rPr>
      </w:pPr>
    </w:p>
    <w:p w:rsidR="00654A94" w:rsidRDefault="00654A94" w:rsidP="00526DFF">
      <w:pPr>
        <w:spacing w:after="0" w:line="360" w:lineRule="auto"/>
        <w:rPr>
          <w:rFonts w:ascii="Courier New" w:hAnsi="Courier New" w:cs="Courier New"/>
          <w:sz w:val="24"/>
          <w:szCs w:val="24"/>
        </w:rPr>
      </w:pPr>
      <w:r>
        <w:rPr>
          <w:rFonts w:ascii="Courier New" w:hAnsi="Courier New" w:cs="Courier New"/>
          <w:sz w:val="24"/>
          <w:szCs w:val="24"/>
        </w:rPr>
        <w:tab/>
      </w:r>
      <w:r w:rsidR="00330B78">
        <w:rPr>
          <w:rFonts w:ascii="Courier New" w:hAnsi="Courier New" w:cs="Courier New"/>
          <w:sz w:val="24"/>
          <w:szCs w:val="24"/>
        </w:rPr>
        <w:t>Tüm bu söylenenlere ilaveten, D</w:t>
      </w:r>
      <w:r>
        <w:rPr>
          <w:rFonts w:ascii="Courier New" w:hAnsi="Courier New" w:cs="Courier New"/>
          <w:sz w:val="24"/>
          <w:szCs w:val="24"/>
        </w:rPr>
        <w:t xml:space="preserve">avacı aleyhine verilen masraf emri de hatalıdır. </w:t>
      </w:r>
    </w:p>
    <w:p w:rsidR="00654A94" w:rsidRDefault="00654A94" w:rsidP="00526DFF">
      <w:pPr>
        <w:spacing w:after="0" w:line="360" w:lineRule="auto"/>
        <w:rPr>
          <w:rFonts w:ascii="Courier New" w:hAnsi="Courier New" w:cs="Courier New"/>
          <w:sz w:val="24"/>
          <w:szCs w:val="24"/>
        </w:rPr>
      </w:pPr>
    </w:p>
    <w:p w:rsidR="004C793B" w:rsidRDefault="004C793B" w:rsidP="00526DFF">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654A94">
        <w:rPr>
          <w:rFonts w:ascii="Courier New" w:hAnsi="Courier New" w:cs="Courier New"/>
          <w:sz w:val="24"/>
          <w:szCs w:val="24"/>
        </w:rPr>
        <w:t>Netice itibarıyla</w:t>
      </w:r>
      <w:r w:rsidR="00330B78">
        <w:rPr>
          <w:rFonts w:ascii="Courier New" w:hAnsi="Courier New" w:cs="Courier New"/>
          <w:sz w:val="24"/>
          <w:szCs w:val="24"/>
        </w:rPr>
        <w:t>,</w:t>
      </w:r>
      <w:r w:rsidR="00654A94">
        <w:rPr>
          <w:rFonts w:ascii="Courier New" w:hAnsi="Courier New" w:cs="Courier New"/>
          <w:sz w:val="24"/>
          <w:szCs w:val="24"/>
        </w:rPr>
        <w:t xml:space="preserve"> </w:t>
      </w:r>
      <w:r w:rsidR="00BE08EE">
        <w:rPr>
          <w:rFonts w:ascii="Courier New" w:hAnsi="Courier New" w:cs="Courier New"/>
          <w:sz w:val="24"/>
          <w:szCs w:val="24"/>
        </w:rPr>
        <w:t>A</w:t>
      </w:r>
      <w:r w:rsidR="00654A94">
        <w:rPr>
          <w:rFonts w:ascii="Courier New" w:hAnsi="Courier New" w:cs="Courier New"/>
          <w:sz w:val="24"/>
          <w:szCs w:val="24"/>
        </w:rPr>
        <w:t>lt Mahkeme</w:t>
      </w:r>
      <w:r w:rsidR="00330B78">
        <w:rPr>
          <w:rFonts w:ascii="Courier New" w:hAnsi="Courier New" w:cs="Courier New"/>
          <w:sz w:val="24"/>
          <w:szCs w:val="24"/>
        </w:rPr>
        <w:t>,</w:t>
      </w:r>
      <w:r w:rsidR="00654A94">
        <w:rPr>
          <w:rFonts w:ascii="Courier New" w:hAnsi="Courier New" w:cs="Courier New"/>
          <w:sz w:val="24"/>
          <w:szCs w:val="24"/>
        </w:rPr>
        <w:t xml:space="preserve"> Davalının öne sürdüğü </w:t>
      </w:r>
      <w:proofErr w:type="spellStart"/>
      <w:r w:rsidR="00654A94">
        <w:rPr>
          <w:rFonts w:ascii="Courier New" w:hAnsi="Courier New" w:cs="Courier New"/>
          <w:sz w:val="24"/>
          <w:szCs w:val="24"/>
        </w:rPr>
        <w:t>önitiraz</w:t>
      </w:r>
      <w:proofErr w:type="spellEnd"/>
      <w:r w:rsidR="00654A94">
        <w:rPr>
          <w:rFonts w:ascii="Courier New" w:hAnsi="Courier New" w:cs="Courier New"/>
          <w:sz w:val="24"/>
          <w:szCs w:val="24"/>
        </w:rPr>
        <w:t xml:space="preserve"> ile davayı yetkisizlikten re</w:t>
      </w:r>
      <w:r w:rsidR="00330B78">
        <w:rPr>
          <w:rFonts w:ascii="Courier New" w:hAnsi="Courier New" w:cs="Courier New"/>
          <w:sz w:val="24"/>
          <w:szCs w:val="24"/>
        </w:rPr>
        <w:t>t</w:t>
      </w:r>
      <w:r w:rsidR="00654A94">
        <w:rPr>
          <w:rFonts w:ascii="Courier New" w:hAnsi="Courier New" w:cs="Courier New"/>
          <w:sz w:val="24"/>
          <w:szCs w:val="24"/>
        </w:rPr>
        <w:t xml:space="preserve"> ve iptal etmekle hata yaptığından</w:t>
      </w:r>
      <w:r w:rsidR="00330B78">
        <w:rPr>
          <w:rFonts w:ascii="Courier New" w:hAnsi="Courier New" w:cs="Courier New"/>
          <w:sz w:val="24"/>
          <w:szCs w:val="24"/>
        </w:rPr>
        <w:t>,</w:t>
      </w:r>
      <w:r w:rsidR="00654A94">
        <w:rPr>
          <w:rFonts w:ascii="Courier New" w:hAnsi="Courier New" w:cs="Courier New"/>
          <w:sz w:val="24"/>
          <w:szCs w:val="24"/>
        </w:rPr>
        <w:t xml:space="preserve"> istinafın kabul edilerek kararın iptal</w:t>
      </w:r>
      <w:r w:rsidR="00330B78">
        <w:rPr>
          <w:rFonts w:ascii="Courier New" w:hAnsi="Courier New" w:cs="Courier New"/>
          <w:sz w:val="24"/>
          <w:szCs w:val="24"/>
        </w:rPr>
        <w:t xml:space="preserve"> edilmesi gerekir. </w:t>
      </w:r>
      <w:r w:rsidR="00654A94">
        <w:rPr>
          <w:rFonts w:ascii="Courier New" w:hAnsi="Courier New" w:cs="Courier New"/>
          <w:sz w:val="24"/>
          <w:szCs w:val="24"/>
        </w:rPr>
        <w:t xml:space="preserve"> </w:t>
      </w:r>
      <w:r>
        <w:rPr>
          <w:rFonts w:ascii="Courier New" w:hAnsi="Courier New" w:cs="Courier New"/>
          <w:sz w:val="24"/>
          <w:szCs w:val="24"/>
        </w:rPr>
        <w:t xml:space="preserve"> </w:t>
      </w:r>
    </w:p>
    <w:p w:rsidR="00BE08EE" w:rsidRDefault="00BE08EE" w:rsidP="00526DFF">
      <w:pPr>
        <w:spacing w:after="0" w:line="360" w:lineRule="auto"/>
        <w:rPr>
          <w:rFonts w:ascii="Courier New" w:hAnsi="Courier New" w:cs="Courier New"/>
          <w:sz w:val="24"/>
          <w:szCs w:val="24"/>
        </w:rPr>
      </w:pPr>
    </w:p>
    <w:p w:rsidR="0041547A" w:rsidRDefault="0041547A" w:rsidP="00526DFF">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330B78">
        <w:rPr>
          <w:rFonts w:ascii="Courier New" w:hAnsi="Courier New" w:cs="Courier New"/>
          <w:sz w:val="24"/>
          <w:szCs w:val="24"/>
        </w:rPr>
        <w:t>A</w:t>
      </w:r>
      <w:r>
        <w:rPr>
          <w:rFonts w:ascii="Courier New" w:hAnsi="Courier New" w:cs="Courier New"/>
          <w:sz w:val="24"/>
          <w:szCs w:val="24"/>
        </w:rPr>
        <w:t>vukat</w:t>
      </w:r>
      <w:r w:rsidR="00330B78">
        <w:rPr>
          <w:rFonts w:ascii="Courier New" w:hAnsi="Courier New" w:cs="Courier New"/>
          <w:sz w:val="24"/>
          <w:szCs w:val="24"/>
        </w:rPr>
        <w:t>ı</w:t>
      </w:r>
      <w:r>
        <w:rPr>
          <w:rFonts w:ascii="Courier New" w:hAnsi="Courier New" w:cs="Courier New"/>
          <w:sz w:val="24"/>
          <w:szCs w:val="24"/>
        </w:rPr>
        <w:t xml:space="preserve"> ise </w:t>
      </w:r>
      <w:r w:rsidR="00330B78">
        <w:rPr>
          <w:rFonts w:ascii="Courier New" w:hAnsi="Courier New" w:cs="Courier New"/>
          <w:sz w:val="24"/>
          <w:szCs w:val="24"/>
        </w:rPr>
        <w:t xml:space="preserve">istinaftaki hitabında </w:t>
      </w:r>
      <w:r>
        <w:rPr>
          <w:rFonts w:ascii="Courier New" w:hAnsi="Courier New" w:cs="Courier New"/>
          <w:sz w:val="24"/>
          <w:szCs w:val="24"/>
        </w:rPr>
        <w:t xml:space="preserve">aşağıdaki </w:t>
      </w:r>
      <w:proofErr w:type="gramStart"/>
      <w:r>
        <w:rPr>
          <w:rFonts w:ascii="Courier New" w:hAnsi="Courier New" w:cs="Courier New"/>
          <w:sz w:val="24"/>
          <w:szCs w:val="24"/>
        </w:rPr>
        <w:t>argümanları</w:t>
      </w:r>
      <w:proofErr w:type="gramEnd"/>
      <w:r>
        <w:rPr>
          <w:rFonts w:ascii="Courier New" w:hAnsi="Courier New" w:cs="Courier New"/>
          <w:sz w:val="24"/>
          <w:szCs w:val="24"/>
        </w:rPr>
        <w:t xml:space="preserve"> ileri sürdü;</w:t>
      </w:r>
    </w:p>
    <w:p w:rsidR="0041547A" w:rsidRDefault="0041547A" w:rsidP="00526DFF">
      <w:pPr>
        <w:spacing w:after="0" w:line="360" w:lineRule="auto"/>
        <w:rPr>
          <w:rFonts w:ascii="Courier New" w:hAnsi="Courier New" w:cs="Courier New"/>
          <w:sz w:val="24"/>
          <w:szCs w:val="24"/>
        </w:rPr>
      </w:pPr>
    </w:p>
    <w:p w:rsidR="00AE5040" w:rsidRDefault="0041547A" w:rsidP="00526DFF">
      <w:pPr>
        <w:spacing w:after="0" w:line="360" w:lineRule="auto"/>
        <w:rPr>
          <w:rFonts w:ascii="Courier New" w:hAnsi="Courier New" w:cs="Courier New"/>
          <w:sz w:val="24"/>
          <w:szCs w:val="24"/>
        </w:rPr>
      </w:pPr>
      <w:r>
        <w:rPr>
          <w:rFonts w:ascii="Courier New" w:hAnsi="Courier New" w:cs="Courier New"/>
          <w:sz w:val="24"/>
          <w:szCs w:val="24"/>
        </w:rPr>
        <w:tab/>
        <w:t>Davacı</w:t>
      </w:r>
      <w:r w:rsidR="00C3177B">
        <w:rPr>
          <w:rFonts w:ascii="Courier New" w:hAnsi="Courier New" w:cs="Courier New"/>
          <w:sz w:val="24"/>
          <w:szCs w:val="24"/>
        </w:rPr>
        <w:t xml:space="preserve">nın </w:t>
      </w:r>
      <w:r>
        <w:rPr>
          <w:rFonts w:ascii="Courier New" w:hAnsi="Courier New" w:cs="Courier New"/>
          <w:sz w:val="24"/>
          <w:szCs w:val="24"/>
        </w:rPr>
        <w:t>Davalı nezdindeki sicil kaydında Ali İrem ve Gülen İrem</w:t>
      </w:r>
      <w:r w:rsidR="00BE08EE">
        <w:rPr>
          <w:rFonts w:ascii="Courier New" w:hAnsi="Courier New" w:cs="Courier New"/>
          <w:sz w:val="24"/>
          <w:szCs w:val="24"/>
        </w:rPr>
        <w:t>,</w:t>
      </w:r>
      <w:r>
        <w:rPr>
          <w:rFonts w:ascii="Courier New" w:hAnsi="Courier New" w:cs="Courier New"/>
          <w:sz w:val="24"/>
          <w:szCs w:val="24"/>
        </w:rPr>
        <w:t xml:space="preserve"> hissedar ve direktör olarak kayıtlıdır. </w:t>
      </w:r>
      <w:r w:rsidR="00835BFD">
        <w:rPr>
          <w:rFonts w:ascii="Courier New" w:hAnsi="Courier New" w:cs="Courier New"/>
          <w:sz w:val="24"/>
          <w:szCs w:val="24"/>
        </w:rPr>
        <w:t>Bu kişi</w:t>
      </w:r>
      <w:r w:rsidR="00C3177B">
        <w:rPr>
          <w:rFonts w:ascii="Courier New" w:hAnsi="Courier New" w:cs="Courier New"/>
          <w:sz w:val="24"/>
          <w:szCs w:val="24"/>
        </w:rPr>
        <w:t>-</w:t>
      </w:r>
      <w:proofErr w:type="spellStart"/>
      <w:r w:rsidR="00835BFD">
        <w:rPr>
          <w:rFonts w:ascii="Courier New" w:hAnsi="Courier New" w:cs="Courier New"/>
          <w:sz w:val="24"/>
          <w:szCs w:val="24"/>
        </w:rPr>
        <w:t>lerin</w:t>
      </w:r>
      <w:proofErr w:type="spellEnd"/>
      <w:r w:rsidR="00835BFD">
        <w:rPr>
          <w:rFonts w:ascii="Courier New" w:hAnsi="Courier New" w:cs="Courier New"/>
          <w:sz w:val="24"/>
          <w:szCs w:val="24"/>
        </w:rPr>
        <w:t xml:space="preserve"> sosyal sigorta sisteminde prim borçları bulunduğundan</w:t>
      </w:r>
      <w:r w:rsidR="00C3177B">
        <w:rPr>
          <w:rFonts w:ascii="Courier New" w:hAnsi="Courier New" w:cs="Courier New"/>
          <w:sz w:val="24"/>
          <w:szCs w:val="24"/>
        </w:rPr>
        <w:t>,</w:t>
      </w:r>
      <w:r w:rsidR="00835BFD">
        <w:rPr>
          <w:rFonts w:ascii="Courier New" w:hAnsi="Courier New" w:cs="Courier New"/>
          <w:sz w:val="24"/>
          <w:szCs w:val="24"/>
        </w:rPr>
        <w:t xml:space="preserve"> Davacı</w:t>
      </w:r>
      <w:r w:rsidR="00C3177B">
        <w:rPr>
          <w:rFonts w:ascii="Courier New" w:hAnsi="Courier New" w:cs="Courier New"/>
          <w:sz w:val="24"/>
          <w:szCs w:val="24"/>
        </w:rPr>
        <w:t xml:space="preserve">nın Davalıya prim </w:t>
      </w:r>
      <w:r w:rsidR="00835BFD">
        <w:rPr>
          <w:rFonts w:ascii="Courier New" w:hAnsi="Courier New" w:cs="Courier New"/>
          <w:sz w:val="24"/>
          <w:szCs w:val="24"/>
        </w:rPr>
        <w:t>bor</w:t>
      </w:r>
      <w:r w:rsidR="00C3177B">
        <w:rPr>
          <w:rFonts w:ascii="Courier New" w:hAnsi="Courier New" w:cs="Courier New"/>
          <w:sz w:val="24"/>
          <w:szCs w:val="24"/>
        </w:rPr>
        <w:t xml:space="preserve">cu olduğu görülmektedir. </w:t>
      </w:r>
      <w:proofErr w:type="gramStart"/>
      <w:r w:rsidR="00AE5040">
        <w:rPr>
          <w:rFonts w:ascii="Courier New" w:hAnsi="Courier New" w:cs="Courier New"/>
          <w:sz w:val="24"/>
          <w:szCs w:val="24"/>
        </w:rPr>
        <w:t>Davacı</w:t>
      </w:r>
      <w:r w:rsidR="00C3177B">
        <w:rPr>
          <w:rFonts w:ascii="Courier New" w:hAnsi="Courier New" w:cs="Courier New"/>
          <w:sz w:val="24"/>
          <w:szCs w:val="24"/>
        </w:rPr>
        <w:t>nın</w:t>
      </w:r>
      <w:r w:rsidR="00AE5040">
        <w:rPr>
          <w:rFonts w:ascii="Courier New" w:hAnsi="Courier New" w:cs="Courier New"/>
          <w:sz w:val="24"/>
          <w:szCs w:val="24"/>
        </w:rPr>
        <w:t xml:space="preserve">  Davalıdan</w:t>
      </w:r>
      <w:proofErr w:type="gramEnd"/>
      <w:r w:rsidR="00AE5040">
        <w:rPr>
          <w:rFonts w:ascii="Courier New" w:hAnsi="Courier New" w:cs="Courier New"/>
          <w:sz w:val="24"/>
          <w:szCs w:val="24"/>
        </w:rPr>
        <w:t xml:space="preserve"> prim borcu olmadığına dair bir yazı talep etmesi üzerine</w:t>
      </w:r>
      <w:r w:rsidR="00C3177B">
        <w:rPr>
          <w:rFonts w:ascii="Courier New" w:hAnsi="Courier New" w:cs="Courier New"/>
          <w:sz w:val="24"/>
          <w:szCs w:val="24"/>
        </w:rPr>
        <w:t>,</w:t>
      </w:r>
      <w:r w:rsidR="00AE5040">
        <w:rPr>
          <w:rFonts w:ascii="Courier New" w:hAnsi="Courier New" w:cs="Courier New"/>
          <w:sz w:val="24"/>
          <w:szCs w:val="24"/>
        </w:rPr>
        <w:t xml:space="preserve"> Davalı bu yazıyı vermeyi reddetmiştir. Bu cevap</w:t>
      </w:r>
      <w:r w:rsidR="00C3177B">
        <w:rPr>
          <w:rFonts w:ascii="Courier New" w:hAnsi="Courier New" w:cs="Courier New"/>
          <w:sz w:val="24"/>
          <w:szCs w:val="24"/>
        </w:rPr>
        <w:t>,</w:t>
      </w:r>
      <w:r w:rsidR="00AE5040">
        <w:rPr>
          <w:rFonts w:ascii="Courier New" w:hAnsi="Courier New" w:cs="Courier New"/>
          <w:sz w:val="24"/>
          <w:szCs w:val="24"/>
        </w:rPr>
        <w:t xml:space="preserve"> idari karar kapsamındadır</w:t>
      </w:r>
      <w:r w:rsidR="00C3177B">
        <w:rPr>
          <w:rFonts w:ascii="Courier New" w:hAnsi="Courier New" w:cs="Courier New"/>
          <w:sz w:val="24"/>
          <w:szCs w:val="24"/>
        </w:rPr>
        <w:t>. B</w:t>
      </w:r>
      <w:r w:rsidR="00BE08EE">
        <w:rPr>
          <w:rFonts w:ascii="Courier New" w:hAnsi="Courier New" w:cs="Courier New"/>
          <w:sz w:val="24"/>
          <w:szCs w:val="24"/>
        </w:rPr>
        <w:t>u</w:t>
      </w:r>
      <w:r w:rsidR="00C3177B">
        <w:rPr>
          <w:rFonts w:ascii="Courier New" w:hAnsi="Courier New" w:cs="Courier New"/>
          <w:sz w:val="24"/>
          <w:szCs w:val="24"/>
        </w:rPr>
        <w:t xml:space="preserve"> nedenle,</w:t>
      </w:r>
      <w:r w:rsidR="00BE08EE">
        <w:rPr>
          <w:rFonts w:ascii="Courier New" w:hAnsi="Courier New" w:cs="Courier New"/>
          <w:sz w:val="24"/>
          <w:szCs w:val="24"/>
        </w:rPr>
        <w:t xml:space="preserve"> ihtilaf Anayasa'nın 152. maddesi uyarınca </w:t>
      </w:r>
      <w:r w:rsidR="00C3177B">
        <w:rPr>
          <w:rFonts w:ascii="Courier New" w:hAnsi="Courier New" w:cs="Courier New"/>
          <w:sz w:val="24"/>
          <w:szCs w:val="24"/>
        </w:rPr>
        <w:t>adli</w:t>
      </w:r>
      <w:r w:rsidR="00BE08EE">
        <w:rPr>
          <w:rFonts w:ascii="Courier New" w:hAnsi="Courier New" w:cs="Courier New"/>
          <w:sz w:val="24"/>
          <w:szCs w:val="24"/>
        </w:rPr>
        <w:t xml:space="preserve"> yargı kapsamında olma</w:t>
      </w:r>
      <w:r w:rsidR="00C3177B">
        <w:rPr>
          <w:rFonts w:ascii="Courier New" w:hAnsi="Courier New" w:cs="Courier New"/>
          <w:sz w:val="24"/>
          <w:szCs w:val="24"/>
        </w:rPr>
        <w:t>dığından,</w:t>
      </w:r>
      <w:r w:rsidR="00AE5040">
        <w:rPr>
          <w:rFonts w:ascii="Courier New" w:hAnsi="Courier New" w:cs="Courier New"/>
          <w:sz w:val="24"/>
          <w:szCs w:val="24"/>
        </w:rPr>
        <w:t xml:space="preserve"> </w:t>
      </w:r>
      <w:r w:rsidR="00BE08EE">
        <w:rPr>
          <w:rFonts w:ascii="Courier New" w:hAnsi="Courier New" w:cs="Courier New"/>
          <w:sz w:val="24"/>
          <w:szCs w:val="24"/>
        </w:rPr>
        <w:t>Yüksek İ</w:t>
      </w:r>
      <w:r w:rsidR="00AE5040">
        <w:rPr>
          <w:rFonts w:ascii="Courier New" w:hAnsi="Courier New" w:cs="Courier New"/>
          <w:sz w:val="24"/>
          <w:szCs w:val="24"/>
        </w:rPr>
        <w:t>dar</w:t>
      </w:r>
      <w:r w:rsidR="00BE08EE">
        <w:rPr>
          <w:rFonts w:ascii="Courier New" w:hAnsi="Courier New" w:cs="Courier New"/>
          <w:sz w:val="24"/>
          <w:szCs w:val="24"/>
        </w:rPr>
        <w:t>e M</w:t>
      </w:r>
      <w:r w:rsidR="00AE5040">
        <w:rPr>
          <w:rFonts w:ascii="Courier New" w:hAnsi="Courier New" w:cs="Courier New"/>
          <w:sz w:val="24"/>
          <w:szCs w:val="24"/>
        </w:rPr>
        <w:t>ahkeme</w:t>
      </w:r>
      <w:r w:rsidR="00BE08EE">
        <w:rPr>
          <w:rFonts w:ascii="Courier New" w:hAnsi="Courier New" w:cs="Courier New"/>
          <w:sz w:val="24"/>
          <w:szCs w:val="24"/>
        </w:rPr>
        <w:t xml:space="preserve">sinde </w:t>
      </w:r>
      <w:r w:rsidR="00AE5040">
        <w:rPr>
          <w:rFonts w:ascii="Courier New" w:hAnsi="Courier New" w:cs="Courier New"/>
          <w:sz w:val="24"/>
          <w:szCs w:val="24"/>
        </w:rPr>
        <w:t>çözümlenmesi gerek</w:t>
      </w:r>
      <w:r w:rsidR="00C3177B">
        <w:rPr>
          <w:rFonts w:ascii="Courier New" w:hAnsi="Courier New" w:cs="Courier New"/>
          <w:sz w:val="24"/>
          <w:szCs w:val="24"/>
        </w:rPr>
        <w:t>ir</w:t>
      </w:r>
      <w:r w:rsidR="00AE5040">
        <w:rPr>
          <w:rFonts w:ascii="Courier New" w:hAnsi="Courier New" w:cs="Courier New"/>
          <w:sz w:val="24"/>
          <w:szCs w:val="24"/>
        </w:rPr>
        <w:t xml:space="preserve">. </w:t>
      </w:r>
    </w:p>
    <w:p w:rsidR="00AE5040" w:rsidRDefault="00AE5040" w:rsidP="00526DFF">
      <w:pPr>
        <w:spacing w:after="0" w:line="360" w:lineRule="auto"/>
        <w:rPr>
          <w:rFonts w:ascii="Courier New" w:hAnsi="Courier New" w:cs="Courier New"/>
          <w:sz w:val="24"/>
          <w:szCs w:val="24"/>
        </w:rPr>
      </w:pPr>
    </w:p>
    <w:p w:rsidR="0041547A" w:rsidRPr="00C10203" w:rsidRDefault="00AE5040" w:rsidP="00526DFF">
      <w:pPr>
        <w:spacing w:after="0" w:line="360" w:lineRule="auto"/>
        <w:rPr>
          <w:rFonts w:ascii="Courier New" w:hAnsi="Courier New" w:cs="Courier New"/>
          <w:sz w:val="24"/>
          <w:szCs w:val="24"/>
        </w:rPr>
      </w:pPr>
      <w:r>
        <w:rPr>
          <w:rFonts w:ascii="Courier New" w:hAnsi="Courier New" w:cs="Courier New"/>
          <w:sz w:val="24"/>
          <w:szCs w:val="24"/>
        </w:rPr>
        <w:tab/>
        <w:t>Dolayısıyla</w:t>
      </w:r>
      <w:r w:rsidR="00C3177B">
        <w:rPr>
          <w:rFonts w:ascii="Courier New" w:hAnsi="Courier New" w:cs="Courier New"/>
          <w:sz w:val="24"/>
          <w:szCs w:val="24"/>
        </w:rPr>
        <w:t>,</w:t>
      </w:r>
      <w:r>
        <w:rPr>
          <w:rFonts w:ascii="Courier New" w:hAnsi="Courier New" w:cs="Courier New"/>
          <w:sz w:val="24"/>
          <w:szCs w:val="24"/>
        </w:rPr>
        <w:t xml:space="preserve"> </w:t>
      </w:r>
      <w:r w:rsidR="006C3FE2">
        <w:rPr>
          <w:rFonts w:ascii="Courier New" w:hAnsi="Courier New" w:cs="Courier New"/>
          <w:sz w:val="24"/>
          <w:szCs w:val="24"/>
        </w:rPr>
        <w:t xml:space="preserve">Alt Mahkemenin verdiği karar doğru olup istinafın masraflarla reddi gerekir. </w:t>
      </w:r>
      <w:r>
        <w:rPr>
          <w:rFonts w:ascii="Courier New" w:hAnsi="Courier New" w:cs="Courier New"/>
          <w:sz w:val="24"/>
          <w:szCs w:val="24"/>
        </w:rPr>
        <w:t xml:space="preserve"> </w:t>
      </w:r>
    </w:p>
    <w:p w:rsidR="0041547A" w:rsidRDefault="0041547A" w:rsidP="00526DFF">
      <w:pPr>
        <w:spacing w:after="0" w:line="360" w:lineRule="auto"/>
        <w:rPr>
          <w:rFonts w:ascii="Courier New" w:hAnsi="Courier New" w:cs="Courier New"/>
          <w:sz w:val="24"/>
          <w:szCs w:val="24"/>
          <w:u w:val="single"/>
        </w:rPr>
      </w:pPr>
    </w:p>
    <w:p w:rsidR="00526DFF" w:rsidRDefault="00526DFF" w:rsidP="00526DFF">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526DFF" w:rsidRDefault="00526DFF" w:rsidP="00526DFF">
      <w:pPr>
        <w:spacing w:after="0" w:line="360" w:lineRule="auto"/>
        <w:rPr>
          <w:rFonts w:ascii="Courier New" w:hAnsi="Courier New" w:cs="Courier New"/>
          <w:sz w:val="24"/>
          <w:szCs w:val="24"/>
          <w:u w:val="single"/>
        </w:rPr>
      </w:pPr>
    </w:p>
    <w:p w:rsidR="00941EFD" w:rsidRDefault="00526DFF" w:rsidP="00526DFF">
      <w:pPr>
        <w:spacing w:after="0" w:line="360" w:lineRule="auto"/>
        <w:rPr>
          <w:rFonts w:ascii="Courier New" w:hAnsi="Courier New" w:cs="Courier New"/>
          <w:sz w:val="24"/>
          <w:szCs w:val="24"/>
        </w:rPr>
      </w:pPr>
      <w:r>
        <w:rPr>
          <w:rFonts w:ascii="Courier New" w:hAnsi="Courier New" w:cs="Courier New"/>
          <w:sz w:val="24"/>
          <w:szCs w:val="24"/>
        </w:rPr>
        <w:t xml:space="preserve">    </w:t>
      </w:r>
      <w:r w:rsidR="00722AD4">
        <w:rPr>
          <w:rFonts w:ascii="Courier New" w:hAnsi="Courier New" w:cs="Courier New"/>
          <w:sz w:val="24"/>
          <w:szCs w:val="24"/>
        </w:rPr>
        <w:t xml:space="preserve">Tarafların iddia ve </w:t>
      </w:r>
      <w:proofErr w:type="gramStart"/>
      <w:r w:rsidR="00722AD4">
        <w:rPr>
          <w:rFonts w:ascii="Courier New" w:hAnsi="Courier New" w:cs="Courier New"/>
          <w:sz w:val="24"/>
          <w:szCs w:val="24"/>
        </w:rPr>
        <w:t>argümanlarını</w:t>
      </w:r>
      <w:proofErr w:type="gramEnd"/>
      <w:r w:rsidR="00941EFD">
        <w:rPr>
          <w:rFonts w:ascii="Courier New" w:hAnsi="Courier New" w:cs="Courier New"/>
          <w:sz w:val="24"/>
          <w:szCs w:val="24"/>
        </w:rPr>
        <w:t xml:space="preserve">, dosya içerisindeki olgu ve şahadeti, istinaf sebeplerini meseledeki hukuki durum altında inceleyip değerlendirdik. </w:t>
      </w:r>
      <w:r w:rsidR="001E0E10">
        <w:rPr>
          <w:rFonts w:ascii="Courier New" w:hAnsi="Courier New" w:cs="Courier New"/>
          <w:sz w:val="24"/>
          <w:szCs w:val="24"/>
        </w:rPr>
        <w:t>Öncelikle</w:t>
      </w:r>
      <w:r w:rsidR="00C3177B">
        <w:rPr>
          <w:rFonts w:ascii="Courier New" w:hAnsi="Courier New" w:cs="Courier New"/>
          <w:sz w:val="24"/>
          <w:szCs w:val="24"/>
        </w:rPr>
        <w:t>,</w:t>
      </w:r>
      <w:r w:rsidR="00941EFD">
        <w:rPr>
          <w:rFonts w:ascii="Courier New" w:hAnsi="Courier New" w:cs="Courier New"/>
          <w:sz w:val="24"/>
          <w:szCs w:val="24"/>
        </w:rPr>
        <w:t xml:space="preserve"> 1.istinaf </w:t>
      </w:r>
      <w:r w:rsidR="00C3177B">
        <w:rPr>
          <w:rFonts w:ascii="Courier New" w:hAnsi="Courier New" w:cs="Courier New"/>
          <w:sz w:val="24"/>
          <w:szCs w:val="24"/>
        </w:rPr>
        <w:t xml:space="preserve">başlığını </w:t>
      </w:r>
      <w:r w:rsidR="00941EFD">
        <w:rPr>
          <w:rFonts w:ascii="Courier New" w:hAnsi="Courier New" w:cs="Courier New"/>
          <w:sz w:val="24"/>
          <w:szCs w:val="24"/>
        </w:rPr>
        <w:t>inceley</w:t>
      </w:r>
      <w:r w:rsidR="00C3177B">
        <w:rPr>
          <w:rFonts w:ascii="Courier New" w:hAnsi="Courier New" w:cs="Courier New"/>
          <w:sz w:val="24"/>
          <w:szCs w:val="24"/>
        </w:rPr>
        <w:t xml:space="preserve">ip </w:t>
      </w:r>
      <w:r w:rsidR="00941EFD">
        <w:rPr>
          <w:rFonts w:ascii="Courier New" w:hAnsi="Courier New" w:cs="Courier New"/>
          <w:sz w:val="24"/>
          <w:szCs w:val="24"/>
        </w:rPr>
        <w:t>sonra</w:t>
      </w:r>
      <w:r w:rsidR="00C3177B">
        <w:rPr>
          <w:rFonts w:ascii="Courier New" w:hAnsi="Courier New" w:cs="Courier New"/>
          <w:sz w:val="24"/>
          <w:szCs w:val="24"/>
        </w:rPr>
        <w:t xml:space="preserve">sında </w:t>
      </w:r>
      <w:r w:rsidR="00941EFD">
        <w:rPr>
          <w:rFonts w:ascii="Courier New" w:hAnsi="Courier New" w:cs="Courier New"/>
          <w:sz w:val="24"/>
          <w:szCs w:val="24"/>
        </w:rPr>
        <w:t xml:space="preserve">diğer istinaf </w:t>
      </w:r>
      <w:proofErr w:type="gramStart"/>
      <w:r w:rsidR="00C3177B">
        <w:rPr>
          <w:rFonts w:ascii="Courier New" w:hAnsi="Courier New" w:cs="Courier New"/>
          <w:sz w:val="24"/>
          <w:szCs w:val="24"/>
        </w:rPr>
        <w:t xml:space="preserve">başlıklarını </w:t>
      </w:r>
      <w:r w:rsidR="00941EFD">
        <w:rPr>
          <w:rFonts w:ascii="Courier New" w:hAnsi="Courier New" w:cs="Courier New"/>
          <w:sz w:val="24"/>
          <w:szCs w:val="24"/>
        </w:rPr>
        <w:t xml:space="preserve"> birlikte</w:t>
      </w:r>
      <w:proofErr w:type="gramEnd"/>
      <w:r w:rsidR="00941EFD">
        <w:rPr>
          <w:rFonts w:ascii="Courier New" w:hAnsi="Courier New" w:cs="Courier New"/>
          <w:sz w:val="24"/>
          <w:szCs w:val="24"/>
        </w:rPr>
        <w:t xml:space="preserve"> </w:t>
      </w:r>
      <w:r w:rsidR="00C3177B">
        <w:rPr>
          <w:rFonts w:ascii="Courier New" w:hAnsi="Courier New" w:cs="Courier New"/>
          <w:sz w:val="24"/>
          <w:szCs w:val="24"/>
        </w:rPr>
        <w:t xml:space="preserve">ele alacağız. </w:t>
      </w:r>
      <w:r w:rsidR="00941EFD">
        <w:rPr>
          <w:rFonts w:ascii="Courier New" w:hAnsi="Courier New" w:cs="Courier New"/>
          <w:sz w:val="24"/>
          <w:szCs w:val="24"/>
        </w:rPr>
        <w:t xml:space="preserve"> </w:t>
      </w:r>
    </w:p>
    <w:p w:rsidR="00941EFD" w:rsidRDefault="00941EFD" w:rsidP="00526DFF">
      <w:pPr>
        <w:spacing w:after="0" w:line="360" w:lineRule="auto"/>
        <w:rPr>
          <w:rFonts w:ascii="Courier New" w:hAnsi="Courier New" w:cs="Courier New"/>
          <w:sz w:val="24"/>
          <w:szCs w:val="24"/>
        </w:rPr>
      </w:pPr>
    </w:p>
    <w:p w:rsidR="00A67EB9" w:rsidRPr="00A67EB9" w:rsidRDefault="00A67EB9" w:rsidP="00A67EB9">
      <w:pPr>
        <w:pStyle w:val="ListeParagraf"/>
        <w:numPr>
          <w:ilvl w:val="0"/>
          <w:numId w:val="4"/>
        </w:numPr>
        <w:spacing w:after="0" w:line="240" w:lineRule="auto"/>
        <w:rPr>
          <w:rFonts w:ascii="Courier New" w:hAnsi="Courier New" w:cs="Courier New"/>
          <w:b/>
          <w:sz w:val="24"/>
          <w:szCs w:val="24"/>
        </w:rPr>
      </w:pPr>
      <w:r w:rsidRPr="00A67EB9">
        <w:rPr>
          <w:rFonts w:ascii="Courier New" w:hAnsi="Courier New" w:cs="Courier New"/>
          <w:b/>
          <w:sz w:val="24"/>
          <w:szCs w:val="24"/>
        </w:rPr>
        <w:t>Muhterem Alt Mahkeme</w:t>
      </w:r>
      <w:r w:rsidR="00BE08EE">
        <w:rPr>
          <w:rFonts w:ascii="Courier New" w:hAnsi="Courier New" w:cs="Courier New"/>
          <w:b/>
          <w:sz w:val="24"/>
          <w:szCs w:val="24"/>
        </w:rPr>
        <w:t>,</w:t>
      </w:r>
      <w:r w:rsidRPr="00A67EB9">
        <w:rPr>
          <w:rFonts w:ascii="Courier New" w:hAnsi="Courier New" w:cs="Courier New"/>
          <w:b/>
          <w:sz w:val="24"/>
          <w:szCs w:val="24"/>
        </w:rPr>
        <w:t xml:space="preserve"> Emare No.1 olarak sunulan müracaat formlarını emare olarak kaydetmekle hata </w:t>
      </w:r>
      <w:r w:rsidR="00C3177B">
        <w:rPr>
          <w:rFonts w:ascii="Courier New" w:hAnsi="Courier New" w:cs="Courier New"/>
          <w:b/>
          <w:sz w:val="24"/>
          <w:szCs w:val="24"/>
        </w:rPr>
        <w:t>etti</w:t>
      </w:r>
      <w:r w:rsidRPr="00A67EB9">
        <w:rPr>
          <w:rFonts w:ascii="Courier New" w:hAnsi="Courier New" w:cs="Courier New"/>
          <w:b/>
          <w:sz w:val="24"/>
          <w:szCs w:val="24"/>
        </w:rPr>
        <w:t>.</w:t>
      </w:r>
    </w:p>
    <w:p w:rsidR="00526DFF" w:rsidRPr="00D80A5A" w:rsidRDefault="00526DFF" w:rsidP="00526DFF">
      <w:pPr>
        <w:spacing w:after="0" w:line="360" w:lineRule="auto"/>
        <w:rPr>
          <w:rFonts w:ascii="Courier New" w:hAnsi="Courier New" w:cs="Courier New"/>
          <w:sz w:val="24"/>
          <w:szCs w:val="24"/>
        </w:rPr>
      </w:pPr>
    </w:p>
    <w:p w:rsidR="00A104A3" w:rsidRDefault="00A104A3" w:rsidP="00A104A3">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1058ED">
        <w:rPr>
          <w:rFonts w:ascii="Courier New" w:hAnsi="Courier New" w:cs="Courier New"/>
          <w:sz w:val="24"/>
          <w:szCs w:val="24"/>
        </w:rPr>
        <w:t>,</w:t>
      </w:r>
      <w:r>
        <w:rPr>
          <w:rFonts w:ascii="Courier New" w:hAnsi="Courier New" w:cs="Courier New"/>
          <w:sz w:val="24"/>
          <w:szCs w:val="24"/>
        </w:rPr>
        <w:t xml:space="preserve"> Alt Mahkemenin</w:t>
      </w:r>
      <w:r w:rsidR="001058ED">
        <w:rPr>
          <w:rFonts w:ascii="Courier New" w:hAnsi="Courier New" w:cs="Courier New"/>
          <w:sz w:val="24"/>
          <w:szCs w:val="24"/>
        </w:rPr>
        <w:t>,</w:t>
      </w:r>
      <w:r>
        <w:rPr>
          <w:rFonts w:ascii="Courier New" w:hAnsi="Courier New" w:cs="Courier New"/>
          <w:sz w:val="24"/>
          <w:szCs w:val="24"/>
        </w:rPr>
        <w:t xml:space="preserve"> başvuru formları ile Davalı No.1 tarafından verilen cevapları birlikte emare olarak kaydetmekle hata yaptığın</w:t>
      </w:r>
      <w:r w:rsidR="001058ED">
        <w:rPr>
          <w:rFonts w:ascii="Courier New" w:hAnsi="Courier New" w:cs="Courier New"/>
          <w:sz w:val="24"/>
          <w:szCs w:val="24"/>
        </w:rPr>
        <w:t>ı</w:t>
      </w:r>
      <w:r>
        <w:rPr>
          <w:rFonts w:ascii="Courier New" w:hAnsi="Courier New" w:cs="Courier New"/>
          <w:sz w:val="24"/>
          <w:szCs w:val="24"/>
        </w:rPr>
        <w:t xml:space="preserve"> ileri sürdü. </w:t>
      </w:r>
      <w:r w:rsidR="007B41EC">
        <w:rPr>
          <w:rFonts w:ascii="Courier New" w:hAnsi="Courier New" w:cs="Courier New"/>
          <w:sz w:val="24"/>
          <w:szCs w:val="24"/>
        </w:rPr>
        <w:t>Davacı</w:t>
      </w:r>
      <w:r w:rsidR="001058ED">
        <w:rPr>
          <w:rFonts w:ascii="Courier New" w:hAnsi="Courier New" w:cs="Courier New"/>
          <w:sz w:val="24"/>
          <w:szCs w:val="24"/>
        </w:rPr>
        <w:t xml:space="preserve"> Avukatı,</w:t>
      </w:r>
      <w:r w:rsidR="007B41EC">
        <w:rPr>
          <w:rFonts w:ascii="Courier New" w:hAnsi="Courier New" w:cs="Courier New"/>
          <w:sz w:val="24"/>
          <w:szCs w:val="24"/>
        </w:rPr>
        <w:t xml:space="preserve"> istinaftaki </w:t>
      </w:r>
      <w:r w:rsidR="007B41EC">
        <w:rPr>
          <w:rFonts w:ascii="Courier New" w:hAnsi="Courier New" w:cs="Courier New"/>
          <w:sz w:val="24"/>
          <w:szCs w:val="24"/>
        </w:rPr>
        <w:lastRenderedPageBreak/>
        <w:t>hitabında</w:t>
      </w:r>
      <w:r w:rsidR="001058ED">
        <w:rPr>
          <w:rFonts w:ascii="Courier New" w:hAnsi="Courier New" w:cs="Courier New"/>
          <w:sz w:val="24"/>
          <w:szCs w:val="24"/>
        </w:rPr>
        <w:t>,</w:t>
      </w:r>
      <w:r w:rsidR="007B41EC">
        <w:rPr>
          <w:rFonts w:ascii="Courier New" w:hAnsi="Courier New" w:cs="Courier New"/>
          <w:sz w:val="24"/>
          <w:szCs w:val="24"/>
        </w:rPr>
        <w:t xml:space="preserve"> b</w:t>
      </w:r>
      <w:r w:rsidR="00BE08EE">
        <w:rPr>
          <w:rFonts w:ascii="Courier New" w:hAnsi="Courier New" w:cs="Courier New"/>
          <w:sz w:val="24"/>
          <w:szCs w:val="24"/>
        </w:rPr>
        <w:t>u</w:t>
      </w:r>
      <w:r w:rsidR="007B41EC">
        <w:rPr>
          <w:rFonts w:ascii="Courier New" w:hAnsi="Courier New" w:cs="Courier New"/>
          <w:sz w:val="24"/>
          <w:szCs w:val="24"/>
        </w:rPr>
        <w:t xml:space="preserve"> belgelerin Davacı ile ilgili olmadığını bu nedenle</w:t>
      </w:r>
      <w:r w:rsidR="001058ED">
        <w:rPr>
          <w:rFonts w:ascii="Courier New" w:hAnsi="Courier New" w:cs="Courier New"/>
          <w:sz w:val="24"/>
          <w:szCs w:val="24"/>
        </w:rPr>
        <w:t>,</w:t>
      </w:r>
      <w:r w:rsidR="007B41EC">
        <w:rPr>
          <w:rFonts w:ascii="Courier New" w:hAnsi="Courier New" w:cs="Courier New"/>
          <w:sz w:val="24"/>
          <w:szCs w:val="24"/>
        </w:rPr>
        <w:t xml:space="preserve"> emare olarak kaydedilmesine izin verilmesinin hatalı olduğunu ileri sür</w:t>
      </w:r>
      <w:r w:rsidR="00BE08EE">
        <w:rPr>
          <w:rFonts w:ascii="Courier New" w:hAnsi="Courier New" w:cs="Courier New"/>
          <w:sz w:val="24"/>
          <w:szCs w:val="24"/>
        </w:rPr>
        <w:t>d</w:t>
      </w:r>
      <w:r w:rsidR="007B41EC">
        <w:rPr>
          <w:rFonts w:ascii="Courier New" w:hAnsi="Courier New" w:cs="Courier New"/>
          <w:sz w:val="24"/>
          <w:szCs w:val="24"/>
        </w:rPr>
        <w:t xml:space="preserve">ü. </w:t>
      </w:r>
    </w:p>
    <w:p w:rsidR="007B41EC" w:rsidRDefault="007B41EC" w:rsidP="00A104A3">
      <w:pPr>
        <w:spacing w:after="0" w:line="360" w:lineRule="auto"/>
        <w:ind w:firstLine="708"/>
        <w:rPr>
          <w:rFonts w:ascii="Courier New" w:hAnsi="Courier New" w:cs="Courier New"/>
          <w:sz w:val="24"/>
          <w:szCs w:val="24"/>
        </w:rPr>
      </w:pPr>
    </w:p>
    <w:p w:rsidR="007B41EC" w:rsidRDefault="006268FA" w:rsidP="00A104A3">
      <w:pPr>
        <w:spacing w:after="0" w:line="360" w:lineRule="auto"/>
        <w:ind w:firstLine="708"/>
        <w:rPr>
          <w:rFonts w:ascii="Courier New" w:hAnsi="Courier New" w:cs="Courier New"/>
          <w:sz w:val="24"/>
          <w:szCs w:val="24"/>
        </w:rPr>
      </w:pPr>
      <w:r>
        <w:rPr>
          <w:rFonts w:ascii="Courier New" w:hAnsi="Courier New" w:cs="Courier New"/>
          <w:sz w:val="24"/>
          <w:szCs w:val="24"/>
        </w:rPr>
        <w:t>B</w:t>
      </w:r>
      <w:r w:rsidR="007B41EC">
        <w:rPr>
          <w:rFonts w:ascii="Courier New" w:hAnsi="Courier New" w:cs="Courier New"/>
          <w:sz w:val="24"/>
          <w:szCs w:val="24"/>
        </w:rPr>
        <w:t xml:space="preserve">u belgeler </w:t>
      </w:r>
      <w:r>
        <w:rPr>
          <w:rFonts w:ascii="Courier New" w:hAnsi="Courier New" w:cs="Courier New"/>
          <w:sz w:val="24"/>
          <w:szCs w:val="24"/>
        </w:rPr>
        <w:t xml:space="preserve">Alt Mahkeme huzurundaki </w:t>
      </w:r>
      <w:r w:rsidR="007B41EC">
        <w:rPr>
          <w:rFonts w:ascii="Courier New" w:hAnsi="Courier New" w:cs="Courier New"/>
          <w:sz w:val="24"/>
          <w:szCs w:val="24"/>
        </w:rPr>
        <w:t xml:space="preserve">9.10.2017 tarihli celsede </w:t>
      </w:r>
      <w:r>
        <w:rPr>
          <w:rFonts w:ascii="Courier New" w:hAnsi="Courier New" w:cs="Courier New"/>
          <w:sz w:val="24"/>
          <w:szCs w:val="24"/>
        </w:rPr>
        <w:t>sunulmuş ve E</w:t>
      </w:r>
      <w:r w:rsidR="007B41EC">
        <w:rPr>
          <w:rFonts w:ascii="Courier New" w:hAnsi="Courier New" w:cs="Courier New"/>
          <w:sz w:val="24"/>
          <w:szCs w:val="24"/>
        </w:rPr>
        <w:t>mare 1 olarak kaydedilmişti</w:t>
      </w:r>
      <w:r w:rsidR="000B1BFE">
        <w:rPr>
          <w:rFonts w:ascii="Courier New" w:hAnsi="Courier New" w:cs="Courier New"/>
          <w:sz w:val="24"/>
          <w:szCs w:val="24"/>
        </w:rPr>
        <w:t>r</w:t>
      </w:r>
      <w:r w:rsidR="007B41EC">
        <w:rPr>
          <w:rFonts w:ascii="Courier New" w:hAnsi="Courier New" w:cs="Courier New"/>
          <w:sz w:val="24"/>
          <w:szCs w:val="24"/>
        </w:rPr>
        <w:t xml:space="preserve">. </w:t>
      </w:r>
      <w:r w:rsidR="00F96881">
        <w:rPr>
          <w:rFonts w:ascii="Courier New" w:hAnsi="Courier New" w:cs="Courier New"/>
          <w:sz w:val="24"/>
          <w:szCs w:val="24"/>
        </w:rPr>
        <w:t>Alt Mahkeme belgelerin sunulmasına yönelik Davacı tarafından yapılan itirazı değerlendirdikten sonra sunulan belgeleri emare olarak kaydederken</w:t>
      </w:r>
      <w:r w:rsidR="000B1BFE">
        <w:rPr>
          <w:rFonts w:ascii="Courier New" w:hAnsi="Courier New" w:cs="Courier New"/>
          <w:sz w:val="24"/>
          <w:szCs w:val="24"/>
        </w:rPr>
        <w:t>,</w:t>
      </w:r>
      <w:r w:rsidR="00F96881">
        <w:rPr>
          <w:rFonts w:ascii="Courier New" w:hAnsi="Courier New" w:cs="Courier New"/>
          <w:sz w:val="24"/>
          <w:szCs w:val="24"/>
        </w:rPr>
        <w:t xml:space="preserve"> mesele ile ilgisi olduğunu ayrıca</w:t>
      </w:r>
      <w:r w:rsidR="000B1BFE">
        <w:rPr>
          <w:rFonts w:ascii="Courier New" w:hAnsi="Courier New" w:cs="Courier New"/>
          <w:sz w:val="24"/>
          <w:szCs w:val="24"/>
        </w:rPr>
        <w:t>,</w:t>
      </w:r>
      <w:r w:rsidR="00F96881">
        <w:rPr>
          <w:rFonts w:ascii="Courier New" w:hAnsi="Courier New" w:cs="Courier New"/>
          <w:sz w:val="24"/>
          <w:szCs w:val="24"/>
        </w:rPr>
        <w:t xml:space="preserve"> meselenin idari ihtilaf olduğu yönündeki itirazın da gerekçesi olduğunu belirtmiştir.  </w:t>
      </w:r>
    </w:p>
    <w:p w:rsidR="007B41EC" w:rsidRDefault="007B41EC" w:rsidP="00A104A3">
      <w:pPr>
        <w:spacing w:after="0" w:line="360" w:lineRule="auto"/>
        <w:ind w:firstLine="708"/>
        <w:rPr>
          <w:rFonts w:ascii="Courier New" w:hAnsi="Courier New" w:cs="Courier New"/>
          <w:sz w:val="24"/>
          <w:szCs w:val="24"/>
        </w:rPr>
      </w:pPr>
    </w:p>
    <w:p w:rsidR="00B902C1" w:rsidRDefault="007B41EC" w:rsidP="00A104A3">
      <w:pPr>
        <w:spacing w:after="0" w:line="360" w:lineRule="auto"/>
        <w:ind w:firstLine="708"/>
        <w:rPr>
          <w:rFonts w:ascii="Courier New" w:hAnsi="Courier New" w:cs="Courier New"/>
          <w:sz w:val="24"/>
          <w:szCs w:val="24"/>
        </w:rPr>
      </w:pPr>
      <w:r>
        <w:rPr>
          <w:rFonts w:ascii="Courier New" w:hAnsi="Courier New" w:cs="Courier New"/>
          <w:sz w:val="24"/>
          <w:szCs w:val="24"/>
        </w:rPr>
        <w:t>Emare No.1 belgeler değerlendirildiğinde</w:t>
      </w:r>
      <w:r w:rsidR="000B1BFE">
        <w:rPr>
          <w:rFonts w:ascii="Courier New" w:hAnsi="Courier New" w:cs="Courier New"/>
          <w:sz w:val="24"/>
          <w:szCs w:val="24"/>
        </w:rPr>
        <w:t>,</w:t>
      </w:r>
      <w:r>
        <w:rPr>
          <w:rFonts w:ascii="Courier New" w:hAnsi="Courier New" w:cs="Courier New"/>
          <w:sz w:val="24"/>
          <w:szCs w:val="24"/>
        </w:rPr>
        <w:t xml:space="preserve"> bu belgeler</w:t>
      </w:r>
      <w:r w:rsidR="000B1BFE">
        <w:rPr>
          <w:rFonts w:ascii="Courier New" w:hAnsi="Courier New" w:cs="Courier New"/>
          <w:sz w:val="24"/>
          <w:szCs w:val="24"/>
        </w:rPr>
        <w:t>in</w:t>
      </w:r>
      <w:r>
        <w:rPr>
          <w:rFonts w:ascii="Courier New" w:hAnsi="Courier New" w:cs="Courier New"/>
          <w:sz w:val="24"/>
          <w:szCs w:val="24"/>
        </w:rPr>
        <w:t xml:space="preserve"> Ali İrem ve </w:t>
      </w:r>
      <w:r w:rsidR="00BD5B2C">
        <w:rPr>
          <w:rFonts w:ascii="Courier New" w:hAnsi="Courier New" w:cs="Courier New"/>
          <w:sz w:val="24"/>
          <w:szCs w:val="24"/>
        </w:rPr>
        <w:t>G</w:t>
      </w:r>
      <w:r>
        <w:rPr>
          <w:rFonts w:ascii="Courier New" w:hAnsi="Courier New" w:cs="Courier New"/>
          <w:sz w:val="24"/>
          <w:szCs w:val="24"/>
        </w:rPr>
        <w:t>ülen İr</w:t>
      </w:r>
      <w:r w:rsidR="00B902C1">
        <w:rPr>
          <w:rFonts w:ascii="Courier New" w:hAnsi="Courier New" w:cs="Courier New"/>
          <w:sz w:val="24"/>
          <w:szCs w:val="24"/>
        </w:rPr>
        <w:t xml:space="preserve">em tarafından </w:t>
      </w:r>
      <w:r w:rsidR="000B1BFE">
        <w:rPr>
          <w:rFonts w:ascii="Courier New" w:hAnsi="Courier New" w:cs="Courier New"/>
          <w:sz w:val="24"/>
          <w:szCs w:val="24"/>
        </w:rPr>
        <w:t>doldurulan işyeri veya İş Bırakma Bildirgesi</w:t>
      </w:r>
      <w:r w:rsidR="00B902C1">
        <w:rPr>
          <w:rFonts w:ascii="Courier New" w:hAnsi="Courier New" w:cs="Courier New"/>
          <w:sz w:val="24"/>
          <w:szCs w:val="24"/>
        </w:rPr>
        <w:t xml:space="preserve"> başvuru f</w:t>
      </w:r>
      <w:r>
        <w:rPr>
          <w:rFonts w:ascii="Courier New" w:hAnsi="Courier New" w:cs="Courier New"/>
          <w:sz w:val="24"/>
          <w:szCs w:val="24"/>
        </w:rPr>
        <w:t>ormları ve onlara verilen cevap</w:t>
      </w:r>
      <w:r w:rsidR="000B1BFE">
        <w:rPr>
          <w:rFonts w:ascii="Courier New" w:hAnsi="Courier New" w:cs="Courier New"/>
          <w:sz w:val="24"/>
          <w:szCs w:val="24"/>
        </w:rPr>
        <w:t>lar</w:t>
      </w:r>
      <w:r>
        <w:rPr>
          <w:rFonts w:ascii="Courier New" w:hAnsi="Courier New" w:cs="Courier New"/>
          <w:sz w:val="24"/>
          <w:szCs w:val="24"/>
        </w:rPr>
        <w:t xml:space="preserve"> olduğu görülmekle birlikte</w:t>
      </w:r>
      <w:r w:rsidR="000B1BFE">
        <w:rPr>
          <w:rFonts w:ascii="Courier New" w:hAnsi="Courier New" w:cs="Courier New"/>
          <w:sz w:val="24"/>
          <w:szCs w:val="24"/>
        </w:rPr>
        <w:t>,</w:t>
      </w:r>
      <w:r>
        <w:rPr>
          <w:rFonts w:ascii="Courier New" w:hAnsi="Courier New" w:cs="Courier New"/>
          <w:sz w:val="24"/>
          <w:szCs w:val="24"/>
        </w:rPr>
        <w:t xml:space="preserve"> ihtilaf konusu yapılan borç bu kişilere ait prim ödemelerine ilişkindir. </w:t>
      </w:r>
    </w:p>
    <w:p w:rsidR="00B902C1" w:rsidRDefault="00B902C1" w:rsidP="00B902C1">
      <w:pPr>
        <w:spacing w:after="0" w:line="360" w:lineRule="auto"/>
        <w:rPr>
          <w:rFonts w:ascii="Courier New" w:hAnsi="Courier New" w:cs="Courier New"/>
          <w:sz w:val="24"/>
          <w:szCs w:val="24"/>
        </w:rPr>
      </w:pPr>
    </w:p>
    <w:p w:rsidR="007B41EC" w:rsidRDefault="007B41EC" w:rsidP="00B902C1">
      <w:pPr>
        <w:spacing w:after="0" w:line="360" w:lineRule="auto"/>
        <w:ind w:firstLine="708"/>
        <w:rPr>
          <w:rFonts w:ascii="Courier New" w:hAnsi="Courier New" w:cs="Courier New"/>
          <w:sz w:val="24"/>
          <w:szCs w:val="24"/>
        </w:rPr>
      </w:pPr>
      <w:r>
        <w:rPr>
          <w:rFonts w:ascii="Courier New" w:hAnsi="Courier New" w:cs="Courier New"/>
          <w:sz w:val="24"/>
          <w:szCs w:val="24"/>
        </w:rPr>
        <w:t>Diğer taraftan</w:t>
      </w:r>
      <w:r w:rsidR="000B1BFE">
        <w:rPr>
          <w:rFonts w:ascii="Courier New" w:hAnsi="Courier New" w:cs="Courier New"/>
          <w:sz w:val="24"/>
          <w:szCs w:val="24"/>
        </w:rPr>
        <w:t>,</w:t>
      </w:r>
      <w:r>
        <w:rPr>
          <w:rFonts w:ascii="Courier New" w:hAnsi="Courier New" w:cs="Courier New"/>
          <w:sz w:val="24"/>
          <w:szCs w:val="24"/>
        </w:rPr>
        <w:t xml:space="preserve"> Davacının </w:t>
      </w:r>
      <w:r w:rsidR="000B1BFE">
        <w:rPr>
          <w:rFonts w:ascii="Courier New" w:hAnsi="Courier New" w:cs="Courier New"/>
          <w:sz w:val="24"/>
          <w:szCs w:val="24"/>
        </w:rPr>
        <w:t>Tafsilatlı T</w:t>
      </w:r>
      <w:r>
        <w:rPr>
          <w:rFonts w:ascii="Courier New" w:hAnsi="Courier New" w:cs="Courier New"/>
          <w:sz w:val="24"/>
          <w:szCs w:val="24"/>
        </w:rPr>
        <w:t xml:space="preserve">alep </w:t>
      </w:r>
      <w:r w:rsidR="000B1BFE">
        <w:rPr>
          <w:rFonts w:ascii="Courier New" w:hAnsi="Courier New" w:cs="Courier New"/>
          <w:sz w:val="24"/>
          <w:szCs w:val="24"/>
        </w:rPr>
        <w:t>T</w:t>
      </w:r>
      <w:r>
        <w:rPr>
          <w:rFonts w:ascii="Courier New" w:hAnsi="Courier New" w:cs="Courier New"/>
          <w:sz w:val="24"/>
          <w:szCs w:val="24"/>
        </w:rPr>
        <w:t xml:space="preserve">akriri </w:t>
      </w:r>
      <w:r w:rsidR="00B438E9">
        <w:rPr>
          <w:rFonts w:ascii="Courier New" w:hAnsi="Courier New" w:cs="Courier New"/>
          <w:sz w:val="24"/>
          <w:szCs w:val="24"/>
        </w:rPr>
        <w:t>incelendiğinde,</w:t>
      </w:r>
      <w:r>
        <w:rPr>
          <w:rFonts w:ascii="Courier New" w:hAnsi="Courier New" w:cs="Courier New"/>
          <w:sz w:val="24"/>
          <w:szCs w:val="24"/>
        </w:rPr>
        <w:t xml:space="preserve"> </w:t>
      </w:r>
      <w:r w:rsidR="000B1BFE">
        <w:rPr>
          <w:rFonts w:ascii="Courier New" w:hAnsi="Courier New" w:cs="Courier New"/>
          <w:sz w:val="24"/>
          <w:szCs w:val="24"/>
        </w:rPr>
        <w:t>T</w:t>
      </w:r>
      <w:r w:rsidR="00E92048">
        <w:rPr>
          <w:rFonts w:ascii="Courier New" w:hAnsi="Courier New" w:cs="Courier New"/>
          <w:sz w:val="24"/>
          <w:szCs w:val="24"/>
        </w:rPr>
        <w:t xml:space="preserve">alep </w:t>
      </w:r>
      <w:r w:rsidR="000B1BFE">
        <w:rPr>
          <w:rFonts w:ascii="Courier New" w:hAnsi="Courier New" w:cs="Courier New"/>
          <w:sz w:val="24"/>
          <w:szCs w:val="24"/>
        </w:rPr>
        <w:t>T</w:t>
      </w:r>
      <w:r w:rsidR="00E92048">
        <w:rPr>
          <w:rFonts w:ascii="Courier New" w:hAnsi="Courier New" w:cs="Courier New"/>
          <w:sz w:val="24"/>
          <w:szCs w:val="24"/>
        </w:rPr>
        <w:t>akri</w:t>
      </w:r>
      <w:r w:rsidR="00BD5B2C">
        <w:rPr>
          <w:rFonts w:ascii="Courier New" w:hAnsi="Courier New" w:cs="Courier New"/>
          <w:sz w:val="24"/>
          <w:szCs w:val="24"/>
        </w:rPr>
        <w:t>ri</w:t>
      </w:r>
      <w:r w:rsidR="00E92048">
        <w:rPr>
          <w:rFonts w:ascii="Courier New" w:hAnsi="Courier New" w:cs="Courier New"/>
          <w:sz w:val="24"/>
          <w:szCs w:val="24"/>
        </w:rPr>
        <w:t>ni</w:t>
      </w:r>
      <w:r w:rsidR="00BD5B2C">
        <w:rPr>
          <w:rFonts w:ascii="Courier New" w:hAnsi="Courier New" w:cs="Courier New"/>
          <w:sz w:val="24"/>
          <w:szCs w:val="24"/>
        </w:rPr>
        <w:t>n</w:t>
      </w:r>
      <w:r w:rsidR="00E92048">
        <w:rPr>
          <w:rFonts w:ascii="Courier New" w:hAnsi="Courier New" w:cs="Courier New"/>
          <w:sz w:val="24"/>
          <w:szCs w:val="24"/>
        </w:rPr>
        <w:t xml:space="preserve"> 4,</w:t>
      </w:r>
      <w:r w:rsidR="00B94388">
        <w:rPr>
          <w:rFonts w:ascii="Courier New" w:hAnsi="Courier New" w:cs="Courier New"/>
          <w:sz w:val="24"/>
          <w:szCs w:val="24"/>
        </w:rPr>
        <w:t xml:space="preserve"> </w:t>
      </w:r>
      <w:r w:rsidR="00E92048">
        <w:rPr>
          <w:rFonts w:ascii="Courier New" w:hAnsi="Courier New" w:cs="Courier New"/>
          <w:sz w:val="24"/>
          <w:szCs w:val="24"/>
        </w:rPr>
        <w:t>5, 6, 7, 8, 9, 10 ve 13.paragrafları</w:t>
      </w:r>
      <w:r w:rsidR="00B438E9">
        <w:rPr>
          <w:rFonts w:ascii="Courier New" w:hAnsi="Courier New" w:cs="Courier New"/>
          <w:sz w:val="24"/>
          <w:szCs w:val="24"/>
        </w:rPr>
        <w:t>nda</w:t>
      </w:r>
      <w:r w:rsidR="00E92048">
        <w:rPr>
          <w:rFonts w:ascii="Courier New" w:hAnsi="Courier New" w:cs="Courier New"/>
          <w:sz w:val="24"/>
          <w:szCs w:val="24"/>
        </w:rPr>
        <w:t xml:space="preserve"> </w:t>
      </w:r>
      <w:r w:rsidR="00B438E9" w:rsidRPr="00B438E9">
        <w:rPr>
          <w:rFonts w:ascii="Courier New" w:hAnsi="Courier New" w:cs="Courier New"/>
          <w:sz w:val="24"/>
          <w:szCs w:val="24"/>
        </w:rPr>
        <w:t xml:space="preserve">Emare No.1 belgelerdeki </w:t>
      </w:r>
      <w:r w:rsidR="00E92048">
        <w:rPr>
          <w:rFonts w:ascii="Courier New" w:hAnsi="Courier New" w:cs="Courier New"/>
          <w:sz w:val="24"/>
          <w:szCs w:val="24"/>
        </w:rPr>
        <w:t xml:space="preserve">Ali İrem ve Gülen İrem hakkında </w:t>
      </w:r>
      <w:r w:rsidR="00B438E9">
        <w:rPr>
          <w:rFonts w:ascii="Courier New" w:hAnsi="Courier New" w:cs="Courier New"/>
          <w:sz w:val="24"/>
          <w:szCs w:val="24"/>
        </w:rPr>
        <w:t xml:space="preserve">yapılan tespit ve olgulara ilişkin </w:t>
      </w:r>
      <w:r w:rsidR="00E92048">
        <w:rPr>
          <w:rFonts w:ascii="Courier New" w:hAnsi="Courier New" w:cs="Courier New"/>
          <w:sz w:val="24"/>
          <w:szCs w:val="24"/>
        </w:rPr>
        <w:t>iddialar</w:t>
      </w:r>
      <w:r w:rsidR="000B1BFE">
        <w:rPr>
          <w:rFonts w:ascii="Courier New" w:hAnsi="Courier New" w:cs="Courier New"/>
          <w:sz w:val="24"/>
          <w:szCs w:val="24"/>
        </w:rPr>
        <w:t xml:space="preserve">ın yer aldığı </w:t>
      </w:r>
      <w:r w:rsidR="00B438E9">
        <w:rPr>
          <w:rFonts w:ascii="Courier New" w:hAnsi="Courier New" w:cs="Courier New"/>
          <w:sz w:val="24"/>
          <w:szCs w:val="24"/>
        </w:rPr>
        <w:t>görülmektedir</w:t>
      </w:r>
      <w:r w:rsidR="00E92048">
        <w:rPr>
          <w:rFonts w:ascii="Courier New" w:hAnsi="Courier New" w:cs="Courier New"/>
          <w:sz w:val="24"/>
          <w:szCs w:val="24"/>
        </w:rPr>
        <w:t>. Bunun yanında</w:t>
      </w:r>
      <w:r w:rsidR="000B1BFE">
        <w:rPr>
          <w:rFonts w:ascii="Courier New" w:hAnsi="Courier New" w:cs="Courier New"/>
          <w:sz w:val="24"/>
          <w:szCs w:val="24"/>
        </w:rPr>
        <w:t>,</w:t>
      </w:r>
      <w:r w:rsidR="00E92048">
        <w:rPr>
          <w:rFonts w:ascii="Courier New" w:hAnsi="Courier New" w:cs="Courier New"/>
          <w:sz w:val="24"/>
          <w:szCs w:val="24"/>
        </w:rPr>
        <w:t xml:space="preserve"> </w:t>
      </w:r>
      <w:r w:rsidR="000B1BFE">
        <w:rPr>
          <w:rFonts w:ascii="Courier New" w:hAnsi="Courier New" w:cs="Courier New"/>
          <w:sz w:val="24"/>
          <w:szCs w:val="24"/>
        </w:rPr>
        <w:t>T</w:t>
      </w:r>
      <w:r w:rsidR="00E92048">
        <w:rPr>
          <w:rFonts w:ascii="Courier New" w:hAnsi="Courier New" w:cs="Courier New"/>
          <w:sz w:val="24"/>
          <w:szCs w:val="24"/>
        </w:rPr>
        <w:t xml:space="preserve">alep </w:t>
      </w:r>
      <w:r w:rsidR="000B1BFE">
        <w:rPr>
          <w:rFonts w:ascii="Courier New" w:hAnsi="Courier New" w:cs="Courier New"/>
          <w:sz w:val="24"/>
          <w:szCs w:val="24"/>
        </w:rPr>
        <w:t>T</w:t>
      </w:r>
      <w:r w:rsidR="00E92048">
        <w:rPr>
          <w:rFonts w:ascii="Courier New" w:hAnsi="Courier New" w:cs="Courier New"/>
          <w:sz w:val="24"/>
          <w:szCs w:val="24"/>
        </w:rPr>
        <w:t>akririnin 11.paragrafı</w:t>
      </w:r>
      <w:r w:rsidR="00B438E9">
        <w:rPr>
          <w:rFonts w:ascii="Courier New" w:hAnsi="Courier New" w:cs="Courier New"/>
          <w:sz w:val="24"/>
          <w:szCs w:val="24"/>
        </w:rPr>
        <w:t>nda</w:t>
      </w:r>
      <w:r w:rsidR="000B1BFE">
        <w:rPr>
          <w:rFonts w:ascii="Courier New" w:hAnsi="Courier New" w:cs="Courier New"/>
          <w:sz w:val="24"/>
          <w:szCs w:val="24"/>
        </w:rPr>
        <w:t>,</w:t>
      </w:r>
      <w:r w:rsidR="00B438E9">
        <w:rPr>
          <w:rFonts w:ascii="Courier New" w:hAnsi="Courier New" w:cs="Courier New"/>
          <w:sz w:val="24"/>
          <w:szCs w:val="24"/>
        </w:rPr>
        <w:t xml:space="preserve"> Davacı</w:t>
      </w:r>
      <w:r w:rsidR="000B1BFE">
        <w:rPr>
          <w:rFonts w:ascii="Courier New" w:hAnsi="Courier New" w:cs="Courier New"/>
          <w:sz w:val="24"/>
          <w:szCs w:val="24"/>
        </w:rPr>
        <w:t xml:space="preserve">nın </w:t>
      </w:r>
      <w:r w:rsidR="00B438E9">
        <w:rPr>
          <w:rFonts w:ascii="Courier New" w:hAnsi="Courier New" w:cs="Courier New"/>
          <w:sz w:val="24"/>
          <w:szCs w:val="24"/>
        </w:rPr>
        <w:t>Ali İrem ve Gülen İrem ile ilgili Davalıya herhangi bir borcu bulun</w:t>
      </w:r>
      <w:r w:rsidR="00B902C1">
        <w:rPr>
          <w:rFonts w:ascii="Courier New" w:hAnsi="Courier New" w:cs="Courier New"/>
          <w:sz w:val="24"/>
          <w:szCs w:val="24"/>
        </w:rPr>
        <w:t>madığına dair yapılan sözlü veya yazılı beyanlara rağmen Davalıl</w:t>
      </w:r>
      <w:r w:rsidR="00BD5B2C">
        <w:rPr>
          <w:rFonts w:ascii="Courier New" w:hAnsi="Courier New" w:cs="Courier New"/>
          <w:sz w:val="24"/>
          <w:szCs w:val="24"/>
        </w:rPr>
        <w:t>a</w:t>
      </w:r>
      <w:r w:rsidR="00B902C1">
        <w:rPr>
          <w:rFonts w:ascii="Courier New" w:hAnsi="Courier New" w:cs="Courier New"/>
          <w:sz w:val="24"/>
          <w:szCs w:val="24"/>
        </w:rPr>
        <w:t xml:space="preserve">rın </w:t>
      </w:r>
      <w:r w:rsidR="00B438E9">
        <w:rPr>
          <w:rFonts w:ascii="Courier New" w:hAnsi="Courier New" w:cs="Courier New"/>
          <w:sz w:val="24"/>
          <w:szCs w:val="24"/>
        </w:rPr>
        <w:t>Davacı</w:t>
      </w:r>
      <w:r w:rsidR="000B1BFE">
        <w:rPr>
          <w:rFonts w:ascii="Courier New" w:hAnsi="Courier New" w:cs="Courier New"/>
          <w:sz w:val="24"/>
          <w:szCs w:val="24"/>
        </w:rPr>
        <w:t xml:space="preserve">ya </w:t>
      </w:r>
      <w:r w:rsidR="00B902C1">
        <w:rPr>
          <w:rFonts w:ascii="Courier New" w:hAnsi="Courier New" w:cs="Courier New"/>
          <w:sz w:val="24"/>
          <w:szCs w:val="24"/>
        </w:rPr>
        <w:t>borcu bulunmadığı</w:t>
      </w:r>
      <w:r w:rsidR="000B1BFE">
        <w:rPr>
          <w:rFonts w:ascii="Courier New" w:hAnsi="Courier New" w:cs="Courier New"/>
          <w:sz w:val="24"/>
          <w:szCs w:val="24"/>
        </w:rPr>
        <w:t>na ilişkin</w:t>
      </w:r>
      <w:r w:rsidR="00B902C1">
        <w:rPr>
          <w:rFonts w:ascii="Courier New" w:hAnsi="Courier New" w:cs="Courier New"/>
          <w:sz w:val="24"/>
          <w:szCs w:val="24"/>
        </w:rPr>
        <w:t xml:space="preserve"> belge vermekten imtina etti</w:t>
      </w:r>
      <w:r w:rsidR="00B438E9">
        <w:rPr>
          <w:rFonts w:ascii="Courier New" w:hAnsi="Courier New" w:cs="Courier New"/>
          <w:sz w:val="24"/>
          <w:szCs w:val="24"/>
        </w:rPr>
        <w:t>ği ileri sürülmektedir. Davacı</w:t>
      </w:r>
      <w:r w:rsidR="001F764D">
        <w:rPr>
          <w:rFonts w:ascii="Courier New" w:hAnsi="Courier New" w:cs="Courier New"/>
          <w:sz w:val="24"/>
          <w:szCs w:val="24"/>
        </w:rPr>
        <w:t xml:space="preserve"> </w:t>
      </w:r>
      <w:r w:rsidR="000B1BFE">
        <w:rPr>
          <w:rFonts w:ascii="Courier New" w:hAnsi="Courier New" w:cs="Courier New"/>
          <w:sz w:val="24"/>
          <w:szCs w:val="24"/>
        </w:rPr>
        <w:t>T</w:t>
      </w:r>
      <w:r w:rsidR="00BD5B2C">
        <w:rPr>
          <w:rFonts w:ascii="Courier New" w:hAnsi="Courier New" w:cs="Courier New"/>
          <w:sz w:val="24"/>
          <w:szCs w:val="24"/>
        </w:rPr>
        <w:t xml:space="preserve">alep </w:t>
      </w:r>
      <w:r w:rsidR="000B1BFE">
        <w:rPr>
          <w:rFonts w:ascii="Courier New" w:hAnsi="Courier New" w:cs="Courier New"/>
          <w:sz w:val="24"/>
          <w:szCs w:val="24"/>
        </w:rPr>
        <w:t>T</w:t>
      </w:r>
      <w:r w:rsidR="00BD5B2C">
        <w:rPr>
          <w:rFonts w:ascii="Courier New" w:hAnsi="Courier New" w:cs="Courier New"/>
          <w:sz w:val="24"/>
          <w:szCs w:val="24"/>
        </w:rPr>
        <w:t>akririnde</w:t>
      </w:r>
      <w:r w:rsidR="00B438E9">
        <w:rPr>
          <w:rFonts w:ascii="Courier New" w:hAnsi="Courier New" w:cs="Courier New"/>
          <w:sz w:val="24"/>
          <w:szCs w:val="24"/>
        </w:rPr>
        <w:t>,</w:t>
      </w:r>
      <w:r w:rsidR="000B1BFE">
        <w:rPr>
          <w:rFonts w:ascii="Courier New" w:hAnsi="Courier New" w:cs="Courier New"/>
          <w:sz w:val="24"/>
          <w:szCs w:val="24"/>
        </w:rPr>
        <w:t xml:space="preserve"> Davalının</w:t>
      </w:r>
      <w:r w:rsidR="00BD5B2C">
        <w:rPr>
          <w:rFonts w:ascii="Courier New" w:hAnsi="Courier New" w:cs="Courier New"/>
          <w:sz w:val="24"/>
          <w:szCs w:val="24"/>
        </w:rPr>
        <w:t xml:space="preserve"> </w:t>
      </w:r>
      <w:r w:rsidR="00B438E9">
        <w:rPr>
          <w:rFonts w:ascii="Courier New" w:hAnsi="Courier New" w:cs="Courier New"/>
          <w:sz w:val="24"/>
          <w:szCs w:val="24"/>
        </w:rPr>
        <w:t xml:space="preserve">Ali İrem ve Gülen İrem ile ilgili </w:t>
      </w:r>
      <w:r w:rsidR="00BD5B2C">
        <w:rPr>
          <w:rFonts w:ascii="Courier New" w:hAnsi="Courier New" w:cs="Courier New"/>
          <w:sz w:val="24"/>
          <w:szCs w:val="24"/>
        </w:rPr>
        <w:t>ileri sür</w:t>
      </w:r>
      <w:r w:rsidR="000B1BFE">
        <w:rPr>
          <w:rFonts w:ascii="Courier New" w:hAnsi="Courier New" w:cs="Courier New"/>
          <w:sz w:val="24"/>
          <w:szCs w:val="24"/>
        </w:rPr>
        <w:t xml:space="preserve">düğü </w:t>
      </w:r>
      <w:r w:rsidR="00B438E9">
        <w:rPr>
          <w:rFonts w:ascii="Courier New" w:hAnsi="Courier New" w:cs="Courier New"/>
          <w:sz w:val="24"/>
          <w:szCs w:val="24"/>
        </w:rPr>
        <w:t xml:space="preserve">bu </w:t>
      </w:r>
      <w:r w:rsidR="00BD5B2C">
        <w:rPr>
          <w:rFonts w:ascii="Courier New" w:hAnsi="Courier New" w:cs="Courier New"/>
          <w:sz w:val="24"/>
          <w:szCs w:val="24"/>
        </w:rPr>
        <w:t xml:space="preserve">gerekçelerle </w:t>
      </w:r>
      <w:r w:rsidR="001F764D">
        <w:rPr>
          <w:rFonts w:ascii="Courier New" w:hAnsi="Courier New" w:cs="Courier New"/>
          <w:sz w:val="24"/>
          <w:szCs w:val="24"/>
        </w:rPr>
        <w:t>Davacının yeni direktörlerini işveren olarak kaydetmeyi reddetti</w:t>
      </w:r>
      <w:r w:rsidR="000B1BFE">
        <w:rPr>
          <w:rFonts w:ascii="Courier New" w:hAnsi="Courier New" w:cs="Courier New"/>
          <w:sz w:val="24"/>
          <w:szCs w:val="24"/>
        </w:rPr>
        <w:t xml:space="preserve">ğini de </w:t>
      </w:r>
      <w:r w:rsidR="00B902C1">
        <w:rPr>
          <w:rFonts w:ascii="Courier New" w:hAnsi="Courier New" w:cs="Courier New"/>
          <w:sz w:val="24"/>
          <w:szCs w:val="24"/>
        </w:rPr>
        <w:t>ileri sür</w:t>
      </w:r>
      <w:r w:rsidR="000B1BFE">
        <w:rPr>
          <w:rFonts w:ascii="Courier New" w:hAnsi="Courier New" w:cs="Courier New"/>
          <w:sz w:val="24"/>
          <w:szCs w:val="24"/>
        </w:rPr>
        <w:t xml:space="preserve">mektedir. </w:t>
      </w:r>
      <w:r w:rsidR="00B902C1">
        <w:rPr>
          <w:rFonts w:ascii="Courier New" w:hAnsi="Courier New" w:cs="Courier New"/>
          <w:sz w:val="24"/>
          <w:szCs w:val="24"/>
        </w:rPr>
        <w:t xml:space="preserve"> </w:t>
      </w:r>
      <w:r w:rsidR="00E92048">
        <w:rPr>
          <w:rFonts w:ascii="Courier New" w:hAnsi="Courier New" w:cs="Courier New"/>
          <w:sz w:val="24"/>
          <w:szCs w:val="24"/>
        </w:rPr>
        <w:t xml:space="preserve"> </w:t>
      </w:r>
      <w:r>
        <w:rPr>
          <w:rFonts w:ascii="Courier New" w:hAnsi="Courier New" w:cs="Courier New"/>
          <w:sz w:val="24"/>
          <w:szCs w:val="24"/>
        </w:rPr>
        <w:t xml:space="preserve"> </w:t>
      </w:r>
    </w:p>
    <w:p w:rsidR="007B41EC" w:rsidRDefault="007B41EC" w:rsidP="00A104A3">
      <w:pPr>
        <w:spacing w:after="0" w:line="360" w:lineRule="auto"/>
        <w:ind w:firstLine="708"/>
        <w:rPr>
          <w:rFonts w:ascii="Courier New" w:hAnsi="Courier New" w:cs="Courier New"/>
          <w:sz w:val="24"/>
          <w:szCs w:val="24"/>
        </w:rPr>
      </w:pPr>
    </w:p>
    <w:p w:rsidR="00F96881" w:rsidRDefault="001F764D" w:rsidP="00526DFF">
      <w:pPr>
        <w:spacing w:after="0" w:line="360" w:lineRule="auto"/>
        <w:rPr>
          <w:rFonts w:ascii="Courier New" w:hAnsi="Courier New" w:cs="Courier New"/>
          <w:sz w:val="24"/>
          <w:szCs w:val="24"/>
        </w:rPr>
      </w:pPr>
      <w:r>
        <w:rPr>
          <w:rFonts w:ascii="Courier New" w:hAnsi="Courier New" w:cs="Courier New"/>
          <w:sz w:val="24"/>
          <w:szCs w:val="24"/>
        </w:rPr>
        <w:tab/>
      </w:r>
      <w:r w:rsidR="000B1BFE">
        <w:rPr>
          <w:rFonts w:ascii="Courier New" w:hAnsi="Courier New" w:cs="Courier New"/>
          <w:sz w:val="24"/>
          <w:szCs w:val="24"/>
        </w:rPr>
        <w:t>T</w:t>
      </w:r>
      <w:r w:rsidR="00F96881">
        <w:rPr>
          <w:rFonts w:ascii="Courier New" w:hAnsi="Courier New" w:cs="Courier New"/>
          <w:sz w:val="24"/>
          <w:szCs w:val="24"/>
        </w:rPr>
        <w:t xml:space="preserve">alep </w:t>
      </w:r>
      <w:r w:rsidR="000B1BFE">
        <w:rPr>
          <w:rFonts w:ascii="Courier New" w:hAnsi="Courier New" w:cs="Courier New"/>
          <w:sz w:val="24"/>
          <w:szCs w:val="24"/>
        </w:rPr>
        <w:t>T</w:t>
      </w:r>
      <w:r w:rsidR="00F96881">
        <w:rPr>
          <w:rFonts w:ascii="Courier New" w:hAnsi="Courier New" w:cs="Courier New"/>
          <w:sz w:val="24"/>
          <w:szCs w:val="24"/>
        </w:rPr>
        <w:t>akriri</w:t>
      </w:r>
      <w:r w:rsidR="000B1BFE">
        <w:rPr>
          <w:rFonts w:ascii="Courier New" w:hAnsi="Courier New" w:cs="Courier New"/>
          <w:sz w:val="24"/>
          <w:szCs w:val="24"/>
        </w:rPr>
        <w:t>ndeki yukarıda özetlediğimiz iddialar</w:t>
      </w:r>
      <w:r w:rsidR="00F96881">
        <w:rPr>
          <w:rFonts w:ascii="Courier New" w:hAnsi="Courier New" w:cs="Courier New"/>
          <w:sz w:val="24"/>
          <w:szCs w:val="24"/>
        </w:rPr>
        <w:t xml:space="preserve"> dikkate alındığında</w:t>
      </w:r>
      <w:r w:rsidR="000B1BFE">
        <w:rPr>
          <w:rFonts w:ascii="Courier New" w:hAnsi="Courier New" w:cs="Courier New"/>
          <w:sz w:val="24"/>
          <w:szCs w:val="24"/>
        </w:rPr>
        <w:t>,</w:t>
      </w:r>
      <w:r w:rsidR="00F96881">
        <w:rPr>
          <w:rFonts w:ascii="Courier New" w:hAnsi="Courier New" w:cs="Courier New"/>
          <w:sz w:val="24"/>
          <w:szCs w:val="24"/>
        </w:rPr>
        <w:t xml:space="preserve"> Alt Mahkemenin sunulan belgelerin huzurundaki </w:t>
      </w:r>
      <w:r w:rsidR="00F96881">
        <w:rPr>
          <w:rFonts w:ascii="Courier New" w:hAnsi="Courier New" w:cs="Courier New"/>
          <w:sz w:val="24"/>
          <w:szCs w:val="24"/>
        </w:rPr>
        <w:lastRenderedPageBreak/>
        <w:t>mesele ile</w:t>
      </w:r>
      <w:r w:rsidR="008E04CD">
        <w:rPr>
          <w:rFonts w:ascii="Courier New" w:hAnsi="Courier New" w:cs="Courier New"/>
          <w:sz w:val="24"/>
          <w:szCs w:val="24"/>
        </w:rPr>
        <w:t xml:space="preserve"> </w:t>
      </w:r>
      <w:r w:rsidR="00F96881">
        <w:rPr>
          <w:rFonts w:ascii="Courier New" w:hAnsi="Courier New" w:cs="Courier New"/>
          <w:sz w:val="24"/>
          <w:szCs w:val="24"/>
        </w:rPr>
        <w:t>ilgili olduğuna karar vermesinde hata bulunmamak</w:t>
      </w:r>
      <w:r w:rsidR="000B1BFE">
        <w:rPr>
          <w:rFonts w:ascii="Courier New" w:hAnsi="Courier New" w:cs="Courier New"/>
          <w:sz w:val="24"/>
          <w:szCs w:val="24"/>
        </w:rPr>
        <w:t>-</w:t>
      </w:r>
      <w:proofErr w:type="spellStart"/>
      <w:r w:rsidR="00F96881">
        <w:rPr>
          <w:rFonts w:ascii="Courier New" w:hAnsi="Courier New" w:cs="Courier New"/>
          <w:sz w:val="24"/>
          <w:szCs w:val="24"/>
        </w:rPr>
        <w:t>tadır</w:t>
      </w:r>
      <w:proofErr w:type="spellEnd"/>
      <w:r w:rsidR="00F96881">
        <w:rPr>
          <w:rFonts w:ascii="Courier New" w:hAnsi="Courier New" w:cs="Courier New"/>
          <w:sz w:val="24"/>
          <w:szCs w:val="24"/>
        </w:rPr>
        <w:t>. Dolayısıyla</w:t>
      </w:r>
      <w:r w:rsidR="000B1BFE">
        <w:rPr>
          <w:rFonts w:ascii="Courier New" w:hAnsi="Courier New" w:cs="Courier New"/>
          <w:sz w:val="24"/>
          <w:szCs w:val="24"/>
        </w:rPr>
        <w:t>,</w:t>
      </w:r>
      <w:r w:rsidR="00F96881">
        <w:rPr>
          <w:rFonts w:ascii="Courier New" w:hAnsi="Courier New" w:cs="Courier New"/>
          <w:sz w:val="24"/>
          <w:szCs w:val="24"/>
        </w:rPr>
        <w:t xml:space="preserve"> 1.istinaf </w:t>
      </w:r>
      <w:r w:rsidR="000B1BFE">
        <w:rPr>
          <w:rFonts w:ascii="Courier New" w:hAnsi="Courier New" w:cs="Courier New"/>
          <w:sz w:val="24"/>
          <w:szCs w:val="24"/>
        </w:rPr>
        <w:t>başlığı</w:t>
      </w:r>
      <w:r w:rsidR="00F96881">
        <w:rPr>
          <w:rFonts w:ascii="Courier New" w:hAnsi="Courier New" w:cs="Courier New"/>
          <w:sz w:val="24"/>
          <w:szCs w:val="24"/>
        </w:rPr>
        <w:t xml:space="preserve"> reddedilir. </w:t>
      </w:r>
    </w:p>
    <w:p w:rsidR="008E04CD" w:rsidRDefault="008E04CD" w:rsidP="00526DFF">
      <w:pPr>
        <w:spacing w:after="0" w:line="360" w:lineRule="auto"/>
        <w:rPr>
          <w:rFonts w:ascii="Courier New" w:hAnsi="Courier New" w:cs="Courier New"/>
          <w:sz w:val="24"/>
          <w:szCs w:val="24"/>
        </w:rPr>
      </w:pPr>
    </w:p>
    <w:p w:rsidR="008E04CD" w:rsidRPr="001F764D" w:rsidRDefault="008E04CD" w:rsidP="00526DFF">
      <w:pPr>
        <w:spacing w:after="0" w:line="360" w:lineRule="auto"/>
        <w:rPr>
          <w:rFonts w:ascii="Courier New" w:hAnsi="Courier New" w:cs="Courier New"/>
          <w:sz w:val="24"/>
          <w:szCs w:val="24"/>
        </w:rPr>
      </w:pPr>
      <w:r>
        <w:rPr>
          <w:rFonts w:ascii="Courier New" w:hAnsi="Courier New" w:cs="Courier New"/>
          <w:sz w:val="24"/>
          <w:szCs w:val="24"/>
        </w:rPr>
        <w:tab/>
        <w:t xml:space="preserve">Belirlediğimiz 2,3, 4 ve 5.istinaf </w:t>
      </w:r>
      <w:r w:rsidR="000B1BFE">
        <w:rPr>
          <w:rFonts w:ascii="Courier New" w:hAnsi="Courier New" w:cs="Courier New"/>
          <w:sz w:val="24"/>
          <w:szCs w:val="24"/>
        </w:rPr>
        <w:t>başlıklarının</w:t>
      </w:r>
      <w:r>
        <w:rPr>
          <w:rFonts w:ascii="Courier New" w:hAnsi="Courier New" w:cs="Courier New"/>
          <w:sz w:val="24"/>
          <w:szCs w:val="24"/>
        </w:rPr>
        <w:t xml:space="preserve"> tümü bağlantılı olduğundan birlikte incelemeyi uygun gördü</w:t>
      </w:r>
      <w:r w:rsidR="000B1BFE">
        <w:rPr>
          <w:rFonts w:ascii="Courier New" w:hAnsi="Courier New" w:cs="Courier New"/>
          <w:sz w:val="24"/>
          <w:szCs w:val="24"/>
        </w:rPr>
        <w:t>ğümüzü belirtmiştik. Belirttiğimiz bu husus ışığında, aşağıdaki başlıkları birlikte inceleriz;</w:t>
      </w:r>
      <w:r>
        <w:rPr>
          <w:rFonts w:ascii="Courier New" w:hAnsi="Courier New" w:cs="Courier New"/>
          <w:sz w:val="24"/>
          <w:szCs w:val="24"/>
        </w:rPr>
        <w:t xml:space="preserve"> </w:t>
      </w:r>
    </w:p>
    <w:p w:rsidR="00A104A3" w:rsidRDefault="00A104A3" w:rsidP="00526DFF">
      <w:pPr>
        <w:spacing w:after="0" w:line="360" w:lineRule="auto"/>
        <w:rPr>
          <w:rFonts w:ascii="Courier New" w:hAnsi="Courier New" w:cs="Courier New"/>
          <w:sz w:val="24"/>
          <w:szCs w:val="24"/>
          <w:u w:val="single"/>
        </w:rPr>
      </w:pPr>
    </w:p>
    <w:p w:rsidR="008E04CD" w:rsidRPr="008E04CD" w:rsidRDefault="008E04CD" w:rsidP="008E04CD">
      <w:pPr>
        <w:pStyle w:val="ListeParagraf"/>
        <w:numPr>
          <w:ilvl w:val="0"/>
          <w:numId w:val="4"/>
        </w:numPr>
        <w:spacing w:after="0" w:line="240" w:lineRule="auto"/>
        <w:rPr>
          <w:rFonts w:ascii="Courier New" w:hAnsi="Courier New" w:cs="Courier New"/>
          <w:b/>
          <w:sz w:val="24"/>
          <w:szCs w:val="24"/>
        </w:rPr>
      </w:pPr>
      <w:r w:rsidRPr="008E04CD">
        <w:rPr>
          <w:rFonts w:ascii="Courier New" w:hAnsi="Courier New" w:cs="Courier New"/>
          <w:b/>
          <w:sz w:val="24"/>
          <w:szCs w:val="24"/>
        </w:rPr>
        <w:t>Muhterem Alt Mahkeme</w:t>
      </w:r>
      <w:r w:rsidR="00BD5B2C">
        <w:rPr>
          <w:rFonts w:ascii="Courier New" w:hAnsi="Courier New" w:cs="Courier New"/>
          <w:b/>
          <w:sz w:val="24"/>
          <w:szCs w:val="24"/>
        </w:rPr>
        <w:t>,</w:t>
      </w:r>
      <w:r w:rsidRPr="008E04CD">
        <w:rPr>
          <w:rFonts w:ascii="Courier New" w:hAnsi="Courier New" w:cs="Courier New"/>
          <w:b/>
          <w:sz w:val="24"/>
          <w:szCs w:val="24"/>
        </w:rPr>
        <w:t xml:space="preserve"> ihtilaf konusunun İdare hukuku alanına girdiğine ve yetkili mahkemenin Yüksek İdare Mahkemesi olduğuna bulgu yaparak davayı re</w:t>
      </w:r>
      <w:r w:rsidR="009A1555">
        <w:rPr>
          <w:rFonts w:ascii="Courier New" w:hAnsi="Courier New" w:cs="Courier New"/>
          <w:b/>
          <w:sz w:val="24"/>
          <w:szCs w:val="24"/>
        </w:rPr>
        <w:t>t</w:t>
      </w:r>
      <w:r w:rsidRPr="008E04CD">
        <w:rPr>
          <w:rFonts w:ascii="Courier New" w:hAnsi="Courier New" w:cs="Courier New"/>
          <w:b/>
          <w:sz w:val="24"/>
          <w:szCs w:val="24"/>
        </w:rPr>
        <w:t xml:space="preserve"> ve iptal etmekle hata etti. </w:t>
      </w:r>
    </w:p>
    <w:p w:rsidR="008E04CD" w:rsidRPr="008E04CD" w:rsidRDefault="008E04CD" w:rsidP="008E04CD">
      <w:pPr>
        <w:pStyle w:val="ListeParagraf"/>
        <w:rPr>
          <w:rFonts w:ascii="Courier New" w:hAnsi="Courier New" w:cs="Courier New"/>
          <w:b/>
          <w:sz w:val="24"/>
          <w:szCs w:val="24"/>
        </w:rPr>
      </w:pPr>
    </w:p>
    <w:p w:rsidR="008E04CD" w:rsidRDefault="008E04CD" w:rsidP="008E04CD">
      <w:pPr>
        <w:pStyle w:val="ListeParagraf"/>
        <w:numPr>
          <w:ilvl w:val="0"/>
          <w:numId w:val="4"/>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BD5B2C">
        <w:rPr>
          <w:rFonts w:ascii="Courier New" w:hAnsi="Courier New" w:cs="Courier New"/>
          <w:b/>
          <w:sz w:val="24"/>
          <w:szCs w:val="24"/>
        </w:rPr>
        <w:t>,</w:t>
      </w:r>
      <w:r>
        <w:rPr>
          <w:rFonts w:ascii="Courier New" w:hAnsi="Courier New" w:cs="Courier New"/>
          <w:b/>
          <w:sz w:val="24"/>
          <w:szCs w:val="24"/>
        </w:rPr>
        <w:t xml:space="preserve"> verilecek tespit kararının </w:t>
      </w:r>
      <w:proofErr w:type="spellStart"/>
      <w:r>
        <w:rPr>
          <w:rFonts w:ascii="Courier New" w:hAnsi="Courier New" w:cs="Courier New"/>
          <w:b/>
          <w:sz w:val="24"/>
          <w:szCs w:val="24"/>
        </w:rPr>
        <w:t>ic</w:t>
      </w:r>
      <w:r w:rsidR="00D16F12">
        <w:rPr>
          <w:rFonts w:ascii="Courier New" w:hAnsi="Courier New" w:cs="Courier New"/>
          <w:b/>
          <w:sz w:val="24"/>
          <w:szCs w:val="24"/>
        </w:rPr>
        <w:t>r</w:t>
      </w:r>
      <w:r>
        <w:rPr>
          <w:rFonts w:ascii="Courier New" w:hAnsi="Courier New" w:cs="Courier New"/>
          <w:b/>
          <w:sz w:val="24"/>
          <w:szCs w:val="24"/>
        </w:rPr>
        <w:t>ai</w:t>
      </w:r>
      <w:proofErr w:type="spellEnd"/>
      <w:r>
        <w:rPr>
          <w:rFonts w:ascii="Courier New" w:hAnsi="Courier New" w:cs="Courier New"/>
          <w:b/>
          <w:sz w:val="24"/>
          <w:szCs w:val="24"/>
        </w:rPr>
        <w:t xml:space="preserve"> niteliği olmadığına bulgu yapmakla hata </w:t>
      </w:r>
      <w:r w:rsidR="000B1BFE">
        <w:rPr>
          <w:rFonts w:ascii="Courier New" w:hAnsi="Courier New" w:cs="Courier New"/>
          <w:b/>
          <w:sz w:val="24"/>
          <w:szCs w:val="24"/>
        </w:rPr>
        <w:t>etti</w:t>
      </w:r>
      <w:r>
        <w:rPr>
          <w:rFonts w:ascii="Courier New" w:hAnsi="Courier New" w:cs="Courier New"/>
          <w:b/>
          <w:sz w:val="24"/>
          <w:szCs w:val="24"/>
        </w:rPr>
        <w:t>.</w:t>
      </w:r>
    </w:p>
    <w:p w:rsidR="008E04CD" w:rsidRDefault="008E04CD" w:rsidP="008E04CD">
      <w:pPr>
        <w:pStyle w:val="ListeParagraf"/>
        <w:spacing w:after="0" w:line="240" w:lineRule="auto"/>
        <w:ind w:left="714"/>
        <w:rPr>
          <w:rFonts w:ascii="Courier New" w:hAnsi="Courier New" w:cs="Courier New"/>
          <w:b/>
          <w:sz w:val="24"/>
          <w:szCs w:val="24"/>
        </w:rPr>
      </w:pPr>
    </w:p>
    <w:p w:rsidR="008E04CD" w:rsidRPr="00A91D7A" w:rsidRDefault="008E04CD" w:rsidP="008E04CD">
      <w:pPr>
        <w:pStyle w:val="ListeParagraf"/>
        <w:numPr>
          <w:ilvl w:val="0"/>
          <w:numId w:val="4"/>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w:t>
      </w:r>
      <w:r w:rsidR="00BD5B2C">
        <w:rPr>
          <w:rFonts w:ascii="Courier New" w:hAnsi="Courier New" w:cs="Courier New"/>
          <w:b/>
          <w:sz w:val="24"/>
          <w:szCs w:val="24"/>
        </w:rPr>
        <w:t>e,</w:t>
      </w:r>
      <w:r>
        <w:rPr>
          <w:rFonts w:ascii="Courier New" w:hAnsi="Courier New" w:cs="Courier New"/>
          <w:b/>
          <w:sz w:val="24"/>
          <w:szCs w:val="24"/>
        </w:rPr>
        <w:t xml:space="preserve"> </w:t>
      </w:r>
      <w:r w:rsidR="000B1BFE">
        <w:rPr>
          <w:rFonts w:ascii="Courier New" w:hAnsi="Courier New" w:cs="Courier New"/>
          <w:b/>
          <w:sz w:val="24"/>
          <w:szCs w:val="24"/>
        </w:rPr>
        <w:t>“</w:t>
      </w:r>
      <w:proofErr w:type="spellStart"/>
      <w:r w:rsidRPr="00A91D7A">
        <w:rPr>
          <w:rFonts w:ascii="Courier New" w:hAnsi="Courier New" w:cs="Courier New"/>
          <w:i/>
          <w:sz w:val="24"/>
          <w:szCs w:val="24"/>
        </w:rPr>
        <w:t>lex</w:t>
      </w:r>
      <w:proofErr w:type="spellEnd"/>
      <w:r w:rsidRPr="00A91D7A">
        <w:rPr>
          <w:rFonts w:ascii="Courier New" w:hAnsi="Courier New" w:cs="Courier New"/>
          <w:i/>
          <w:sz w:val="24"/>
          <w:szCs w:val="24"/>
        </w:rPr>
        <w:t xml:space="preserve"> </w:t>
      </w:r>
      <w:proofErr w:type="spellStart"/>
      <w:r w:rsidRPr="00A91D7A">
        <w:rPr>
          <w:rFonts w:ascii="Courier New" w:hAnsi="Courier New" w:cs="Courier New"/>
          <w:i/>
          <w:sz w:val="24"/>
          <w:szCs w:val="24"/>
        </w:rPr>
        <w:t>superior</w:t>
      </w:r>
      <w:proofErr w:type="spellEnd"/>
      <w:r w:rsidR="000B1BFE">
        <w:rPr>
          <w:rFonts w:ascii="Courier New" w:hAnsi="Courier New" w:cs="Courier New"/>
          <w:i/>
          <w:sz w:val="24"/>
          <w:szCs w:val="24"/>
        </w:rPr>
        <w:t>”</w:t>
      </w:r>
      <w:r>
        <w:rPr>
          <w:rFonts w:ascii="Courier New" w:hAnsi="Courier New" w:cs="Courier New"/>
          <w:i/>
          <w:sz w:val="24"/>
          <w:szCs w:val="24"/>
        </w:rPr>
        <w:t xml:space="preserve"> </w:t>
      </w:r>
      <w:r w:rsidRPr="00A91D7A">
        <w:rPr>
          <w:rFonts w:ascii="Courier New" w:hAnsi="Courier New" w:cs="Courier New"/>
          <w:b/>
          <w:sz w:val="24"/>
          <w:szCs w:val="24"/>
        </w:rPr>
        <w:t xml:space="preserve">ilkesini uygulamakla ve/veya hatalı uygulamakla hata yaptı ve yetkilerini aşan bulgulara vardı.  </w:t>
      </w:r>
    </w:p>
    <w:p w:rsidR="008E04CD" w:rsidRPr="00A91D7A" w:rsidRDefault="008E04CD" w:rsidP="008E04CD">
      <w:pPr>
        <w:pStyle w:val="ListeParagraf"/>
        <w:rPr>
          <w:rFonts w:ascii="Courier New" w:hAnsi="Courier New" w:cs="Courier New"/>
          <w:b/>
          <w:sz w:val="24"/>
          <w:szCs w:val="24"/>
        </w:rPr>
      </w:pPr>
    </w:p>
    <w:p w:rsidR="008E04CD" w:rsidRPr="00A865A3" w:rsidRDefault="008E04CD" w:rsidP="008E04CD">
      <w:pPr>
        <w:pStyle w:val="ListeParagraf"/>
        <w:numPr>
          <w:ilvl w:val="0"/>
          <w:numId w:val="4"/>
        </w:numPr>
        <w:spacing w:after="0" w:line="240" w:lineRule="auto"/>
        <w:ind w:left="714" w:hanging="357"/>
        <w:rPr>
          <w:rFonts w:ascii="Courier New" w:hAnsi="Courier New" w:cs="Courier New"/>
          <w:b/>
          <w:sz w:val="24"/>
          <w:szCs w:val="24"/>
        </w:rPr>
      </w:pPr>
      <w:r>
        <w:rPr>
          <w:rFonts w:ascii="Courier New" w:hAnsi="Courier New" w:cs="Courier New"/>
          <w:b/>
          <w:sz w:val="24"/>
          <w:szCs w:val="24"/>
        </w:rPr>
        <w:t>Muhterem Alt Mahkeme</w:t>
      </w:r>
      <w:r w:rsidR="00BD5B2C">
        <w:rPr>
          <w:rFonts w:ascii="Courier New" w:hAnsi="Courier New" w:cs="Courier New"/>
          <w:b/>
          <w:sz w:val="24"/>
          <w:szCs w:val="24"/>
        </w:rPr>
        <w:t>,</w:t>
      </w:r>
      <w:r>
        <w:rPr>
          <w:rFonts w:ascii="Courier New" w:hAnsi="Courier New" w:cs="Courier New"/>
          <w:b/>
          <w:sz w:val="24"/>
          <w:szCs w:val="24"/>
        </w:rPr>
        <w:t xml:space="preserve"> Davacı aleyhine masraf ödenmesine emir vermekle hata etti.</w:t>
      </w:r>
    </w:p>
    <w:p w:rsidR="008E04CD" w:rsidRDefault="008E04CD" w:rsidP="000B1BFE">
      <w:pPr>
        <w:spacing w:after="0" w:line="480" w:lineRule="auto"/>
        <w:rPr>
          <w:rFonts w:ascii="Courier New" w:hAnsi="Courier New" w:cs="Courier New"/>
          <w:sz w:val="24"/>
          <w:szCs w:val="24"/>
          <w:u w:val="single"/>
        </w:rPr>
      </w:pPr>
    </w:p>
    <w:p w:rsidR="008E04CD" w:rsidRDefault="00BD5B2C" w:rsidP="008E04CD">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istinaf </w:t>
      </w:r>
      <w:r w:rsidR="000B1BFE">
        <w:rPr>
          <w:rFonts w:ascii="Courier New" w:hAnsi="Courier New" w:cs="Courier New"/>
          <w:sz w:val="24"/>
          <w:szCs w:val="24"/>
        </w:rPr>
        <w:t>başlıklarının</w:t>
      </w:r>
      <w:r>
        <w:rPr>
          <w:rFonts w:ascii="Courier New" w:hAnsi="Courier New" w:cs="Courier New"/>
          <w:sz w:val="24"/>
          <w:szCs w:val="24"/>
        </w:rPr>
        <w:t xml:space="preserve"> tümüne ilişkin olarak Alt Mahkeme, </w:t>
      </w:r>
      <w:r w:rsidR="008E04CD">
        <w:rPr>
          <w:rFonts w:ascii="Courier New" w:hAnsi="Courier New" w:cs="Courier New"/>
          <w:sz w:val="24"/>
          <w:szCs w:val="24"/>
        </w:rPr>
        <w:t>Davalılar tarafından ileri sürülen itirazı dikkate aldıktan sonra özetle aşağıdaki temel bulgulara vardı</w:t>
      </w:r>
      <w:r w:rsidR="009A1555">
        <w:rPr>
          <w:rFonts w:ascii="Courier New" w:hAnsi="Courier New" w:cs="Courier New"/>
          <w:sz w:val="24"/>
          <w:szCs w:val="24"/>
        </w:rPr>
        <w:t>:</w:t>
      </w:r>
    </w:p>
    <w:p w:rsidR="008E04CD" w:rsidRDefault="008E04CD" w:rsidP="008E04CD">
      <w:pPr>
        <w:spacing w:after="0" w:line="360" w:lineRule="auto"/>
        <w:rPr>
          <w:rFonts w:ascii="Courier New" w:hAnsi="Courier New" w:cs="Courier New"/>
          <w:sz w:val="24"/>
          <w:szCs w:val="24"/>
        </w:rPr>
      </w:pPr>
    </w:p>
    <w:p w:rsidR="008E04CD" w:rsidRDefault="008E04CD" w:rsidP="008E04CD">
      <w:pPr>
        <w:spacing w:after="0" w:line="360" w:lineRule="auto"/>
        <w:rPr>
          <w:rFonts w:ascii="Courier New" w:hAnsi="Courier New" w:cs="Courier New"/>
          <w:sz w:val="24"/>
          <w:szCs w:val="24"/>
        </w:rPr>
      </w:pPr>
      <w:r>
        <w:rPr>
          <w:rFonts w:ascii="Courier New" w:hAnsi="Courier New" w:cs="Courier New"/>
          <w:sz w:val="24"/>
          <w:szCs w:val="24"/>
        </w:rPr>
        <w:tab/>
      </w:r>
      <w:r w:rsidR="00B87886">
        <w:rPr>
          <w:rFonts w:ascii="Courier New" w:hAnsi="Courier New" w:cs="Courier New"/>
          <w:sz w:val="24"/>
          <w:szCs w:val="24"/>
        </w:rPr>
        <w:t>Alt Mahkeme ilmi eserlere dayanarak</w:t>
      </w:r>
      <w:r w:rsidR="000B1BFE">
        <w:rPr>
          <w:rFonts w:ascii="Courier New" w:hAnsi="Courier New" w:cs="Courier New"/>
          <w:sz w:val="24"/>
          <w:szCs w:val="24"/>
        </w:rPr>
        <w:t>,</w:t>
      </w:r>
      <w:r w:rsidR="00B87886">
        <w:rPr>
          <w:rFonts w:ascii="Courier New" w:hAnsi="Courier New" w:cs="Courier New"/>
          <w:sz w:val="24"/>
          <w:szCs w:val="24"/>
        </w:rPr>
        <w:t xml:space="preserve"> iş ve işçi uyuşmaz</w:t>
      </w:r>
      <w:r w:rsidR="000B1BFE">
        <w:rPr>
          <w:rFonts w:ascii="Courier New" w:hAnsi="Courier New" w:cs="Courier New"/>
          <w:sz w:val="24"/>
          <w:szCs w:val="24"/>
        </w:rPr>
        <w:t>-</w:t>
      </w:r>
      <w:proofErr w:type="spellStart"/>
      <w:r w:rsidR="00B87886">
        <w:rPr>
          <w:rFonts w:ascii="Courier New" w:hAnsi="Courier New" w:cs="Courier New"/>
          <w:sz w:val="24"/>
          <w:szCs w:val="24"/>
        </w:rPr>
        <w:t>lıklarının</w:t>
      </w:r>
      <w:proofErr w:type="spellEnd"/>
      <w:r w:rsidR="00B87886">
        <w:rPr>
          <w:rFonts w:ascii="Courier New" w:hAnsi="Courier New" w:cs="Courier New"/>
          <w:sz w:val="24"/>
          <w:szCs w:val="24"/>
        </w:rPr>
        <w:t xml:space="preserve"> adli yargıda çö</w:t>
      </w:r>
      <w:r w:rsidR="005C45A3">
        <w:rPr>
          <w:rFonts w:ascii="Courier New" w:hAnsi="Courier New" w:cs="Courier New"/>
          <w:sz w:val="24"/>
          <w:szCs w:val="24"/>
        </w:rPr>
        <w:t>z</w:t>
      </w:r>
      <w:r w:rsidR="00B87886">
        <w:rPr>
          <w:rFonts w:ascii="Courier New" w:hAnsi="Courier New" w:cs="Courier New"/>
          <w:sz w:val="24"/>
          <w:szCs w:val="24"/>
        </w:rPr>
        <w:t>ülmesi gerektiğine ve</w:t>
      </w:r>
      <w:r>
        <w:rPr>
          <w:rFonts w:ascii="Courier New" w:hAnsi="Courier New" w:cs="Courier New"/>
          <w:sz w:val="24"/>
          <w:szCs w:val="24"/>
        </w:rPr>
        <w:t xml:space="preserve"> adli yargı kavramının kaza ma</w:t>
      </w:r>
      <w:r w:rsidR="00B87886">
        <w:rPr>
          <w:rFonts w:ascii="Courier New" w:hAnsi="Courier New" w:cs="Courier New"/>
          <w:sz w:val="24"/>
          <w:szCs w:val="24"/>
        </w:rPr>
        <w:t xml:space="preserve">hkemeleri anlamına geldiğine bulgu yaptı. </w:t>
      </w:r>
      <w:r>
        <w:rPr>
          <w:rFonts w:ascii="Courier New" w:hAnsi="Courier New" w:cs="Courier New"/>
          <w:sz w:val="24"/>
          <w:szCs w:val="24"/>
        </w:rPr>
        <w:t xml:space="preserve"> </w:t>
      </w:r>
    </w:p>
    <w:p w:rsidR="00B87886" w:rsidRDefault="00B87886" w:rsidP="008E04CD">
      <w:pPr>
        <w:spacing w:after="0" w:line="360" w:lineRule="auto"/>
        <w:rPr>
          <w:rFonts w:ascii="Courier New" w:hAnsi="Courier New" w:cs="Courier New"/>
          <w:sz w:val="24"/>
          <w:szCs w:val="24"/>
        </w:rPr>
      </w:pPr>
    </w:p>
    <w:p w:rsidR="00B87886" w:rsidRDefault="00B87886" w:rsidP="008E04CD">
      <w:pPr>
        <w:spacing w:after="0" w:line="360" w:lineRule="auto"/>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w:t>
      </w:r>
      <w:r w:rsidR="000B1BFE">
        <w:rPr>
          <w:rFonts w:ascii="Courier New" w:hAnsi="Courier New" w:cs="Courier New"/>
          <w:sz w:val="24"/>
          <w:szCs w:val="24"/>
        </w:rPr>
        <w:t>,</w:t>
      </w:r>
      <w:r>
        <w:rPr>
          <w:rFonts w:ascii="Courier New" w:hAnsi="Courier New" w:cs="Courier New"/>
          <w:sz w:val="24"/>
          <w:szCs w:val="24"/>
        </w:rPr>
        <w:t xml:space="preserve"> huzurundaki meselede</w:t>
      </w:r>
      <w:r w:rsidR="000B1BFE">
        <w:rPr>
          <w:rFonts w:ascii="Courier New" w:hAnsi="Courier New" w:cs="Courier New"/>
          <w:sz w:val="24"/>
          <w:szCs w:val="24"/>
        </w:rPr>
        <w:t>,</w:t>
      </w:r>
      <w:r>
        <w:rPr>
          <w:rFonts w:ascii="Courier New" w:hAnsi="Courier New" w:cs="Courier New"/>
          <w:sz w:val="24"/>
          <w:szCs w:val="24"/>
        </w:rPr>
        <w:t xml:space="preserve"> Anayasa</w:t>
      </w:r>
      <w:r w:rsidR="000B1BFE">
        <w:rPr>
          <w:rFonts w:ascii="Courier New" w:hAnsi="Courier New" w:cs="Courier New"/>
          <w:sz w:val="24"/>
          <w:szCs w:val="24"/>
        </w:rPr>
        <w:t>’</w:t>
      </w:r>
      <w:r>
        <w:rPr>
          <w:rFonts w:ascii="Courier New" w:hAnsi="Courier New" w:cs="Courier New"/>
          <w:sz w:val="24"/>
          <w:szCs w:val="24"/>
        </w:rPr>
        <w:t xml:space="preserve">nın 152.maddesi ile </w:t>
      </w:r>
      <w:r w:rsidR="000B1BFE">
        <w:rPr>
          <w:rFonts w:ascii="Courier New" w:hAnsi="Courier New" w:cs="Courier New"/>
          <w:sz w:val="24"/>
          <w:szCs w:val="24"/>
        </w:rPr>
        <w:t xml:space="preserve">16/1976 sayılı Kıbrıs Türk </w:t>
      </w:r>
      <w:r w:rsidR="005C45A3">
        <w:rPr>
          <w:rFonts w:ascii="Courier New" w:hAnsi="Courier New" w:cs="Courier New"/>
          <w:sz w:val="24"/>
          <w:szCs w:val="24"/>
        </w:rPr>
        <w:t>S</w:t>
      </w:r>
      <w:r>
        <w:rPr>
          <w:rFonts w:ascii="Courier New" w:hAnsi="Courier New" w:cs="Courier New"/>
          <w:sz w:val="24"/>
          <w:szCs w:val="24"/>
        </w:rPr>
        <w:t>osyal Sigortalar Yasası</w:t>
      </w:r>
      <w:r w:rsidR="000B1BFE">
        <w:rPr>
          <w:rFonts w:ascii="Courier New" w:hAnsi="Courier New" w:cs="Courier New"/>
          <w:sz w:val="24"/>
          <w:szCs w:val="24"/>
        </w:rPr>
        <w:t>’</w:t>
      </w:r>
      <w:r>
        <w:rPr>
          <w:rFonts w:ascii="Courier New" w:hAnsi="Courier New" w:cs="Courier New"/>
          <w:sz w:val="24"/>
          <w:szCs w:val="24"/>
        </w:rPr>
        <w:t xml:space="preserve">nın 130.maddesi arasında bir çatışma olduğuna, bu konuda </w:t>
      </w:r>
      <w:proofErr w:type="spellStart"/>
      <w:r>
        <w:rPr>
          <w:rFonts w:ascii="Courier New" w:hAnsi="Courier New" w:cs="Courier New"/>
          <w:sz w:val="24"/>
          <w:szCs w:val="24"/>
        </w:rPr>
        <w:t>lex</w:t>
      </w:r>
      <w:proofErr w:type="spellEnd"/>
      <w:r>
        <w:rPr>
          <w:rFonts w:ascii="Courier New" w:hAnsi="Courier New" w:cs="Courier New"/>
          <w:sz w:val="24"/>
          <w:szCs w:val="24"/>
        </w:rPr>
        <w:t xml:space="preserve"> </w:t>
      </w:r>
      <w:proofErr w:type="spellStart"/>
      <w:r>
        <w:rPr>
          <w:rFonts w:ascii="Courier New" w:hAnsi="Courier New" w:cs="Courier New"/>
          <w:sz w:val="24"/>
          <w:szCs w:val="24"/>
        </w:rPr>
        <w:t>specialis</w:t>
      </w:r>
      <w:proofErr w:type="spellEnd"/>
      <w:r>
        <w:rPr>
          <w:rFonts w:ascii="Courier New" w:hAnsi="Courier New" w:cs="Courier New"/>
          <w:sz w:val="24"/>
          <w:szCs w:val="24"/>
        </w:rPr>
        <w:t xml:space="preserve"> ilkesinin uygulanmasının mümkün olmadığına ve </w:t>
      </w:r>
      <w:proofErr w:type="spellStart"/>
      <w:r>
        <w:rPr>
          <w:rFonts w:ascii="Courier New" w:hAnsi="Courier New" w:cs="Courier New"/>
          <w:sz w:val="24"/>
          <w:szCs w:val="24"/>
        </w:rPr>
        <w:t>lex</w:t>
      </w:r>
      <w:proofErr w:type="spellEnd"/>
      <w:r>
        <w:rPr>
          <w:rFonts w:ascii="Courier New" w:hAnsi="Courier New" w:cs="Courier New"/>
          <w:sz w:val="24"/>
          <w:szCs w:val="24"/>
        </w:rPr>
        <w:t xml:space="preserve"> </w:t>
      </w:r>
      <w:proofErr w:type="spellStart"/>
      <w:r>
        <w:rPr>
          <w:rFonts w:ascii="Courier New" w:hAnsi="Courier New" w:cs="Courier New"/>
          <w:sz w:val="24"/>
          <w:szCs w:val="24"/>
        </w:rPr>
        <w:t>superior</w:t>
      </w:r>
      <w:proofErr w:type="spellEnd"/>
      <w:r>
        <w:rPr>
          <w:rFonts w:ascii="Courier New" w:hAnsi="Courier New" w:cs="Courier New"/>
          <w:sz w:val="24"/>
          <w:szCs w:val="24"/>
        </w:rPr>
        <w:t xml:space="preserve"> ilkesinin uygulanması gerektiğine, bu bağlamda</w:t>
      </w:r>
      <w:r w:rsidR="000B1BFE">
        <w:rPr>
          <w:rFonts w:ascii="Courier New" w:hAnsi="Courier New" w:cs="Courier New"/>
          <w:sz w:val="24"/>
          <w:szCs w:val="24"/>
        </w:rPr>
        <w:t>,</w:t>
      </w:r>
      <w:r>
        <w:rPr>
          <w:rFonts w:ascii="Courier New" w:hAnsi="Courier New" w:cs="Courier New"/>
          <w:sz w:val="24"/>
          <w:szCs w:val="24"/>
        </w:rPr>
        <w:t xml:space="preserve"> Anayasanın koyduğu kural</w:t>
      </w:r>
      <w:r w:rsidR="000B1BFE">
        <w:rPr>
          <w:rFonts w:ascii="Courier New" w:hAnsi="Courier New" w:cs="Courier New"/>
          <w:sz w:val="24"/>
          <w:szCs w:val="24"/>
        </w:rPr>
        <w:t>ın</w:t>
      </w:r>
      <w:r>
        <w:rPr>
          <w:rFonts w:ascii="Courier New" w:hAnsi="Courier New" w:cs="Courier New"/>
          <w:sz w:val="24"/>
          <w:szCs w:val="24"/>
        </w:rPr>
        <w:t xml:space="preserve"> uygulanması yasanın koyduğu kuralın </w:t>
      </w:r>
      <w:r>
        <w:rPr>
          <w:rFonts w:ascii="Courier New" w:hAnsi="Courier New" w:cs="Courier New"/>
          <w:sz w:val="24"/>
          <w:szCs w:val="24"/>
        </w:rPr>
        <w:lastRenderedPageBreak/>
        <w:t>ise ihmal edilmesi gerektiğine karar verip</w:t>
      </w:r>
      <w:r w:rsidR="007E5CC0">
        <w:rPr>
          <w:rFonts w:ascii="Courier New" w:hAnsi="Courier New" w:cs="Courier New"/>
          <w:sz w:val="24"/>
          <w:szCs w:val="24"/>
        </w:rPr>
        <w:t>,</w:t>
      </w:r>
      <w:r>
        <w:rPr>
          <w:rFonts w:ascii="Courier New" w:hAnsi="Courier New" w:cs="Courier New"/>
          <w:sz w:val="24"/>
          <w:szCs w:val="24"/>
        </w:rPr>
        <w:t xml:space="preserve"> </w:t>
      </w:r>
      <w:r w:rsidR="007E5CC0">
        <w:rPr>
          <w:rFonts w:ascii="Courier New" w:hAnsi="Courier New" w:cs="Courier New"/>
          <w:sz w:val="24"/>
          <w:szCs w:val="24"/>
        </w:rPr>
        <w:t>Y</w:t>
      </w:r>
      <w:r>
        <w:rPr>
          <w:rFonts w:ascii="Courier New" w:hAnsi="Courier New" w:cs="Courier New"/>
          <w:sz w:val="24"/>
          <w:szCs w:val="24"/>
        </w:rPr>
        <w:t>asa</w:t>
      </w:r>
      <w:r w:rsidR="007E5CC0">
        <w:rPr>
          <w:rFonts w:ascii="Courier New" w:hAnsi="Courier New" w:cs="Courier New"/>
          <w:sz w:val="24"/>
          <w:szCs w:val="24"/>
        </w:rPr>
        <w:t>’</w:t>
      </w:r>
      <w:r>
        <w:rPr>
          <w:rFonts w:ascii="Courier New" w:hAnsi="Courier New" w:cs="Courier New"/>
          <w:sz w:val="24"/>
          <w:szCs w:val="24"/>
        </w:rPr>
        <w:t>nın 130.maddesi altında</w:t>
      </w:r>
      <w:r w:rsidR="007E5CC0">
        <w:rPr>
          <w:rFonts w:ascii="Courier New" w:hAnsi="Courier New" w:cs="Courier New"/>
          <w:sz w:val="24"/>
          <w:szCs w:val="24"/>
        </w:rPr>
        <w:t xml:space="preserve"> ileri sürülen</w:t>
      </w:r>
      <w:r>
        <w:rPr>
          <w:rFonts w:ascii="Courier New" w:hAnsi="Courier New" w:cs="Courier New"/>
          <w:sz w:val="24"/>
          <w:szCs w:val="24"/>
        </w:rPr>
        <w:t xml:space="preserve"> iddiaları reddetti. </w:t>
      </w:r>
      <w:proofErr w:type="gramEnd"/>
    </w:p>
    <w:p w:rsidR="00B87886" w:rsidRDefault="00B87886" w:rsidP="008E04CD">
      <w:pPr>
        <w:spacing w:after="0" w:line="360" w:lineRule="auto"/>
        <w:rPr>
          <w:rFonts w:ascii="Courier New" w:hAnsi="Courier New" w:cs="Courier New"/>
          <w:sz w:val="24"/>
          <w:szCs w:val="24"/>
        </w:rPr>
      </w:pPr>
    </w:p>
    <w:p w:rsidR="00DC7717" w:rsidRDefault="00B87886" w:rsidP="008E04CD">
      <w:pPr>
        <w:spacing w:after="0" w:line="360" w:lineRule="auto"/>
        <w:rPr>
          <w:rFonts w:ascii="Courier New" w:hAnsi="Courier New" w:cs="Courier New"/>
          <w:sz w:val="24"/>
          <w:szCs w:val="24"/>
        </w:rPr>
      </w:pPr>
      <w:r>
        <w:rPr>
          <w:rFonts w:ascii="Courier New" w:hAnsi="Courier New" w:cs="Courier New"/>
          <w:sz w:val="24"/>
          <w:szCs w:val="24"/>
        </w:rPr>
        <w:tab/>
        <w:t xml:space="preserve">Alt Mahkeme alternatif </w:t>
      </w:r>
      <w:r w:rsidR="00B438E9">
        <w:rPr>
          <w:rFonts w:ascii="Courier New" w:hAnsi="Courier New" w:cs="Courier New"/>
          <w:sz w:val="24"/>
          <w:szCs w:val="24"/>
        </w:rPr>
        <w:t>olarak</w:t>
      </w:r>
      <w:r w:rsidR="007E5CC0">
        <w:rPr>
          <w:rFonts w:ascii="Courier New" w:hAnsi="Courier New" w:cs="Courier New"/>
          <w:sz w:val="24"/>
          <w:szCs w:val="24"/>
        </w:rPr>
        <w:t>,</w:t>
      </w:r>
      <w:r>
        <w:rPr>
          <w:rFonts w:ascii="Courier New" w:hAnsi="Courier New" w:cs="Courier New"/>
          <w:sz w:val="24"/>
          <w:szCs w:val="24"/>
        </w:rPr>
        <w:t xml:space="preserve"> meseleyi incelemeye devam ettiğinde</w:t>
      </w:r>
      <w:r w:rsidR="00FB7D3E">
        <w:rPr>
          <w:rFonts w:ascii="Courier New" w:hAnsi="Courier New" w:cs="Courier New"/>
          <w:sz w:val="24"/>
          <w:szCs w:val="24"/>
        </w:rPr>
        <w:t>,</w:t>
      </w:r>
      <w:r>
        <w:rPr>
          <w:rFonts w:ascii="Courier New" w:hAnsi="Courier New" w:cs="Courier New"/>
          <w:sz w:val="24"/>
          <w:szCs w:val="24"/>
        </w:rPr>
        <w:t xml:space="preserve"> Davacının mahkemede aradığı çarenin tespit kararı olduğunu, böyle bir tespit kararı verilecek olsa bile bu tespit kararının </w:t>
      </w:r>
      <w:proofErr w:type="spellStart"/>
      <w:r>
        <w:rPr>
          <w:rFonts w:ascii="Courier New" w:hAnsi="Courier New" w:cs="Courier New"/>
          <w:sz w:val="24"/>
          <w:szCs w:val="24"/>
        </w:rPr>
        <w:t>icrailiğinin</w:t>
      </w:r>
      <w:proofErr w:type="spellEnd"/>
      <w:r>
        <w:rPr>
          <w:rFonts w:ascii="Courier New" w:hAnsi="Courier New" w:cs="Courier New"/>
          <w:sz w:val="24"/>
          <w:szCs w:val="24"/>
        </w:rPr>
        <w:t xml:space="preserve"> bulunmayacağın</w:t>
      </w:r>
      <w:r w:rsidR="00FB7D3E">
        <w:rPr>
          <w:rFonts w:ascii="Courier New" w:hAnsi="Courier New" w:cs="Courier New"/>
          <w:sz w:val="24"/>
          <w:szCs w:val="24"/>
        </w:rPr>
        <w:t>ı</w:t>
      </w:r>
      <w:r>
        <w:rPr>
          <w:rFonts w:ascii="Courier New" w:hAnsi="Courier New" w:cs="Courier New"/>
          <w:sz w:val="24"/>
          <w:szCs w:val="24"/>
        </w:rPr>
        <w:t xml:space="preserve">, Ali İrem ve </w:t>
      </w:r>
      <w:r w:rsidR="00FB7D3E">
        <w:rPr>
          <w:rFonts w:ascii="Courier New" w:hAnsi="Courier New" w:cs="Courier New"/>
          <w:sz w:val="24"/>
          <w:szCs w:val="24"/>
        </w:rPr>
        <w:t>G</w:t>
      </w:r>
      <w:r>
        <w:rPr>
          <w:rFonts w:ascii="Courier New" w:hAnsi="Courier New" w:cs="Courier New"/>
          <w:sz w:val="24"/>
          <w:szCs w:val="24"/>
        </w:rPr>
        <w:t>ülen İrem isimli kişilerin Davalılar nezdindeki kayıtlarının ayn</w:t>
      </w:r>
      <w:r w:rsidR="00FB7D3E">
        <w:rPr>
          <w:rFonts w:ascii="Courier New" w:hAnsi="Courier New" w:cs="Courier New"/>
          <w:sz w:val="24"/>
          <w:szCs w:val="24"/>
        </w:rPr>
        <w:t>ı</w:t>
      </w:r>
      <w:r w:rsidR="00DC7717">
        <w:rPr>
          <w:rFonts w:ascii="Courier New" w:hAnsi="Courier New" w:cs="Courier New"/>
          <w:sz w:val="24"/>
          <w:szCs w:val="24"/>
        </w:rPr>
        <w:t xml:space="preserve"> şekilde muhafaza edileceğini ve bu</w:t>
      </w:r>
      <w:r w:rsidR="00FB7D3E">
        <w:rPr>
          <w:rFonts w:ascii="Courier New" w:hAnsi="Courier New" w:cs="Courier New"/>
          <w:sz w:val="24"/>
          <w:szCs w:val="24"/>
        </w:rPr>
        <w:t xml:space="preserve"> kayıtların</w:t>
      </w:r>
      <w:r w:rsidR="00DC7717">
        <w:rPr>
          <w:rFonts w:ascii="Courier New" w:hAnsi="Courier New" w:cs="Courier New"/>
          <w:sz w:val="24"/>
          <w:szCs w:val="24"/>
        </w:rPr>
        <w:t xml:space="preserve"> iptal edilip yerine yeni işveren kaydı yapılması yönünde bir </w:t>
      </w:r>
      <w:proofErr w:type="spellStart"/>
      <w:r w:rsidR="00DC7717">
        <w:rPr>
          <w:rFonts w:ascii="Courier New" w:hAnsi="Courier New" w:cs="Courier New"/>
          <w:sz w:val="24"/>
          <w:szCs w:val="24"/>
        </w:rPr>
        <w:t>icrailiğinin</w:t>
      </w:r>
      <w:proofErr w:type="spellEnd"/>
      <w:r w:rsidR="00DC7717">
        <w:rPr>
          <w:rFonts w:ascii="Courier New" w:hAnsi="Courier New" w:cs="Courier New"/>
          <w:sz w:val="24"/>
          <w:szCs w:val="24"/>
        </w:rPr>
        <w:t xml:space="preserve"> ol</w:t>
      </w:r>
      <w:r w:rsidR="00FB7D3E">
        <w:rPr>
          <w:rFonts w:ascii="Courier New" w:hAnsi="Courier New" w:cs="Courier New"/>
          <w:sz w:val="24"/>
          <w:szCs w:val="24"/>
        </w:rPr>
        <w:t>a</w:t>
      </w:r>
      <w:r w:rsidR="00DC7717">
        <w:rPr>
          <w:rFonts w:ascii="Courier New" w:hAnsi="Courier New" w:cs="Courier New"/>
          <w:sz w:val="24"/>
          <w:szCs w:val="24"/>
        </w:rPr>
        <w:t>mayacağını, buna karşın</w:t>
      </w:r>
      <w:r w:rsidR="007E5CC0">
        <w:rPr>
          <w:rFonts w:ascii="Courier New" w:hAnsi="Courier New" w:cs="Courier New"/>
          <w:sz w:val="24"/>
          <w:szCs w:val="24"/>
        </w:rPr>
        <w:t>,</w:t>
      </w:r>
      <w:r w:rsidR="00DC7717">
        <w:rPr>
          <w:rFonts w:ascii="Courier New" w:hAnsi="Courier New" w:cs="Courier New"/>
          <w:sz w:val="24"/>
          <w:szCs w:val="24"/>
        </w:rPr>
        <w:t xml:space="preserve"> Davacının prim borcu olmadığının tespit edilmiş olacağını belirttikten sonra </w:t>
      </w:r>
      <w:r w:rsidR="00DC7717" w:rsidRPr="00B001C2">
        <w:rPr>
          <w:rFonts w:ascii="Courier New" w:hAnsi="Courier New" w:cs="Courier New"/>
          <w:b/>
          <w:sz w:val="24"/>
          <w:szCs w:val="24"/>
        </w:rPr>
        <w:t xml:space="preserve">“böylesi bir </w:t>
      </w:r>
      <w:proofErr w:type="gramStart"/>
      <w:r w:rsidR="00DC7717" w:rsidRPr="00B001C2">
        <w:rPr>
          <w:rFonts w:ascii="Courier New" w:hAnsi="Courier New" w:cs="Courier New"/>
          <w:b/>
          <w:sz w:val="24"/>
          <w:szCs w:val="24"/>
        </w:rPr>
        <w:t>anomalinin</w:t>
      </w:r>
      <w:proofErr w:type="gramEnd"/>
      <w:r w:rsidR="00DC7717" w:rsidRPr="00B001C2">
        <w:rPr>
          <w:rFonts w:ascii="Courier New" w:hAnsi="Courier New" w:cs="Courier New"/>
          <w:b/>
          <w:sz w:val="24"/>
          <w:szCs w:val="24"/>
        </w:rPr>
        <w:t xml:space="preserve"> hukuk içerisinde yeri olamaz”</w:t>
      </w:r>
      <w:r w:rsidR="00C254E0">
        <w:rPr>
          <w:rFonts w:ascii="Courier New" w:hAnsi="Courier New" w:cs="Courier New"/>
          <w:sz w:val="24"/>
          <w:szCs w:val="24"/>
        </w:rPr>
        <w:t xml:space="preserve"> bulgusuna vardı</w:t>
      </w:r>
      <w:r w:rsidR="00DC7717">
        <w:rPr>
          <w:rFonts w:ascii="Courier New" w:hAnsi="Courier New" w:cs="Courier New"/>
          <w:sz w:val="24"/>
          <w:szCs w:val="24"/>
        </w:rPr>
        <w:t xml:space="preserve">. </w:t>
      </w:r>
      <w:r w:rsidR="00B438E9">
        <w:rPr>
          <w:rFonts w:ascii="Courier New" w:hAnsi="Courier New" w:cs="Courier New"/>
          <w:sz w:val="24"/>
          <w:szCs w:val="24"/>
        </w:rPr>
        <w:t>Alt Mahkeme</w:t>
      </w:r>
      <w:r w:rsidR="007E5CC0">
        <w:rPr>
          <w:rFonts w:ascii="Courier New" w:hAnsi="Courier New" w:cs="Courier New"/>
          <w:sz w:val="24"/>
          <w:szCs w:val="24"/>
        </w:rPr>
        <w:t xml:space="preserve"> kararında,</w:t>
      </w:r>
      <w:r w:rsidR="00B438E9">
        <w:rPr>
          <w:rFonts w:ascii="Courier New" w:hAnsi="Courier New" w:cs="Courier New"/>
          <w:sz w:val="24"/>
          <w:szCs w:val="24"/>
        </w:rPr>
        <w:t xml:space="preserve"> bu hususta </w:t>
      </w:r>
      <w:r w:rsidR="007E5CC0">
        <w:rPr>
          <w:rFonts w:ascii="Courier New" w:hAnsi="Courier New" w:cs="Courier New"/>
          <w:sz w:val="24"/>
          <w:szCs w:val="24"/>
        </w:rPr>
        <w:t xml:space="preserve">mavi 69’da </w:t>
      </w:r>
      <w:r w:rsidR="00B438E9">
        <w:rPr>
          <w:rFonts w:ascii="Courier New" w:hAnsi="Courier New" w:cs="Courier New"/>
          <w:sz w:val="24"/>
          <w:szCs w:val="24"/>
        </w:rPr>
        <w:t>aşağıdaki</w:t>
      </w:r>
      <w:r>
        <w:rPr>
          <w:rFonts w:ascii="Courier New" w:hAnsi="Courier New" w:cs="Courier New"/>
          <w:sz w:val="24"/>
          <w:szCs w:val="24"/>
        </w:rPr>
        <w:t xml:space="preserve"> </w:t>
      </w:r>
      <w:r w:rsidR="00DC7717">
        <w:rPr>
          <w:rFonts w:ascii="Courier New" w:hAnsi="Courier New" w:cs="Courier New"/>
          <w:sz w:val="24"/>
          <w:szCs w:val="24"/>
        </w:rPr>
        <w:t xml:space="preserve">bulguya </w:t>
      </w:r>
      <w:r w:rsidR="007E5CC0">
        <w:rPr>
          <w:rFonts w:ascii="Courier New" w:hAnsi="Courier New" w:cs="Courier New"/>
          <w:sz w:val="24"/>
          <w:szCs w:val="24"/>
        </w:rPr>
        <w:t>yer verdi</w:t>
      </w:r>
      <w:r w:rsidR="00DC7717">
        <w:rPr>
          <w:rFonts w:ascii="Courier New" w:hAnsi="Courier New" w:cs="Courier New"/>
          <w:sz w:val="24"/>
          <w:szCs w:val="24"/>
        </w:rPr>
        <w:t>;</w:t>
      </w:r>
    </w:p>
    <w:p w:rsidR="00DC7717" w:rsidRDefault="00DC7717" w:rsidP="008E04CD">
      <w:pPr>
        <w:spacing w:after="0" w:line="360" w:lineRule="auto"/>
        <w:rPr>
          <w:rFonts w:ascii="Courier New" w:hAnsi="Courier New" w:cs="Courier New"/>
          <w:sz w:val="24"/>
          <w:szCs w:val="24"/>
        </w:rPr>
      </w:pPr>
    </w:p>
    <w:p w:rsidR="00DC7717" w:rsidRDefault="00FB7D3E" w:rsidP="00FB7D3E">
      <w:pPr>
        <w:spacing w:after="0"/>
        <w:ind w:left="709" w:right="567" w:hanging="1"/>
        <w:rPr>
          <w:rFonts w:ascii="Courier New" w:hAnsi="Courier New" w:cs="Courier New"/>
          <w:sz w:val="24"/>
          <w:szCs w:val="24"/>
        </w:rPr>
      </w:pPr>
      <w:proofErr w:type="gramStart"/>
      <w:r>
        <w:rPr>
          <w:rFonts w:ascii="Courier New" w:hAnsi="Courier New" w:cs="Courier New"/>
          <w:sz w:val="24"/>
          <w:szCs w:val="24"/>
        </w:rPr>
        <w:t>"</w:t>
      </w:r>
      <w:r w:rsidR="00DC7717">
        <w:rPr>
          <w:rFonts w:ascii="Courier New" w:hAnsi="Courier New" w:cs="Courier New"/>
          <w:sz w:val="24"/>
          <w:szCs w:val="24"/>
        </w:rPr>
        <w:t xml:space="preserve">Dolayısıyla idari </w:t>
      </w:r>
      <w:r>
        <w:rPr>
          <w:rFonts w:ascii="Courier New" w:hAnsi="Courier New" w:cs="Courier New"/>
          <w:sz w:val="24"/>
          <w:szCs w:val="24"/>
        </w:rPr>
        <w:t xml:space="preserve">yargının varlık nedeni olan idarenin hukuka aykırı işlem ve eylemlerinden ilgilileri koruma amacı ve idarenin hukuk alanı ve kanun çerçevesi içinde kalmasını sağlamaya yönelik amaç tespit kararı ile gerçekleşmeyecek, bu kararın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niteliği olmadığından Ali İrem ve Gülen İrem isimli kişiler davalı nezdindeki kayıtları aynı şekilde muhafaza edilecek ve bunun iptal edilip yerine yeni işveren kaydı yapılması yönünde bir </w:t>
      </w:r>
      <w:proofErr w:type="spellStart"/>
      <w:r>
        <w:rPr>
          <w:rFonts w:ascii="Courier New" w:hAnsi="Courier New" w:cs="Courier New"/>
          <w:sz w:val="24"/>
          <w:szCs w:val="24"/>
        </w:rPr>
        <w:t>icrailiği</w:t>
      </w:r>
      <w:proofErr w:type="spellEnd"/>
      <w:r>
        <w:rPr>
          <w:rFonts w:ascii="Courier New" w:hAnsi="Courier New" w:cs="Courier New"/>
          <w:sz w:val="24"/>
          <w:szCs w:val="24"/>
        </w:rPr>
        <w:t xml:space="preserve"> olmayacak, bununla birlikte davacının prim borcu olmadığı da tespit edilmiş olacaktır. </w:t>
      </w:r>
      <w:proofErr w:type="gramEnd"/>
      <w:r>
        <w:rPr>
          <w:rFonts w:ascii="Courier New" w:hAnsi="Courier New" w:cs="Courier New"/>
          <w:sz w:val="24"/>
          <w:szCs w:val="24"/>
        </w:rPr>
        <w:t xml:space="preserve">Böylesi bir </w:t>
      </w:r>
      <w:proofErr w:type="gramStart"/>
      <w:r>
        <w:rPr>
          <w:rFonts w:ascii="Courier New" w:hAnsi="Courier New" w:cs="Courier New"/>
          <w:sz w:val="24"/>
          <w:szCs w:val="24"/>
        </w:rPr>
        <w:t>anomalinin</w:t>
      </w:r>
      <w:proofErr w:type="gramEnd"/>
      <w:r>
        <w:rPr>
          <w:rFonts w:ascii="Courier New" w:hAnsi="Courier New" w:cs="Courier New"/>
          <w:sz w:val="24"/>
          <w:szCs w:val="24"/>
        </w:rPr>
        <w:t xml:space="preserve"> ise hukuk içerisinde yeri olamaz."</w:t>
      </w:r>
      <w:r w:rsidR="00DC7717">
        <w:rPr>
          <w:rFonts w:ascii="Courier New" w:hAnsi="Courier New" w:cs="Courier New"/>
          <w:sz w:val="24"/>
          <w:szCs w:val="24"/>
        </w:rPr>
        <w:t xml:space="preserve"> </w:t>
      </w:r>
    </w:p>
    <w:p w:rsidR="00DC7717" w:rsidRDefault="00DC7717" w:rsidP="007E5CC0">
      <w:pPr>
        <w:spacing w:after="0" w:line="480" w:lineRule="auto"/>
        <w:rPr>
          <w:rFonts w:ascii="Courier New" w:hAnsi="Courier New" w:cs="Courier New"/>
          <w:sz w:val="24"/>
          <w:szCs w:val="24"/>
        </w:rPr>
      </w:pPr>
    </w:p>
    <w:p w:rsidR="00B87886" w:rsidRDefault="00DC7717" w:rsidP="00DC7717">
      <w:pPr>
        <w:spacing w:after="0" w:line="360" w:lineRule="auto"/>
        <w:ind w:firstLine="708"/>
        <w:rPr>
          <w:rFonts w:ascii="Courier New" w:hAnsi="Courier New" w:cs="Courier New"/>
          <w:sz w:val="24"/>
          <w:szCs w:val="24"/>
        </w:rPr>
      </w:pPr>
      <w:r>
        <w:rPr>
          <w:rFonts w:ascii="Courier New" w:hAnsi="Courier New" w:cs="Courier New"/>
          <w:sz w:val="24"/>
          <w:szCs w:val="24"/>
        </w:rPr>
        <w:t>Alt Mahkeme bu bulgularının sonucunda</w:t>
      </w:r>
      <w:r w:rsidR="007E5CC0">
        <w:rPr>
          <w:rFonts w:ascii="Courier New" w:hAnsi="Courier New" w:cs="Courier New"/>
          <w:sz w:val="24"/>
          <w:szCs w:val="24"/>
        </w:rPr>
        <w:t>,</w:t>
      </w:r>
      <w:r>
        <w:rPr>
          <w:rFonts w:ascii="Courier New" w:hAnsi="Courier New" w:cs="Courier New"/>
          <w:sz w:val="24"/>
          <w:szCs w:val="24"/>
        </w:rPr>
        <w:t xml:space="preserve"> tazminat taleple</w:t>
      </w:r>
      <w:r w:rsidR="007E5CC0">
        <w:rPr>
          <w:rFonts w:ascii="Courier New" w:hAnsi="Courier New" w:cs="Courier New"/>
          <w:sz w:val="24"/>
          <w:szCs w:val="24"/>
        </w:rPr>
        <w:t>-</w:t>
      </w:r>
      <w:proofErr w:type="spellStart"/>
      <w:r>
        <w:rPr>
          <w:rFonts w:ascii="Courier New" w:hAnsi="Courier New" w:cs="Courier New"/>
          <w:sz w:val="24"/>
          <w:szCs w:val="24"/>
        </w:rPr>
        <w:t>rinin</w:t>
      </w:r>
      <w:proofErr w:type="spellEnd"/>
      <w:r>
        <w:rPr>
          <w:rFonts w:ascii="Courier New" w:hAnsi="Courier New" w:cs="Courier New"/>
          <w:sz w:val="24"/>
          <w:szCs w:val="24"/>
        </w:rPr>
        <w:t xml:space="preserve"> Yüksek İdare Mahkemesinden hüküm elde edilmesi sonra</w:t>
      </w:r>
      <w:r w:rsidR="007E5CC0">
        <w:rPr>
          <w:rFonts w:ascii="Courier New" w:hAnsi="Courier New" w:cs="Courier New"/>
          <w:sz w:val="24"/>
          <w:szCs w:val="24"/>
        </w:rPr>
        <w:t>-</w:t>
      </w:r>
      <w:proofErr w:type="spellStart"/>
      <w:r>
        <w:rPr>
          <w:rFonts w:ascii="Courier New" w:hAnsi="Courier New" w:cs="Courier New"/>
          <w:sz w:val="24"/>
          <w:szCs w:val="24"/>
        </w:rPr>
        <w:t>sında</w:t>
      </w:r>
      <w:proofErr w:type="spellEnd"/>
      <w:r>
        <w:rPr>
          <w:rFonts w:ascii="Courier New" w:hAnsi="Courier New" w:cs="Courier New"/>
          <w:sz w:val="24"/>
          <w:szCs w:val="24"/>
        </w:rPr>
        <w:t xml:space="preserve"> </w:t>
      </w:r>
      <w:r w:rsidR="007E5CC0">
        <w:rPr>
          <w:rFonts w:ascii="Courier New" w:hAnsi="Courier New" w:cs="Courier New"/>
          <w:sz w:val="24"/>
          <w:szCs w:val="24"/>
        </w:rPr>
        <w:t xml:space="preserve">ikame edilecek </w:t>
      </w:r>
      <w:r>
        <w:rPr>
          <w:rFonts w:ascii="Courier New" w:hAnsi="Courier New" w:cs="Courier New"/>
          <w:sz w:val="24"/>
          <w:szCs w:val="24"/>
        </w:rPr>
        <w:t>dava</w:t>
      </w:r>
      <w:r w:rsidR="007E5CC0">
        <w:rPr>
          <w:rFonts w:ascii="Courier New" w:hAnsi="Courier New" w:cs="Courier New"/>
          <w:sz w:val="24"/>
          <w:szCs w:val="24"/>
        </w:rPr>
        <w:t xml:space="preserve">ya konu olabileceğini </w:t>
      </w:r>
      <w:r>
        <w:rPr>
          <w:rFonts w:ascii="Courier New" w:hAnsi="Courier New" w:cs="Courier New"/>
          <w:sz w:val="24"/>
          <w:szCs w:val="24"/>
        </w:rPr>
        <w:t>belirterek</w:t>
      </w:r>
      <w:r w:rsidR="007E5CC0">
        <w:rPr>
          <w:rFonts w:ascii="Courier New" w:hAnsi="Courier New" w:cs="Courier New"/>
          <w:sz w:val="24"/>
          <w:szCs w:val="24"/>
        </w:rPr>
        <w:t>,</w:t>
      </w:r>
      <w:r>
        <w:rPr>
          <w:rFonts w:ascii="Courier New" w:hAnsi="Courier New" w:cs="Courier New"/>
          <w:sz w:val="24"/>
          <w:szCs w:val="24"/>
        </w:rPr>
        <w:t xml:space="preserve"> yetkili mahkemenin Yükse</w:t>
      </w:r>
      <w:r w:rsidR="00D80E2A">
        <w:rPr>
          <w:rFonts w:ascii="Courier New" w:hAnsi="Courier New" w:cs="Courier New"/>
          <w:sz w:val="24"/>
          <w:szCs w:val="24"/>
        </w:rPr>
        <w:t>k</w:t>
      </w:r>
      <w:r>
        <w:rPr>
          <w:rFonts w:ascii="Courier New" w:hAnsi="Courier New" w:cs="Courier New"/>
          <w:sz w:val="24"/>
          <w:szCs w:val="24"/>
        </w:rPr>
        <w:t xml:space="preserve"> İdare Mahkemesi old</w:t>
      </w:r>
      <w:r w:rsidR="009A1555">
        <w:rPr>
          <w:rFonts w:ascii="Courier New" w:hAnsi="Courier New" w:cs="Courier New"/>
          <w:sz w:val="24"/>
          <w:szCs w:val="24"/>
        </w:rPr>
        <w:t>uğuna karar vermiş ve davayı ret</w:t>
      </w:r>
      <w:r>
        <w:rPr>
          <w:rFonts w:ascii="Courier New" w:hAnsi="Courier New" w:cs="Courier New"/>
          <w:sz w:val="24"/>
          <w:szCs w:val="24"/>
        </w:rPr>
        <w:t xml:space="preserve"> ve iptal et</w:t>
      </w:r>
      <w:r w:rsidR="007E5CC0">
        <w:rPr>
          <w:rFonts w:ascii="Courier New" w:hAnsi="Courier New" w:cs="Courier New"/>
          <w:sz w:val="24"/>
          <w:szCs w:val="24"/>
        </w:rPr>
        <w:t>miş</w:t>
      </w:r>
      <w:r w:rsidR="00C254E0">
        <w:rPr>
          <w:rFonts w:ascii="Courier New" w:hAnsi="Courier New" w:cs="Courier New"/>
          <w:sz w:val="24"/>
          <w:szCs w:val="24"/>
        </w:rPr>
        <w:t>ti</w:t>
      </w:r>
      <w:r w:rsidR="007E5CC0">
        <w:rPr>
          <w:rFonts w:ascii="Courier New" w:hAnsi="Courier New" w:cs="Courier New"/>
          <w:sz w:val="24"/>
          <w:szCs w:val="24"/>
        </w:rPr>
        <w:t>r</w:t>
      </w:r>
      <w:r>
        <w:rPr>
          <w:rFonts w:ascii="Courier New" w:hAnsi="Courier New" w:cs="Courier New"/>
          <w:sz w:val="24"/>
          <w:szCs w:val="24"/>
        </w:rPr>
        <w:t>. Alt Mahkeme ayrıca</w:t>
      </w:r>
      <w:r w:rsidR="007E5CC0">
        <w:rPr>
          <w:rFonts w:ascii="Courier New" w:hAnsi="Courier New" w:cs="Courier New"/>
          <w:sz w:val="24"/>
          <w:szCs w:val="24"/>
        </w:rPr>
        <w:t>,</w:t>
      </w:r>
      <w:r>
        <w:rPr>
          <w:rFonts w:ascii="Courier New" w:hAnsi="Courier New" w:cs="Courier New"/>
          <w:sz w:val="24"/>
          <w:szCs w:val="24"/>
        </w:rPr>
        <w:t xml:space="preserve"> Davacının Davalılara 4.000 TL masraf ödemesine de emir ver</w:t>
      </w:r>
      <w:r w:rsidR="007E5CC0">
        <w:rPr>
          <w:rFonts w:ascii="Courier New" w:hAnsi="Courier New" w:cs="Courier New"/>
          <w:sz w:val="24"/>
          <w:szCs w:val="24"/>
        </w:rPr>
        <w:t>-</w:t>
      </w:r>
      <w:proofErr w:type="spellStart"/>
      <w:r w:rsidR="007E5CC0">
        <w:rPr>
          <w:rFonts w:ascii="Courier New" w:hAnsi="Courier New" w:cs="Courier New"/>
          <w:sz w:val="24"/>
          <w:szCs w:val="24"/>
        </w:rPr>
        <w:t>miştir</w:t>
      </w:r>
      <w:proofErr w:type="spellEnd"/>
      <w:r>
        <w:rPr>
          <w:rFonts w:ascii="Courier New" w:hAnsi="Courier New" w:cs="Courier New"/>
          <w:sz w:val="24"/>
          <w:szCs w:val="24"/>
        </w:rPr>
        <w:t xml:space="preserve">. </w:t>
      </w:r>
    </w:p>
    <w:p w:rsidR="00C6431E" w:rsidRDefault="00C6431E" w:rsidP="00DC7717">
      <w:pPr>
        <w:spacing w:after="0" w:line="360" w:lineRule="auto"/>
        <w:ind w:firstLine="708"/>
        <w:rPr>
          <w:rFonts w:ascii="Courier New" w:hAnsi="Courier New" w:cs="Courier New"/>
          <w:sz w:val="24"/>
          <w:szCs w:val="24"/>
        </w:rPr>
      </w:pPr>
    </w:p>
    <w:p w:rsidR="00C6431E" w:rsidRDefault="007E5CC0" w:rsidP="00DC771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Davacı </w:t>
      </w:r>
      <w:r w:rsidR="00201A84">
        <w:rPr>
          <w:rFonts w:ascii="Courier New" w:hAnsi="Courier New" w:cs="Courier New"/>
          <w:sz w:val="24"/>
          <w:szCs w:val="24"/>
        </w:rPr>
        <w:t>İstinaf duruşmasında</w:t>
      </w:r>
      <w:r>
        <w:rPr>
          <w:rFonts w:ascii="Courier New" w:hAnsi="Courier New" w:cs="Courier New"/>
          <w:sz w:val="24"/>
          <w:szCs w:val="24"/>
        </w:rPr>
        <w:t xml:space="preserve"> da</w:t>
      </w:r>
      <w:r w:rsidR="00201A84">
        <w:rPr>
          <w:rFonts w:ascii="Courier New" w:hAnsi="Courier New" w:cs="Courier New"/>
          <w:sz w:val="24"/>
          <w:szCs w:val="24"/>
        </w:rPr>
        <w:t xml:space="preserve"> Alt Mahkemede ileri sür</w:t>
      </w:r>
      <w:r>
        <w:rPr>
          <w:rFonts w:ascii="Courier New" w:hAnsi="Courier New" w:cs="Courier New"/>
          <w:sz w:val="24"/>
          <w:szCs w:val="24"/>
        </w:rPr>
        <w:t xml:space="preserve">-düğü </w:t>
      </w:r>
      <w:r w:rsidR="00201A84">
        <w:rPr>
          <w:rFonts w:ascii="Courier New" w:hAnsi="Courier New" w:cs="Courier New"/>
          <w:sz w:val="24"/>
          <w:szCs w:val="24"/>
        </w:rPr>
        <w:t xml:space="preserve">itirazdaki gibi </w:t>
      </w:r>
      <w:r w:rsidR="00C6431E">
        <w:rPr>
          <w:rFonts w:ascii="Courier New" w:hAnsi="Courier New" w:cs="Courier New"/>
          <w:sz w:val="24"/>
          <w:szCs w:val="24"/>
        </w:rPr>
        <w:t xml:space="preserve">yetkili Mahkemenin </w:t>
      </w:r>
      <w:r>
        <w:rPr>
          <w:rFonts w:ascii="Courier New" w:hAnsi="Courier New" w:cs="Courier New"/>
          <w:sz w:val="24"/>
          <w:szCs w:val="24"/>
        </w:rPr>
        <w:t>K</w:t>
      </w:r>
      <w:r w:rsidR="00C6431E">
        <w:rPr>
          <w:rFonts w:ascii="Courier New" w:hAnsi="Courier New" w:cs="Courier New"/>
          <w:sz w:val="24"/>
          <w:szCs w:val="24"/>
        </w:rPr>
        <w:t xml:space="preserve">aza </w:t>
      </w:r>
      <w:r>
        <w:rPr>
          <w:rFonts w:ascii="Courier New" w:hAnsi="Courier New" w:cs="Courier New"/>
          <w:sz w:val="24"/>
          <w:szCs w:val="24"/>
        </w:rPr>
        <w:t>M</w:t>
      </w:r>
      <w:r w:rsidR="00C6431E">
        <w:rPr>
          <w:rFonts w:ascii="Courier New" w:hAnsi="Courier New" w:cs="Courier New"/>
          <w:sz w:val="24"/>
          <w:szCs w:val="24"/>
        </w:rPr>
        <w:t>ahkemesi</w:t>
      </w:r>
      <w:r>
        <w:rPr>
          <w:rFonts w:ascii="Courier New" w:hAnsi="Courier New" w:cs="Courier New"/>
          <w:sz w:val="24"/>
          <w:szCs w:val="24"/>
        </w:rPr>
        <w:t xml:space="preserve"> oldu-</w:t>
      </w:r>
      <w:proofErr w:type="spellStart"/>
      <w:r>
        <w:rPr>
          <w:rFonts w:ascii="Courier New" w:hAnsi="Courier New" w:cs="Courier New"/>
          <w:sz w:val="24"/>
          <w:szCs w:val="24"/>
        </w:rPr>
        <w:t>ğunu</w:t>
      </w:r>
      <w:proofErr w:type="spellEnd"/>
      <w:r>
        <w:rPr>
          <w:rFonts w:ascii="Courier New" w:hAnsi="Courier New" w:cs="Courier New"/>
          <w:sz w:val="24"/>
          <w:szCs w:val="24"/>
        </w:rPr>
        <w:t xml:space="preserve"> ileri sürdü.</w:t>
      </w:r>
      <w:r w:rsidR="00C6431E">
        <w:rPr>
          <w:rFonts w:ascii="Courier New" w:hAnsi="Courier New" w:cs="Courier New"/>
          <w:sz w:val="24"/>
          <w:szCs w:val="24"/>
        </w:rPr>
        <w:t xml:space="preserve"> Davalılar ise yetkili mahkemenin </w:t>
      </w:r>
      <w:r w:rsidR="00D80E2A">
        <w:rPr>
          <w:rFonts w:ascii="Courier New" w:hAnsi="Courier New" w:cs="Courier New"/>
          <w:sz w:val="24"/>
          <w:szCs w:val="24"/>
        </w:rPr>
        <w:t>Y</w:t>
      </w:r>
      <w:r w:rsidR="00C6431E">
        <w:rPr>
          <w:rFonts w:ascii="Courier New" w:hAnsi="Courier New" w:cs="Courier New"/>
          <w:sz w:val="24"/>
          <w:szCs w:val="24"/>
        </w:rPr>
        <w:t>üksek İdare Mahkemesi olduğunu ileri sür</w:t>
      </w:r>
      <w:r w:rsidR="00C254E0">
        <w:rPr>
          <w:rFonts w:ascii="Courier New" w:hAnsi="Courier New" w:cs="Courier New"/>
          <w:sz w:val="24"/>
          <w:szCs w:val="24"/>
        </w:rPr>
        <w:t>düler</w:t>
      </w:r>
      <w:r w:rsidR="00C6431E">
        <w:rPr>
          <w:rFonts w:ascii="Courier New" w:hAnsi="Courier New" w:cs="Courier New"/>
          <w:sz w:val="24"/>
          <w:szCs w:val="24"/>
        </w:rPr>
        <w:t>.</w:t>
      </w:r>
    </w:p>
    <w:p w:rsidR="00B001C2" w:rsidRDefault="00B001C2" w:rsidP="00DC7717">
      <w:pPr>
        <w:spacing w:after="0" w:line="360" w:lineRule="auto"/>
        <w:ind w:firstLine="708"/>
        <w:rPr>
          <w:rFonts w:ascii="Courier New" w:hAnsi="Courier New" w:cs="Courier New"/>
          <w:sz w:val="24"/>
          <w:szCs w:val="24"/>
        </w:rPr>
      </w:pPr>
    </w:p>
    <w:p w:rsidR="00B001C2" w:rsidRDefault="00B001C2" w:rsidP="00DC7717">
      <w:pPr>
        <w:spacing w:after="0" w:line="360" w:lineRule="auto"/>
        <w:ind w:firstLine="708"/>
        <w:rPr>
          <w:rFonts w:ascii="Courier New" w:hAnsi="Courier New" w:cs="Courier New"/>
          <w:sz w:val="24"/>
          <w:szCs w:val="24"/>
        </w:rPr>
      </w:pPr>
      <w:r>
        <w:rPr>
          <w:rFonts w:ascii="Courier New" w:hAnsi="Courier New" w:cs="Courier New"/>
          <w:sz w:val="24"/>
          <w:szCs w:val="24"/>
        </w:rPr>
        <w:t>Öncelikle</w:t>
      </w:r>
      <w:r w:rsidR="007E5CC0">
        <w:rPr>
          <w:rFonts w:ascii="Courier New" w:hAnsi="Courier New" w:cs="Courier New"/>
          <w:sz w:val="24"/>
          <w:szCs w:val="24"/>
        </w:rPr>
        <w:t>,</w:t>
      </w:r>
      <w:r>
        <w:rPr>
          <w:rFonts w:ascii="Courier New" w:hAnsi="Courier New" w:cs="Courier New"/>
          <w:sz w:val="24"/>
          <w:szCs w:val="24"/>
        </w:rPr>
        <w:t xml:space="preserve"> bu </w:t>
      </w:r>
      <w:r w:rsidR="00B438E9">
        <w:rPr>
          <w:rFonts w:ascii="Courier New" w:hAnsi="Courier New" w:cs="Courier New"/>
          <w:sz w:val="24"/>
          <w:szCs w:val="24"/>
        </w:rPr>
        <w:t xml:space="preserve">istinafın dosyalandığı davadaki </w:t>
      </w:r>
      <w:r>
        <w:rPr>
          <w:rFonts w:ascii="Courier New" w:hAnsi="Courier New" w:cs="Courier New"/>
          <w:sz w:val="24"/>
          <w:szCs w:val="24"/>
        </w:rPr>
        <w:t>ihtilafın idari</w:t>
      </w:r>
      <w:r w:rsidR="00B438E9">
        <w:rPr>
          <w:rFonts w:ascii="Courier New" w:hAnsi="Courier New" w:cs="Courier New"/>
          <w:sz w:val="24"/>
          <w:szCs w:val="24"/>
        </w:rPr>
        <w:t xml:space="preserve"> yargı alanına giren</w:t>
      </w:r>
      <w:r>
        <w:rPr>
          <w:rFonts w:ascii="Courier New" w:hAnsi="Courier New" w:cs="Courier New"/>
          <w:sz w:val="24"/>
          <w:szCs w:val="24"/>
        </w:rPr>
        <w:t xml:space="preserve"> bir ihtilaf konusu olduğu </w:t>
      </w:r>
      <w:r w:rsidR="00201A84">
        <w:rPr>
          <w:rFonts w:ascii="Courier New" w:hAnsi="Courier New" w:cs="Courier New"/>
          <w:sz w:val="24"/>
          <w:szCs w:val="24"/>
        </w:rPr>
        <w:t>ve yetkili mahkemenin Yüksek</w:t>
      </w:r>
      <w:r>
        <w:rPr>
          <w:rFonts w:ascii="Courier New" w:hAnsi="Courier New" w:cs="Courier New"/>
          <w:sz w:val="24"/>
          <w:szCs w:val="24"/>
        </w:rPr>
        <w:t xml:space="preserve"> İdare Mahkemesi olduğu bulgusunun hatalı olup olmadığını belirlemek gerekir. </w:t>
      </w:r>
    </w:p>
    <w:p w:rsidR="00B001C2" w:rsidRDefault="00B001C2" w:rsidP="00DC7717">
      <w:pPr>
        <w:spacing w:after="0" w:line="360" w:lineRule="auto"/>
        <w:ind w:firstLine="708"/>
        <w:rPr>
          <w:rFonts w:ascii="Courier New" w:hAnsi="Courier New" w:cs="Courier New"/>
          <w:sz w:val="24"/>
          <w:szCs w:val="24"/>
        </w:rPr>
      </w:pPr>
    </w:p>
    <w:p w:rsidR="00B001C2" w:rsidRDefault="00C6431E" w:rsidP="00DC7717">
      <w:pPr>
        <w:spacing w:after="0" w:line="360" w:lineRule="auto"/>
        <w:ind w:firstLine="708"/>
        <w:rPr>
          <w:rFonts w:ascii="Courier New" w:hAnsi="Courier New" w:cs="Courier New"/>
          <w:sz w:val="24"/>
          <w:szCs w:val="24"/>
        </w:rPr>
      </w:pPr>
      <w:r>
        <w:rPr>
          <w:rFonts w:ascii="Courier New" w:hAnsi="Courier New" w:cs="Courier New"/>
          <w:sz w:val="24"/>
          <w:szCs w:val="24"/>
        </w:rPr>
        <w:t>İncelemeye geçmeden önce bu aşamada</w:t>
      </w:r>
      <w:r w:rsidR="007E5CC0">
        <w:rPr>
          <w:rFonts w:ascii="Courier New" w:hAnsi="Courier New" w:cs="Courier New"/>
          <w:sz w:val="24"/>
          <w:szCs w:val="24"/>
        </w:rPr>
        <w:t>,</w:t>
      </w:r>
      <w:r>
        <w:rPr>
          <w:rFonts w:ascii="Courier New" w:hAnsi="Courier New" w:cs="Courier New"/>
          <w:sz w:val="24"/>
          <w:szCs w:val="24"/>
        </w:rPr>
        <w:t xml:space="preserve"> Alt Mahkemenin kararının 4.sayfasında </w:t>
      </w:r>
      <w:r w:rsidR="007E5CC0">
        <w:rPr>
          <w:rFonts w:ascii="Courier New" w:hAnsi="Courier New" w:cs="Courier New"/>
          <w:sz w:val="24"/>
          <w:szCs w:val="24"/>
        </w:rPr>
        <w:t>(</w:t>
      </w:r>
      <w:r>
        <w:rPr>
          <w:rFonts w:ascii="Courier New" w:hAnsi="Courier New" w:cs="Courier New"/>
          <w:sz w:val="24"/>
          <w:szCs w:val="24"/>
        </w:rPr>
        <w:t>mavi 49</w:t>
      </w:r>
      <w:r w:rsidR="00D80E2A">
        <w:rPr>
          <w:rFonts w:ascii="Courier New" w:hAnsi="Courier New" w:cs="Courier New"/>
          <w:sz w:val="24"/>
          <w:szCs w:val="24"/>
        </w:rPr>
        <w:t>'</w:t>
      </w:r>
      <w:r>
        <w:rPr>
          <w:rFonts w:ascii="Courier New" w:hAnsi="Courier New" w:cs="Courier New"/>
          <w:sz w:val="24"/>
          <w:szCs w:val="24"/>
        </w:rPr>
        <w:t>da</w:t>
      </w:r>
      <w:r w:rsidR="007E5CC0">
        <w:rPr>
          <w:rFonts w:ascii="Courier New" w:hAnsi="Courier New" w:cs="Courier New"/>
          <w:sz w:val="24"/>
          <w:szCs w:val="24"/>
        </w:rPr>
        <w:t>)</w:t>
      </w:r>
      <w:r>
        <w:rPr>
          <w:rFonts w:ascii="Courier New" w:hAnsi="Courier New" w:cs="Courier New"/>
          <w:sz w:val="24"/>
          <w:szCs w:val="24"/>
        </w:rPr>
        <w:t xml:space="preserve"> belirlediği ihtilafsız olgulara yer vermeyi uygun görürüz</w:t>
      </w:r>
      <w:r w:rsidR="009A1555">
        <w:rPr>
          <w:rFonts w:ascii="Courier New" w:hAnsi="Courier New" w:cs="Courier New"/>
          <w:sz w:val="24"/>
          <w:szCs w:val="24"/>
        </w:rPr>
        <w:t>:</w:t>
      </w:r>
    </w:p>
    <w:p w:rsidR="00C6431E" w:rsidRDefault="00C6431E" w:rsidP="00DC7717">
      <w:pPr>
        <w:spacing w:after="0" w:line="360" w:lineRule="auto"/>
        <w:ind w:firstLine="708"/>
        <w:rPr>
          <w:rFonts w:ascii="Courier New" w:hAnsi="Courier New" w:cs="Courier New"/>
          <w:sz w:val="24"/>
          <w:szCs w:val="24"/>
        </w:rPr>
      </w:pPr>
    </w:p>
    <w:p w:rsidR="00C6431E"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"1- </w:t>
      </w:r>
      <w:r>
        <w:rPr>
          <w:rFonts w:ascii="Courier New" w:hAnsi="Courier New" w:cs="Courier New"/>
          <w:sz w:val="24"/>
          <w:szCs w:val="24"/>
        </w:rPr>
        <w:tab/>
        <w:t xml:space="preserve">Sosyal Sigortalar Dairesi kayıtlarına göre Davacı İrem Pazarlama Ltd.in kayıtlı 2 adet sicili bulunmaktadır ve bu sicillerden 1'i 1H2611907285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sicil ki bu sicil ithalat ihracat ve pazarlama ile ilgilidir ve 2'inci sicil 1S2270215403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sicildir ve bu sicil de tuvalet </w:t>
      </w:r>
      <w:proofErr w:type="gramStart"/>
      <w:r>
        <w:rPr>
          <w:rFonts w:ascii="Courier New" w:hAnsi="Courier New" w:cs="Courier New"/>
          <w:sz w:val="24"/>
          <w:szCs w:val="24"/>
        </w:rPr>
        <w:t>kağıdı</w:t>
      </w:r>
      <w:proofErr w:type="gramEnd"/>
      <w:r>
        <w:rPr>
          <w:rFonts w:ascii="Courier New" w:hAnsi="Courier New" w:cs="Courier New"/>
          <w:sz w:val="24"/>
          <w:szCs w:val="24"/>
        </w:rPr>
        <w:t xml:space="preserve"> ve peçete imalatı ile ilgilidir. </w:t>
      </w:r>
    </w:p>
    <w:p w:rsidR="00D80E2A"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 2-  Ali İrem yatırmış olduğu primleri ve yaş koşulunu </w:t>
      </w:r>
      <w:proofErr w:type="spellStart"/>
      <w:r>
        <w:rPr>
          <w:rFonts w:ascii="Courier New" w:hAnsi="Courier New" w:cs="Courier New"/>
          <w:sz w:val="24"/>
          <w:szCs w:val="24"/>
        </w:rPr>
        <w:t>sağladğı</w:t>
      </w:r>
      <w:proofErr w:type="spellEnd"/>
      <w:r>
        <w:rPr>
          <w:rFonts w:ascii="Courier New" w:hAnsi="Courier New" w:cs="Courier New"/>
          <w:sz w:val="24"/>
          <w:szCs w:val="24"/>
        </w:rPr>
        <w:t xml:space="preserve"> 1.5.2009 tarihinde, Gülen İrem ise yatırmış olduğu primler ve yaş koşulunu sağladığı için 1.4.2011 tarihinde yaşlılık aylığı almaya başlamışlardır. </w:t>
      </w:r>
    </w:p>
    <w:p w:rsidR="00D80E2A"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 3-  Ali İrem 1.1.1986 ve Gülen İrem 1.1.1997 tarihinden itibaren Sosyal Sigortalar Dairesi kayıtlarında Davacıda işveren olarak kayıtlıdırlar. </w:t>
      </w:r>
    </w:p>
    <w:p w:rsidR="00D80E2A"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 4-  Ali İrem Nisan 2010 tarihinden halen günümüze ve Gülen İrem Şubat 2011 tarihinden günümüze primlerini yatırmamıştır. </w:t>
      </w:r>
    </w:p>
    <w:p w:rsidR="00D80E2A"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 5-  Gülen İrem 17.3.2011 tarihinde Sosyal Sigortalar Dairesine işyeri ve/veya işten ayrılma dilekçesi </w:t>
      </w:r>
      <w:r>
        <w:rPr>
          <w:rFonts w:ascii="Courier New" w:hAnsi="Courier New" w:cs="Courier New"/>
          <w:sz w:val="24"/>
          <w:szCs w:val="24"/>
        </w:rPr>
        <w:lastRenderedPageBreak/>
        <w:t>verdi. Ali İrem 9.2.2011 tarihinde Sosyal Sigortalar Dairesine işyeri ve işten ayrılma dilekçesi verdi. Her iki dilekçe davalılar tarafından reddedilmiştir ve davalılar reddedilme sebepleri ile ilgili şahadeti duruşma aşamasında Mahkemeye sunacaktır.</w:t>
      </w:r>
    </w:p>
    <w:p w:rsidR="00D80E2A" w:rsidRDefault="00D80E2A" w:rsidP="00D80E2A">
      <w:pPr>
        <w:spacing w:after="0" w:line="360" w:lineRule="auto"/>
        <w:ind w:left="1418" w:hanging="710"/>
        <w:rPr>
          <w:rFonts w:ascii="Courier New" w:hAnsi="Courier New" w:cs="Courier New"/>
          <w:sz w:val="24"/>
          <w:szCs w:val="24"/>
        </w:rPr>
      </w:pPr>
      <w:r>
        <w:rPr>
          <w:rFonts w:ascii="Courier New" w:hAnsi="Courier New" w:cs="Courier New"/>
          <w:sz w:val="24"/>
          <w:szCs w:val="24"/>
        </w:rPr>
        <w:t xml:space="preserve"> 6-  Gülen İrem ve Ali İrem, İrem Pazarlama Ltd.in yani davacının halen hissedarlarıdır. Gülen İrem 30.1.2011 tarihinde ve Ali İrem 31.3.2010 tarihinde İrem Pazarlama Ltd.in yani davacının direktörlük görevinden ayrılmıştır." </w:t>
      </w:r>
    </w:p>
    <w:p w:rsidR="00B438E9" w:rsidRDefault="00B438E9" w:rsidP="00DC7717">
      <w:pPr>
        <w:spacing w:after="0" w:line="360" w:lineRule="auto"/>
        <w:ind w:firstLine="708"/>
        <w:rPr>
          <w:rFonts w:ascii="Courier New" w:hAnsi="Courier New" w:cs="Courier New"/>
          <w:sz w:val="24"/>
          <w:szCs w:val="24"/>
        </w:rPr>
      </w:pPr>
    </w:p>
    <w:p w:rsidR="00201A84" w:rsidRDefault="00201A84" w:rsidP="00DC7717">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yasal durumu değerlendirdikten sonra Davalıların kamu görevi ifa eden daire olduğu bulgusuna varmıştır. Bu bulgu istinaf konusu olmadığı gibi yasal durum </w:t>
      </w:r>
      <w:r w:rsidR="00B438E9">
        <w:rPr>
          <w:rFonts w:ascii="Courier New" w:hAnsi="Courier New" w:cs="Courier New"/>
          <w:sz w:val="24"/>
          <w:szCs w:val="24"/>
        </w:rPr>
        <w:t>değerlendirildiğinde</w:t>
      </w:r>
      <w:r>
        <w:rPr>
          <w:rFonts w:ascii="Courier New" w:hAnsi="Courier New" w:cs="Courier New"/>
          <w:sz w:val="24"/>
          <w:szCs w:val="24"/>
        </w:rPr>
        <w:t xml:space="preserve"> hatalı olmadığı da açıktır. </w:t>
      </w:r>
    </w:p>
    <w:p w:rsidR="00201A84" w:rsidRDefault="00201A84" w:rsidP="00DC7717">
      <w:pPr>
        <w:spacing w:after="0" w:line="360" w:lineRule="auto"/>
        <w:ind w:firstLine="708"/>
        <w:rPr>
          <w:rFonts w:ascii="Courier New" w:hAnsi="Courier New" w:cs="Courier New"/>
          <w:sz w:val="24"/>
          <w:szCs w:val="24"/>
        </w:rPr>
      </w:pPr>
    </w:p>
    <w:p w:rsidR="005C45A3" w:rsidRDefault="005C45A3" w:rsidP="00DC7717">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Alt Mahkeme</w:t>
      </w:r>
      <w:r w:rsidR="0095024B">
        <w:rPr>
          <w:rFonts w:ascii="Courier New" w:hAnsi="Courier New" w:cs="Courier New"/>
          <w:sz w:val="24"/>
          <w:szCs w:val="24"/>
        </w:rPr>
        <w:t>,</w:t>
      </w:r>
      <w:r w:rsidR="00201A84">
        <w:rPr>
          <w:rFonts w:ascii="Courier New" w:hAnsi="Courier New" w:cs="Courier New"/>
          <w:sz w:val="24"/>
          <w:szCs w:val="24"/>
        </w:rPr>
        <w:t xml:space="preserve"> KKTC </w:t>
      </w:r>
      <w:r w:rsidR="00D80E2A">
        <w:rPr>
          <w:rFonts w:ascii="Courier New" w:hAnsi="Courier New" w:cs="Courier New"/>
          <w:sz w:val="24"/>
          <w:szCs w:val="24"/>
        </w:rPr>
        <w:t>A</w:t>
      </w:r>
      <w:r w:rsidR="00201A84">
        <w:rPr>
          <w:rFonts w:ascii="Courier New" w:hAnsi="Courier New" w:cs="Courier New"/>
          <w:sz w:val="24"/>
          <w:szCs w:val="24"/>
        </w:rPr>
        <w:t>nayasasının 152.maddesine istinaden</w:t>
      </w:r>
      <w:r w:rsidR="0095024B">
        <w:rPr>
          <w:rFonts w:ascii="Courier New" w:hAnsi="Courier New" w:cs="Courier New"/>
          <w:sz w:val="24"/>
          <w:szCs w:val="24"/>
        </w:rPr>
        <w:t>, Yüksek İdare Mahkemesinin,</w:t>
      </w:r>
      <w:r w:rsidR="00201A84">
        <w:rPr>
          <w:rFonts w:ascii="Courier New" w:hAnsi="Courier New" w:cs="Courier New"/>
          <w:sz w:val="24"/>
          <w:szCs w:val="24"/>
        </w:rPr>
        <w:t xml:space="preserve"> </w:t>
      </w:r>
      <w:proofErr w:type="spellStart"/>
      <w:r w:rsidR="00201A84">
        <w:rPr>
          <w:rFonts w:ascii="Courier New" w:hAnsi="Courier New" w:cs="Courier New"/>
          <w:sz w:val="24"/>
          <w:szCs w:val="24"/>
        </w:rPr>
        <w:t>yürütsel</w:t>
      </w:r>
      <w:proofErr w:type="spellEnd"/>
      <w:r w:rsidR="00201A84">
        <w:rPr>
          <w:rFonts w:ascii="Courier New" w:hAnsi="Courier New" w:cs="Courier New"/>
          <w:sz w:val="24"/>
          <w:szCs w:val="24"/>
        </w:rPr>
        <w:t xml:space="preserve"> ve yönetsel yetki kullanan bir makamın bir kararının veya işleminin veya ihmalinin Anayasa, yasa veya bunlara uygun olarak çıkarılan mevzuat kurallarına aykırı olduğu veya verilen yetkiyi aşmak veya kötüye kullanmak suretiyle yapıldığı şik</w:t>
      </w:r>
      <w:r w:rsidR="0095024B">
        <w:rPr>
          <w:rFonts w:ascii="Courier New" w:hAnsi="Courier New" w:cs="Courier New"/>
          <w:sz w:val="24"/>
          <w:szCs w:val="24"/>
        </w:rPr>
        <w:t>â</w:t>
      </w:r>
      <w:r w:rsidR="00201A84">
        <w:rPr>
          <w:rFonts w:ascii="Courier New" w:hAnsi="Courier New" w:cs="Courier New"/>
          <w:sz w:val="24"/>
          <w:szCs w:val="24"/>
        </w:rPr>
        <w:t xml:space="preserve">yeti ile yapılan başvuru hakkında kesin karar vermek </w:t>
      </w:r>
      <w:r w:rsidR="00D80E2A">
        <w:rPr>
          <w:rFonts w:ascii="Courier New" w:hAnsi="Courier New" w:cs="Courier New"/>
          <w:sz w:val="24"/>
          <w:szCs w:val="24"/>
        </w:rPr>
        <w:t xml:space="preserve">hususunda </w:t>
      </w:r>
      <w:r w:rsidR="00201A84">
        <w:rPr>
          <w:rFonts w:ascii="Courier New" w:hAnsi="Courier New" w:cs="Courier New"/>
          <w:sz w:val="24"/>
          <w:szCs w:val="24"/>
        </w:rPr>
        <w:t>münhasıra</w:t>
      </w:r>
      <w:r w:rsidR="00D80E2A">
        <w:rPr>
          <w:rFonts w:ascii="Courier New" w:hAnsi="Courier New" w:cs="Courier New"/>
          <w:sz w:val="24"/>
          <w:szCs w:val="24"/>
        </w:rPr>
        <w:t xml:space="preserve">n yetkili </w:t>
      </w:r>
      <w:r w:rsidR="00201A84">
        <w:rPr>
          <w:rFonts w:ascii="Courier New" w:hAnsi="Courier New" w:cs="Courier New"/>
          <w:sz w:val="24"/>
          <w:szCs w:val="24"/>
        </w:rPr>
        <w:t xml:space="preserve">olduğu </w:t>
      </w:r>
      <w:r>
        <w:rPr>
          <w:rFonts w:ascii="Courier New" w:hAnsi="Courier New" w:cs="Courier New"/>
          <w:sz w:val="24"/>
          <w:szCs w:val="24"/>
        </w:rPr>
        <w:t xml:space="preserve">sonuca vardı. </w:t>
      </w:r>
      <w:proofErr w:type="gramEnd"/>
    </w:p>
    <w:p w:rsidR="005C45A3" w:rsidRDefault="005C45A3" w:rsidP="00DC7717">
      <w:pPr>
        <w:spacing w:after="0" w:line="360" w:lineRule="auto"/>
        <w:ind w:firstLine="708"/>
        <w:rPr>
          <w:rFonts w:ascii="Courier New" w:hAnsi="Courier New" w:cs="Courier New"/>
          <w:sz w:val="24"/>
          <w:szCs w:val="24"/>
        </w:rPr>
      </w:pPr>
    </w:p>
    <w:p w:rsidR="00201A84" w:rsidRDefault="005C45A3" w:rsidP="00DC7717">
      <w:pPr>
        <w:spacing w:after="0" w:line="360" w:lineRule="auto"/>
        <w:ind w:firstLine="708"/>
        <w:rPr>
          <w:rFonts w:ascii="Courier New" w:hAnsi="Courier New" w:cs="Courier New"/>
          <w:sz w:val="24"/>
          <w:szCs w:val="24"/>
        </w:rPr>
      </w:pPr>
      <w:r>
        <w:rPr>
          <w:rFonts w:ascii="Courier New" w:hAnsi="Courier New" w:cs="Courier New"/>
          <w:sz w:val="24"/>
          <w:szCs w:val="24"/>
        </w:rPr>
        <w:t xml:space="preserve">KKTC Anayasasına göre </w:t>
      </w:r>
      <w:proofErr w:type="spellStart"/>
      <w:r>
        <w:rPr>
          <w:rFonts w:ascii="Courier New" w:hAnsi="Courier New" w:cs="Courier New"/>
          <w:sz w:val="24"/>
          <w:szCs w:val="24"/>
        </w:rPr>
        <w:t>yürütsel</w:t>
      </w:r>
      <w:proofErr w:type="spellEnd"/>
      <w:r>
        <w:rPr>
          <w:rFonts w:ascii="Courier New" w:hAnsi="Courier New" w:cs="Courier New"/>
          <w:sz w:val="24"/>
          <w:szCs w:val="24"/>
        </w:rPr>
        <w:t xml:space="preserve"> ve yönetsel yetki kullanan bir makamın bir kararın</w:t>
      </w:r>
      <w:r w:rsidR="00D80E2A">
        <w:rPr>
          <w:rFonts w:ascii="Courier New" w:hAnsi="Courier New" w:cs="Courier New"/>
          <w:sz w:val="24"/>
          <w:szCs w:val="24"/>
        </w:rPr>
        <w:t>a</w:t>
      </w:r>
      <w:r>
        <w:rPr>
          <w:rFonts w:ascii="Courier New" w:hAnsi="Courier New" w:cs="Courier New"/>
          <w:sz w:val="24"/>
          <w:szCs w:val="24"/>
        </w:rPr>
        <w:t xml:space="preserve"> veya işlemin</w:t>
      </w:r>
      <w:r w:rsidR="00D80E2A">
        <w:rPr>
          <w:rFonts w:ascii="Courier New" w:hAnsi="Courier New" w:cs="Courier New"/>
          <w:sz w:val="24"/>
          <w:szCs w:val="24"/>
        </w:rPr>
        <w:t>e</w:t>
      </w:r>
      <w:r>
        <w:rPr>
          <w:rFonts w:ascii="Courier New" w:hAnsi="Courier New" w:cs="Courier New"/>
          <w:sz w:val="24"/>
          <w:szCs w:val="24"/>
        </w:rPr>
        <w:t xml:space="preserve"> veya ihmaline ilişkin idari ihtilaflar münhasıran Yüksek İdare Mahkemesinin yargı yetkisine girmektedir. Bir ihtilafın </w:t>
      </w:r>
      <w:r w:rsidR="00B438E9">
        <w:rPr>
          <w:rFonts w:ascii="Courier New" w:hAnsi="Courier New" w:cs="Courier New"/>
          <w:sz w:val="24"/>
          <w:szCs w:val="24"/>
        </w:rPr>
        <w:t xml:space="preserve">münhasıran Yüksek İdare Mahkemesinin görev alanına giren bir konuda </w:t>
      </w:r>
      <w:r>
        <w:rPr>
          <w:rFonts w:ascii="Courier New" w:hAnsi="Courier New" w:cs="Courier New"/>
          <w:sz w:val="24"/>
          <w:szCs w:val="24"/>
        </w:rPr>
        <w:t xml:space="preserve">olup olmadığı yasal mevzuat ve ihtilaf konusunun niteliğine bakılarak karar verilmesi gereken bir husustur. </w:t>
      </w:r>
    </w:p>
    <w:p w:rsidR="005C45A3" w:rsidRDefault="005C45A3" w:rsidP="00DC7717">
      <w:pPr>
        <w:spacing w:after="0" w:line="360" w:lineRule="auto"/>
        <w:ind w:firstLine="708"/>
        <w:rPr>
          <w:rFonts w:ascii="Courier New" w:hAnsi="Courier New" w:cs="Courier New"/>
          <w:sz w:val="24"/>
          <w:szCs w:val="24"/>
        </w:rPr>
      </w:pPr>
    </w:p>
    <w:p w:rsidR="005C45A3" w:rsidRDefault="005C45A3" w:rsidP="00DC771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16/</w:t>
      </w:r>
      <w:r w:rsidR="00D80E2A">
        <w:rPr>
          <w:rFonts w:ascii="Courier New" w:hAnsi="Courier New" w:cs="Courier New"/>
          <w:sz w:val="24"/>
          <w:szCs w:val="24"/>
        </w:rPr>
        <w:t>19</w:t>
      </w:r>
      <w:r>
        <w:rPr>
          <w:rFonts w:ascii="Courier New" w:hAnsi="Courier New" w:cs="Courier New"/>
          <w:sz w:val="24"/>
          <w:szCs w:val="24"/>
        </w:rPr>
        <w:t xml:space="preserve">76 sayılı </w:t>
      </w:r>
      <w:r w:rsidR="002C4374">
        <w:rPr>
          <w:rFonts w:ascii="Courier New" w:hAnsi="Courier New" w:cs="Courier New"/>
          <w:sz w:val="24"/>
          <w:szCs w:val="24"/>
        </w:rPr>
        <w:t>Y</w:t>
      </w:r>
      <w:r w:rsidR="00701CA2">
        <w:rPr>
          <w:rFonts w:ascii="Courier New" w:hAnsi="Courier New" w:cs="Courier New"/>
          <w:sz w:val="24"/>
          <w:szCs w:val="24"/>
        </w:rPr>
        <w:t>asa</w:t>
      </w:r>
      <w:r w:rsidR="002C4374">
        <w:rPr>
          <w:rFonts w:ascii="Courier New" w:hAnsi="Courier New" w:cs="Courier New"/>
          <w:sz w:val="24"/>
          <w:szCs w:val="24"/>
        </w:rPr>
        <w:t>’</w:t>
      </w:r>
      <w:r w:rsidR="00701CA2">
        <w:rPr>
          <w:rFonts w:ascii="Courier New" w:hAnsi="Courier New" w:cs="Courier New"/>
          <w:sz w:val="24"/>
          <w:szCs w:val="24"/>
        </w:rPr>
        <w:t>nın 130.maddesinde</w:t>
      </w:r>
      <w:r w:rsidR="002C4374">
        <w:rPr>
          <w:rFonts w:ascii="Courier New" w:hAnsi="Courier New" w:cs="Courier New"/>
          <w:sz w:val="24"/>
          <w:szCs w:val="24"/>
        </w:rPr>
        <w:t>,</w:t>
      </w:r>
      <w:r w:rsidR="00701CA2">
        <w:rPr>
          <w:rFonts w:ascii="Courier New" w:hAnsi="Courier New" w:cs="Courier New"/>
          <w:sz w:val="24"/>
          <w:szCs w:val="24"/>
        </w:rPr>
        <w:t xml:space="preserve"> yasadan kaynak</w:t>
      </w:r>
      <w:r w:rsidR="002C4374">
        <w:rPr>
          <w:rFonts w:ascii="Courier New" w:hAnsi="Courier New" w:cs="Courier New"/>
          <w:sz w:val="24"/>
          <w:szCs w:val="24"/>
        </w:rPr>
        <w:t>-</w:t>
      </w:r>
      <w:proofErr w:type="spellStart"/>
      <w:r w:rsidR="00701CA2">
        <w:rPr>
          <w:rFonts w:ascii="Courier New" w:hAnsi="Courier New" w:cs="Courier New"/>
          <w:sz w:val="24"/>
          <w:szCs w:val="24"/>
        </w:rPr>
        <w:t>lanan</w:t>
      </w:r>
      <w:proofErr w:type="spellEnd"/>
      <w:r w:rsidR="00701CA2">
        <w:rPr>
          <w:rFonts w:ascii="Courier New" w:hAnsi="Courier New" w:cs="Courier New"/>
          <w:sz w:val="24"/>
          <w:szCs w:val="24"/>
        </w:rPr>
        <w:t xml:space="preserve"> ihtilaflarda yetkili mahkemenin adli mahkemeler olduğu düzenlenmektedir. Bununla birlikte</w:t>
      </w:r>
      <w:r w:rsidR="002C4374">
        <w:rPr>
          <w:rFonts w:ascii="Courier New" w:hAnsi="Courier New" w:cs="Courier New"/>
          <w:sz w:val="24"/>
          <w:szCs w:val="24"/>
        </w:rPr>
        <w:t>,</w:t>
      </w:r>
      <w:r w:rsidR="00701CA2">
        <w:rPr>
          <w:rFonts w:ascii="Courier New" w:hAnsi="Courier New" w:cs="Courier New"/>
          <w:sz w:val="24"/>
          <w:szCs w:val="24"/>
        </w:rPr>
        <w:t xml:space="preserve"> Sosyal Sigortalar Dairesi yönetsel ve </w:t>
      </w:r>
      <w:proofErr w:type="spellStart"/>
      <w:r w:rsidR="00701CA2">
        <w:rPr>
          <w:rFonts w:ascii="Courier New" w:hAnsi="Courier New" w:cs="Courier New"/>
          <w:sz w:val="24"/>
          <w:szCs w:val="24"/>
        </w:rPr>
        <w:t>yürütsel</w:t>
      </w:r>
      <w:proofErr w:type="spellEnd"/>
      <w:r w:rsidR="00701CA2">
        <w:rPr>
          <w:rFonts w:ascii="Courier New" w:hAnsi="Courier New" w:cs="Courier New"/>
          <w:sz w:val="24"/>
          <w:szCs w:val="24"/>
        </w:rPr>
        <w:t xml:space="preserve"> yetki kullanan bir makam olduğundan</w:t>
      </w:r>
      <w:r w:rsidR="002C4374">
        <w:rPr>
          <w:rFonts w:ascii="Courier New" w:hAnsi="Courier New" w:cs="Courier New"/>
          <w:sz w:val="24"/>
          <w:szCs w:val="24"/>
        </w:rPr>
        <w:t>,</w:t>
      </w:r>
      <w:r w:rsidR="00701CA2">
        <w:rPr>
          <w:rFonts w:ascii="Courier New" w:hAnsi="Courier New" w:cs="Courier New"/>
          <w:sz w:val="24"/>
          <w:szCs w:val="24"/>
        </w:rPr>
        <w:t xml:space="preserve"> idari nitelikli karar veya işlem veya ihmallerinde yetkili mahkemenin Yüksek İdare Mahkemesi olması gerektiği sabittir. Bu konuda Yüksek İdare Mahkemesi</w:t>
      </w:r>
      <w:r w:rsidR="00EE68B8">
        <w:rPr>
          <w:rFonts w:ascii="Courier New" w:hAnsi="Courier New" w:cs="Courier New"/>
          <w:sz w:val="24"/>
          <w:szCs w:val="24"/>
        </w:rPr>
        <w:t xml:space="preserve"> tarafından birçok davada incelemeler </w:t>
      </w:r>
      <w:r w:rsidR="00701CA2">
        <w:rPr>
          <w:rFonts w:ascii="Courier New" w:hAnsi="Courier New" w:cs="Courier New"/>
          <w:sz w:val="24"/>
          <w:szCs w:val="24"/>
        </w:rPr>
        <w:t>yapılıp kararlar üretilmiştir. Huzurumuzdaki meseledeki yetki konusundaki ihtilaf</w:t>
      </w:r>
      <w:r w:rsidR="00061EC9">
        <w:rPr>
          <w:rFonts w:ascii="Courier New" w:hAnsi="Courier New" w:cs="Courier New"/>
          <w:sz w:val="24"/>
          <w:szCs w:val="24"/>
        </w:rPr>
        <w:t xml:space="preserve">la ilgili Yüksek İdare Mahkemesinin </w:t>
      </w:r>
      <w:r w:rsidR="005770EF" w:rsidRPr="003A72E0">
        <w:rPr>
          <w:rFonts w:ascii="Courier New" w:hAnsi="Courier New" w:cs="Courier New"/>
          <w:b/>
          <w:sz w:val="24"/>
          <w:szCs w:val="24"/>
        </w:rPr>
        <w:t>YİM 3/2011 D. 40/2013</w:t>
      </w:r>
      <w:r w:rsidR="00701CA2">
        <w:rPr>
          <w:rFonts w:ascii="Courier New" w:hAnsi="Courier New" w:cs="Courier New"/>
          <w:sz w:val="24"/>
          <w:szCs w:val="24"/>
        </w:rPr>
        <w:t xml:space="preserve"> </w:t>
      </w:r>
      <w:r w:rsidR="00EE68B8">
        <w:rPr>
          <w:rFonts w:ascii="Courier New" w:hAnsi="Courier New" w:cs="Courier New"/>
          <w:sz w:val="24"/>
          <w:szCs w:val="24"/>
        </w:rPr>
        <w:t xml:space="preserve">sayılı kararı </w:t>
      </w:r>
      <w:r w:rsidR="00D80E2A">
        <w:rPr>
          <w:rFonts w:ascii="Courier New" w:hAnsi="Courier New" w:cs="Courier New"/>
          <w:sz w:val="24"/>
          <w:szCs w:val="24"/>
        </w:rPr>
        <w:t xml:space="preserve">bu </w:t>
      </w:r>
      <w:r w:rsidR="00EE68B8">
        <w:rPr>
          <w:rFonts w:ascii="Courier New" w:hAnsi="Courier New" w:cs="Courier New"/>
          <w:sz w:val="24"/>
          <w:szCs w:val="24"/>
        </w:rPr>
        <w:t>mesele</w:t>
      </w:r>
      <w:r w:rsidR="00D80E2A">
        <w:rPr>
          <w:rFonts w:ascii="Courier New" w:hAnsi="Courier New" w:cs="Courier New"/>
          <w:sz w:val="24"/>
          <w:szCs w:val="24"/>
        </w:rPr>
        <w:t>deki ihtilafl</w:t>
      </w:r>
      <w:r w:rsidR="00F20BCF">
        <w:rPr>
          <w:rFonts w:ascii="Courier New" w:hAnsi="Courier New" w:cs="Courier New"/>
          <w:sz w:val="24"/>
          <w:szCs w:val="24"/>
        </w:rPr>
        <w:t>a benzer konularda olduğundan</w:t>
      </w:r>
      <w:r w:rsidR="002C4374">
        <w:rPr>
          <w:rFonts w:ascii="Courier New" w:hAnsi="Courier New" w:cs="Courier New"/>
          <w:sz w:val="24"/>
          <w:szCs w:val="24"/>
        </w:rPr>
        <w:t>,</w:t>
      </w:r>
      <w:r w:rsidR="00F20BCF">
        <w:rPr>
          <w:rFonts w:ascii="Courier New" w:hAnsi="Courier New" w:cs="Courier New"/>
          <w:sz w:val="24"/>
          <w:szCs w:val="24"/>
        </w:rPr>
        <w:t xml:space="preserve"> kararda belirtilenlere </w:t>
      </w:r>
      <w:r w:rsidR="00EE68B8">
        <w:rPr>
          <w:rFonts w:ascii="Courier New" w:hAnsi="Courier New" w:cs="Courier New"/>
          <w:sz w:val="24"/>
          <w:szCs w:val="24"/>
        </w:rPr>
        <w:t>atıf yap</w:t>
      </w:r>
      <w:r w:rsidR="0058561F">
        <w:rPr>
          <w:rFonts w:ascii="Courier New" w:hAnsi="Courier New" w:cs="Courier New"/>
          <w:sz w:val="24"/>
          <w:szCs w:val="24"/>
        </w:rPr>
        <w:t xml:space="preserve">mayı uygun görürüz. </w:t>
      </w:r>
      <w:r w:rsidR="00EE68B8">
        <w:rPr>
          <w:rFonts w:ascii="Courier New" w:hAnsi="Courier New" w:cs="Courier New"/>
          <w:sz w:val="24"/>
          <w:szCs w:val="24"/>
        </w:rPr>
        <w:t>Mezk</w:t>
      </w:r>
      <w:r w:rsidR="0058561F">
        <w:rPr>
          <w:rFonts w:ascii="Courier New" w:hAnsi="Courier New" w:cs="Courier New"/>
          <w:sz w:val="24"/>
          <w:szCs w:val="24"/>
        </w:rPr>
        <w:t>û</w:t>
      </w:r>
      <w:r w:rsidR="00EE68B8">
        <w:rPr>
          <w:rFonts w:ascii="Courier New" w:hAnsi="Courier New" w:cs="Courier New"/>
          <w:sz w:val="24"/>
          <w:szCs w:val="24"/>
        </w:rPr>
        <w:t>r kararda aşağıdaki görüşler belirtil</w:t>
      </w:r>
      <w:r w:rsidR="00C254E0">
        <w:rPr>
          <w:rFonts w:ascii="Courier New" w:hAnsi="Courier New" w:cs="Courier New"/>
          <w:sz w:val="24"/>
          <w:szCs w:val="24"/>
        </w:rPr>
        <w:t>mektedir</w:t>
      </w:r>
      <w:r w:rsidR="00EE68B8">
        <w:rPr>
          <w:rFonts w:ascii="Courier New" w:hAnsi="Courier New" w:cs="Courier New"/>
          <w:sz w:val="24"/>
          <w:szCs w:val="24"/>
        </w:rPr>
        <w:t>;</w:t>
      </w:r>
    </w:p>
    <w:p w:rsidR="00C254E0" w:rsidRDefault="00C254E0" w:rsidP="00DC7717">
      <w:pPr>
        <w:spacing w:after="0" w:line="360" w:lineRule="auto"/>
        <w:ind w:firstLine="708"/>
        <w:rPr>
          <w:rFonts w:ascii="Courier New" w:hAnsi="Courier New" w:cs="Courier New"/>
          <w:sz w:val="24"/>
          <w:szCs w:val="24"/>
        </w:rPr>
      </w:pPr>
    </w:p>
    <w:p w:rsidR="00C9750C" w:rsidRPr="009A1555" w:rsidRDefault="002C4374" w:rsidP="00C9750C">
      <w:pPr>
        <w:spacing w:after="0" w:line="240" w:lineRule="auto"/>
        <w:ind w:left="708"/>
        <w:rPr>
          <w:rFonts w:ascii="Courier New" w:hAnsi="Courier New" w:cs="Courier New"/>
          <w:b/>
          <w:sz w:val="24"/>
          <w:szCs w:val="24"/>
          <w:u w:val="single"/>
        </w:rPr>
      </w:pPr>
      <w:r>
        <w:rPr>
          <w:rFonts w:ascii="Courier New" w:hAnsi="Courier New" w:cs="Courier New"/>
          <w:b/>
          <w:sz w:val="24"/>
          <w:szCs w:val="24"/>
        </w:rPr>
        <w:t>“</w:t>
      </w:r>
      <w:r w:rsidR="00C9750C" w:rsidRPr="00C9750C">
        <w:rPr>
          <w:rFonts w:ascii="Courier New" w:hAnsi="Courier New" w:cs="Courier New"/>
          <w:b/>
          <w:sz w:val="24"/>
          <w:szCs w:val="24"/>
        </w:rPr>
        <w:t xml:space="preserve">Huzurumuzdaki meselede, Davacı ile Sosyal Sigortalar </w:t>
      </w:r>
      <w:r w:rsidR="00C9750C" w:rsidRPr="009A1555">
        <w:rPr>
          <w:rFonts w:ascii="Courier New" w:hAnsi="Courier New" w:cs="Courier New"/>
          <w:b/>
          <w:sz w:val="24"/>
          <w:szCs w:val="24"/>
          <w:u w:val="single"/>
        </w:rPr>
        <w:t>Dairesi veya Bakanlık arasında doğrudan bir ihtilâf yoktur.</w:t>
      </w:r>
      <w:r w:rsidR="00C9750C" w:rsidRPr="00C9750C">
        <w:rPr>
          <w:rFonts w:ascii="Courier New" w:hAnsi="Courier New" w:cs="Courier New"/>
          <w:b/>
          <w:sz w:val="24"/>
          <w:szCs w:val="24"/>
        </w:rPr>
        <w:t xml:space="preserve"> Bir ihtilâftan bahsetmek gerekirse, bu ihtilâf, Davalı No.1 veya 2 ile Bakanlık arasındadır. İhtilâfın </w:t>
      </w:r>
      <w:proofErr w:type="spellStart"/>
      <w:r w:rsidR="00C9750C" w:rsidRPr="00C9750C">
        <w:rPr>
          <w:rFonts w:ascii="Courier New" w:hAnsi="Courier New" w:cs="Courier New"/>
          <w:b/>
          <w:sz w:val="24"/>
          <w:szCs w:val="24"/>
        </w:rPr>
        <w:t>nevî</w:t>
      </w:r>
      <w:proofErr w:type="spellEnd"/>
      <w:r w:rsidR="00C9750C" w:rsidRPr="00C9750C">
        <w:rPr>
          <w:rFonts w:ascii="Courier New" w:hAnsi="Courier New" w:cs="Courier New"/>
          <w:b/>
          <w:sz w:val="24"/>
          <w:szCs w:val="24"/>
        </w:rPr>
        <w:t xml:space="preserve"> ise, sigortalı olarak çalışan bir kişinin, eğer yatırım yükümlülüğü varsa, </w:t>
      </w:r>
      <w:r w:rsidR="00C9750C" w:rsidRPr="009A1555">
        <w:rPr>
          <w:rFonts w:ascii="Courier New" w:hAnsi="Courier New" w:cs="Courier New"/>
          <w:b/>
          <w:sz w:val="24"/>
          <w:szCs w:val="24"/>
          <w:u w:val="single"/>
        </w:rPr>
        <w:t>sigorta priminin yatırılmamasıdır.</w:t>
      </w:r>
    </w:p>
    <w:p w:rsidR="0058561F" w:rsidRDefault="0058561F" w:rsidP="00DC7717">
      <w:pPr>
        <w:spacing w:after="0" w:line="360" w:lineRule="auto"/>
        <w:ind w:firstLine="708"/>
        <w:rPr>
          <w:rFonts w:ascii="Courier New" w:hAnsi="Courier New" w:cs="Courier New"/>
          <w:sz w:val="24"/>
          <w:szCs w:val="24"/>
        </w:rPr>
      </w:pPr>
    </w:p>
    <w:p w:rsidR="00C9750C" w:rsidRDefault="00C9750C" w:rsidP="00DC7717">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w:t>
      </w:r>
      <w:proofErr w:type="gramEnd"/>
    </w:p>
    <w:p w:rsidR="0058561F" w:rsidRDefault="0058561F" w:rsidP="00DC7717">
      <w:pPr>
        <w:spacing w:after="0" w:line="360" w:lineRule="auto"/>
        <w:ind w:firstLine="708"/>
        <w:rPr>
          <w:rFonts w:ascii="Courier New" w:hAnsi="Courier New" w:cs="Courier New"/>
          <w:sz w:val="24"/>
          <w:szCs w:val="24"/>
        </w:rPr>
      </w:pPr>
    </w:p>
    <w:p w:rsidR="00701CA2" w:rsidRDefault="00701CA2" w:rsidP="00EE68B8">
      <w:pPr>
        <w:spacing w:after="0" w:line="240" w:lineRule="auto"/>
        <w:ind w:left="708"/>
        <w:rPr>
          <w:rFonts w:ascii="Courier New" w:hAnsi="Courier New" w:cs="Courier New"/>
          <w:b/>
          <w:sz w:val="24"/>
          <w:szCs w:val="24"/>
        </w:rPr>
      </w:pPr>
      <w:r w:rsidRPr="00EE68B8">
        <w:rPr>
          <w:rFonts w:ascii="Courier New" w:hAnsi="Courier New" w:cs="Courier New"/>
          <w:b/>
          <w:sz w:val="24"/>
          <w:szCs w:val="24"/>
        </w:rPr>
        <w:t xml:space="preserve">Özetlemek gerekirse, Sosyal Sigortalar Yasası’na göre prim alacaklısı Sosyal Sigorta Fonudur. Alacağın takibi, bakanlık tarafından, Yasa ve Tüzüğe göre yapılır. Alacağın ödenmemesi halinde yükümlü aleyhine Kaza Mahkemesinde ceza davası açabileceği gibi, söz konusu alacak, Kamu Alacaklarının Tahsili Usulü Yasası’nın ilgili hükümleri uyarınca da tahsil edilebilir. Görüldüğü gibi Yasa, </w:t>
      </w:r>
      <w:r w:rsidRPr="009A1555">
        <w:rPr>
          <w:rFonts w:ascii="Courier New" w:hAnsi="Courier New" w:cs="Courier New"/>
          <w:b/>
          <w:sz w:val="24"/>
          <w:szCs w:val="24"/>
          <w:u w:val="single"/>
        </w:rPr>
        <w:t>prim alacağının tahsili ile ilgili usulü ve yetkili Mahkemeyi belirlemiştir.</w:t>
      </w:r>
      <w:r w:rsidRPr="00EE68B8">
        <w:rPr>
          <w:rFonts w:ascii="Courier New" w:hAnsi="Courier New" w:cs="Courier New"/>
          <w:b/>
          <w:sz w:val="24"/>
          <w:szCs w:val="24"/>
        </w:rPr>
        <w:t xml:space="preserve"> Bu konuda Yüksek İdare Mahkemesinin görevli Mahkeme olarak addedilmesi söz konusu değildir. Ayrıca prim alacağı konusunda kendisi için prim yatırılan veya yatırılması gereken kişinin bu konuda alacaklı olmasından dolayı dava açma hakkından da bahsedilemez. </w:t>
      </w:r>
    </w:p>
    <w:p w:rsidR="00C9750C" w:rsidRDefault="00C9750C" w:rsidP="00EE68B8">
      <w:pPr>
        <w:spacing w:after="0" w:line="240" w:lineRule="auto"/>
        <w:ind w:left="708"/>
        <w:rPr>
          <w:rFonts w:ascii="Courier New" w:hAnsi="Courier New" w:cs="Courier New"/>
          <w:b/>
          <w:sz w:val="24"/>
          <w:szCs w:val="24"/>
        </w:rPr>
      </w:pPr>
    </w:p>
    <w:p w:rsidR="00C9750C" w:rsidRDefault="00C9750C" w:rsidP="00EE68B8">
      <w:pPr>
        <w:spacing w:after="0" w:line="240" w:lineRule="auto"/>
        <w:ind w:left="708"/>
        <w:rPr>
          <w:rFonts w:ascii="Courier New" w:hAnsi="Courier New" w:cs="Courier New"/>
          <w:b/>
          <w:sz w:val="24"/>
          <w:szCs w:val="24"/>
        </w:rPr>
      </w:pPr>
      <w:proofErr w:type="gramStart"/>
      <w:r>
        <w:rPr>
          <w:rFonts w:ascii="Courier New" w:hAnsi="Courier New" w:cs="Courier New"/>
          <w:b/>
          <w:sz w:val="24"/>
          <w:szCs w:val="24"/>
        </w:rPr>
        <w:t>...............</w:t>
      </w:r>
      <w:proofErr w:type="gramEnd"/>
    </w:p>
    <w:p w:rsidR="00C9750C" w:rsidRDefault="00C9750C" w:rsidP="00EE68B8">
      <w:pPr>
        <w:spacing w:after="0" w:line="240" w:lineRule="auto"/>
        <w:ind w:left="708"/>
        <w:rPr>
          <w:rFonts w:ascii="Courier New" w:hAnsi="Courier New" w:cs="Courier New"/>
          <w:b/>
          <w:sz w:val="24"/>
          <w:szCs w:val="24"/>
        </w:rPr>
      </w:pPr>
    </w:p>
    <w:p w:rsidR="00C9750C" w:rsidRPr="00C9750C" w:rsidRDefault="00C9750C" w:rsidP="00EE68B8">
      <w:pPr>
        <w:spacing w:after="0" w:line="240" w:lineRule="auto"/>
        <w:ind w:left="708"/>
        <w:rPr>
          <w:rFonts w:ascii="Courier New" w:hAnsi="Courier New" w:cs="Courier New"/>
          <w:b/>
          <w:sz w:val="24"/>
          <w:szCs w:val="24"/>
        </w:rPr>
      </w:pPr>
      <w:r w:rsidRPr="00C9750C">
        <w:rPr>
          <w:rFonts w:ascii="Courier New" w:hAnsi="Courier New" w:cs="Courier New"/>
          <w:b/>
          <w:sz w:val="24"/>
          <w:szCs w:val="24"/>
        </w:rPr>
        <w:t xml:space="preserve">Davacının davası ihmale dayandırılmaktadır. İdari ihmal, kamu hizmetinin ifası halinde, kamu hizmetinden yararlanacak olan kişi açısından söz konusu olur. Burada </w:t>
      </w:r>
      <w:r w:rsidRPr="00C9750C">
        <w:rPr>
          <w:rFonts w:ascii="Courier New" w:hAnsi="Courier New" w:cs="Courier New"/>
          <w:b/>
          <w:sz w:val="24"/>
          <w:szCs w:val="24"/>
        </w:rPr>
        <w:lastRenderedPageBreak/>
        <w:t xml:space="preserve">Davalı No.1 ve 2’nin Davacıya yönelik kamu hizmeti sunma yükümlülüğü yoktur. Eğer </w:t>
      </w:r>
      <w:proofErr w:type="spellStart"/>
      <w:r w:rsidRPr="00C9750C">
        <w:rPr>
          <w:rFonts w:ascii="Courier New" w:hAnsi="Courier New" w:cs="Courier New"/>
          <w:b/>
          <w:sz w:val="24"/>
          <w:szCs w:val="24"/>
        </w:rPr>
        <w:t>burda</w:t>
      </w:r>
      <w:proofErr w:type="spellEnd"/>
      <w:r w:rsidRPr="00C9750C">
        <w:rPr>
          <w:rFonts w:ascii="Courier New" w:hAnsi="Courier New" w:cs="Courier New"/>
          <w:b/>
          <w:sz w:val="24"/>
          <w:szCs w:val="24"/>
        </w:rPr>
        <w:t xml:space="preserve"> bir ihmalden söz edilecekse, </w:t>
      </w:r>
      <w:proofErr w:type="spellStart"/>
      <w:r w:rsidRPr="00C9750C">
        <w:rPr>
          <w:rFonts w:ascii="Courier New" w:hAnsi="Courier New" w:cs="Courier New"/>
          <w:b/>
          <w:sz w:val="24"/>
          <w:szCs w:val="24"/>
        </w:rPr>
        <w:t>burdaki</w:t>
      </w:r>
      <w:proofErr w:type="spellEnd"/>
      <w:r w:rsidRPr="00C9750C">
        <w:rPr>
          <w:rFonts w:ascii="Courier New" w:hAnsi="Courier New" w:cs="Courier New"/>
          <w:b/>
          <w:sz w:val="24"/>
          <w:szCs w:val="24"/>
        </w:rPr>
        <w:t xml:space="preserve"> ihmal, kamu hizmetinin yerine getirilmesine ilişkin değildir. </w:t>
      </w:r>
      <w:r w:rsidRPr="009A1555">
        <w:rPr>
          <w:rFonts w:ascii="Courier New" w:hAnsi="Courier New" w:cs="Courier New"/>
          <w:b/>
          <w:sz w:val="24"/>
          <w:szCs w:val="24"/>
          <w:u w:val="single"/>
        </w:rPr>
        <w:t>Prim ödemeyi reddetme veya ihmal etme, kamu hizmetinin arzı veya verilmesi anlamında bir ihmal değildir.</w:t>
      </w:r>
      <w:r w:rsidRPr="00C9750C">
        <w:rPr>
          <w:rFonts w:ascii="Courier New" w:hAnsi="Courier New" w:cs="Courier New"/>
          <w:b/>
          <w:sz w:val="24"/>
          <w:szCs w:val="24"/>
        </w:rPr>
        <w:t xml:space="preserve"> Emare 1 olan, Davacı ile Davalı No.2 arasındaki sözleşmeye göre, Davalı No.2, İhtiyat Sandığı ve Sosyal Sigorta Yasası’na uygun olarak kesinti yapar ve kişinin hakları sözleşmeye uygun olarak ilgili yasalar uyarınca uygulanır. Davacının iddiası, İhtiyat Sandığı ve Sosyal Sigorta primlerinin yatırılmamış olduğudur. Davacının primlerinin yatırılmaması, iş akdinden kaynaklanan bir uyuşmazlıktır ve çözüm yeri İdari Yargı değildir.</w:t>
      </w:r>
      <w:r w:rsidR="002C4374">
        <w:rPr>
          <w:rFonts w:ascii="Courier New" w:hAnsi="Courier New" w:cs="Courier New"/>
          <w:b/>
          <w:sz w:val="24"/>
          <w:szCs w:val="24"/>
        </w:rPr>
        <w:t>”</w:t>
      </w:r>
    </w:p>
    <w:p w:rsidR="00201A84" w:rsidRDefault="00201A84" w:rsidP="00EE68B8">
      <w:pPr>
        <w:spacing w:after="0" w:line="240" w:lineRule="auto"/>
        <w:ind w:firstLine="708"/>
        <w:rPr>
          <w:rFonts w:ascii="Courier New" w:hAnsi="Courier New" w:cs="Courier New"/>
          <w:b/>
          <w:sz w:val="24"/>
          <w:szCs w:val="24"/>
        </w:rPr>
      </w:pPr>
    </w:p>
    <w:p w:rsidR="00EE68B8" w:rsidRDefault="00EE68B8" w:rsidP="00EE68B8">
      <w:pPr>
        <w:spacing w:after="0" w:line="240" w:lineRule="auto"/>
        <w:ind w:firstLine="708"/>
        <w:rPr>
          <w:rFonts w:ascii="Courier New" w:hAnsi="Courier New" w:cs="Courier New"/>
          <w:b/>
          <w:sz w:val="24"/>
          <w:szCs w:val="24"/>
        </w:rPr>
      </w:pPr>
    </w:p>
    <w:p w:rsidR="00EE68B8" w:rsidRDefault="0058561F" w:rsidP="0058561F">
      <w:pPr>
        <w:spacing w:after="0" w:line="360" w:lineRule="auto"/>
        <w:ind w:firstLine="708"/>
        <w:rPr>
          <w:rFonts w:ascii="Courier New" w:hAnsi="Courier New" w:cs="Courier New"/>
          <w:sz w:val="24"/>
          <w:szCs w:val="24"/>
        </w:rPr>
      </w:pPr>
      <w:r>
        <w:rPr>
          <w:rFonts w:ascii="Courier New" w:hAnsi="Courier New" w:cs="Courier New"/>
          <w:sz w:val="24"/>
          <w:szCs w:val="24"/>
        </w:rPr>
        <w:t>Huzurumuzdaki istinafla alakalı b</w:t>
      </w:r>
      <w:r w:rsidR="00EE68B8">
        <w:rPr>
          <w:rFonts w:ascii="Courier New" w:hAnsi="Courier New" w:cs="Courier New"/>
          <w:sz w:val="24"/>
          <w:szCs w:val="24"/>
        </w:rPr>
        <w:t>u kararda belirt</w:t>
      </w:r>
      <w:r>
        <w:rPr>
          <w:rFonts w:ascii="Courier New" w:hAnsi="Courier New" w:cs="Courier New"/>
          <w:sz w:val="24"/>
          <w:szCs w:val="24"/>
        </w:rPr>
        <w:t>i</w:t>
      </w:r>
      <w:r w:rsidR="00EE68B8">
        <w:rPr>
          <w:rFonts w:ascii="Courier New" w:hAnsi="Courier New" w:cs="Courier New"/>
          <w:sz w:val="24"/>
          <w:szCs w:val="24"/>
        </w:rPr>
        <w:t>len prensipleri şöyle özetleyebiliriz;</w:t>
      </w:r>
    </w:p>
    <w:p w:rsidR="00EE68B8" w:rsidRDefault="00EE68B8" w:rsidP="002C4374">
      <w:pPr>
        <w:spacing w:after="0" w:line="480" w:lineRule="auto"/>
        <w:ind w:firstLine="708"/>
        <w:rPr>
          <w:rFonts w:ascii="Courier New" w:hAnsi="Courier New" w:cs="Courier New"/>
          <w:sz w:val="24"/>
          <w:szCs w:val="24"/>
        </w:rPr>
      </w:pPr>
    </w:p>
    <w:p w:rsidR="00C9750C" w:rsidRPr="00C9750C" w:rsidRDefault="00C9750C" w:rsidP="00C9750C">
      <w:pPr>
        <w:pStyle w:val="ListeParagraf"/>
        <w:numPr>
          <w:ilvl w:val="0"/>
          <w:numId w:val="7"/>
        </w:numPr>
        <w:spacing w:after="0" w:line="360" w:lineRule="auto"/>
        <w:ind w:left="1066" w:hanging="357"/>
        <w:rPr>
          <w:rFonts w:ascii="Courier New" w:hAnsi="Courier New" w:cs="Courier New"/>
          <w:sz w:val="24"/>
          <w:szCs w:val="24"/>
        </w:rPr>
      </w:pPr>
      <w:r>
        <w:rPr>
          <w:rFonts w:ascii="Courier New" w:hAnsi="Courier New" w:cs="Courier New"/>
          <w:b/>
          <w:sz w:val="24"/>
          <w:szCs w:val="24"/>
        </w:rPr>
        <w:t>S</w:t>
      </w:r>
      <w:r w:rsidRPr="00C9750C">
        <w:rPr>
          <w:rFonts w:ascii="Courier New" w:hAnsi="Courier New" w:cs="Courier New"/>
          <w:b/>
          <w:sz w:val="24"/>
          <w:szCs w:val="24"/>
        </w:rPr>
        <w:t>igor</w:t>
      </w:r>
      <w:r w:rsidR="003A72E0">
        <w:rPr>
          <w:rFonts w:ascii="Courier New" w:hAnsi="Courier New" w:cs="Courier New"/>
          <w:b/>
          <w:sz w:val="24"/>
          <w:szCs w:val="24"/>
        </w:rPr>
        <w:t>talı olarak çalışan bir kişi hakkında prim yatır</w:t>
      </w:r>
      <w:r w:rsidRPr="00C9750C">
        <w:rPr>
          <w:rFonts w:ascii="Courier New" w:hAnsi="Courier New" w:cs="Courier New"/>
          <w:b/>
          <w:sz w:val="24"/>
          <w:szCs w:val="24"/>
        </w:rPr>
        <w:t>m</w:t>
      </w:r>
      <w:r w:rsidR="003A72E0">
        <w:rPr>
          <w:rFonts w:ascii="Courier New" w:hAnsi="Courier New" w:cs="Courier New"/>
          <w:b/>
          <w:sz w:val="24"/>
          <w:szCs w:val="24"/>
        </w:rPr>
        <w:t>a</w:t>
      </w:r>
      <w:r w:rsidRPr="00C9750C">
        <w:rPr>
          <w:rFonts w:ascii="Courier New" w:hAnsi="Courier New" w:cs="Courier New"/>
          <w:b/>
          <w:sz w:val="24"/>
          <w:szCs w:val="24"/>
        </w:rPr>
        <w:t xml:space="preserve"> yükümlülüğü </w:t>
      </w:r>
      <w:r w:rsidR="003A72E0">
        <w:rPr>
          <w:rFonts w:ascii="Courier New" w:hAnsi="Courier New" w:cs="Courier New"/>
          <w:b/>
          <w:sz w:val="24"/>
          <w:szCs w:val="24"/>
        </w:rPr>
        <w:t>ile ilgili</w:t>
      </w:r>
      <w:r w:rsidR="00F20BCF">
        <w:rPr>
          <w:rFonts w:ascii="Courier New" w:hAnsi="Courier New" w:cs="Courier New"/>
          <w:b/>
          <w:sz w:val="24"/>
          <w:szCs w:val="24"/>
        </w:rPr>
        <w:t>,</w:t>
      </w:r>
      <w:r w:rsidR="003A72E0">
        <w:rPr>
          <w:rFonts w:ascii="Courier New" w:hAnsi="Courier New" w:cs="Courier New"/>
          <w:b/>
          <w:sz w:val="24"/>
          <w:szCs w:val="24"/>
        </w:rPr>
        <w:t xml:space="preserve"> </w:t>
      </w:r>
      <w:r w:rsidR="00F20BCF">
        <w:rPr>
          <w:rFonts w:ascii="Courier New" w:hAnsi="Courier New" w:cs="Courier New"/>
          <w:b/>
          <w:sz w:val="24"/>
          <w:szCs w:val="24"/>
        </w:rPr>
        <w:t>işveren v</w:t>
      </w:r>
      <w:r>
        <w:rPr>
          <w:rFonts w:ascii="Courier New" w:hAnsi="Courier New" w:cs="Courier New"/>
          <w:b/>
          <w:sz w:val="24"/>
          <w:szCs w:val="24"/>
        </w:rPr>
        <w:t>e ilgili bakanlık arasında</w:t>
      </w:r>
      <w:r w:rsidR="002C4374">
        <w:rPr>
          <w:rFonts w:ascii="Courier New" w:hAnsi="Courier New" w:cs="Courier New"/>
          <w:b/>
          <w:sz w:val="24"/>
          <w:szCs w:val="24"/>
        </w:rPr>
        <w:t xml:space="preserve"> doğan</w:t>
      </w:r>
      <w:r>
        <w:rPr>
          <w:rFonts w:ascii="Courier New" w:hAnsi="Courier New" w:cs="Courier New"/>
          <w:b/>
          <w:sz w:val="24"/>
          <w:szCs w:val="24"/>
        </w:rPr>
        <w:t xml:space="preserve"> </w:t>
      </w:r>
      <w:r w:rsidR="00F20BCF">
        <w:rPr>
          <w:rFonts w:ascii="Courier New" w:hAnsi="Courier New" w:cs="Courier New"/>
          <w:b/>
          <w:sz w:val="24"/>
          <w:szCs w:val="24"/>
        </w:rPr>
        <w:t>ihtilaf, doğrudan bakanlık ve ilgili işveren arasında bir ihtilaftır</w:t>
      </w:r>
      <w:r>
        <w:rPr>
          <w:rFonts w:ascii="Courier New" w:hAnsi="Courier New" w:cs="Courier New"/>
          <w:b/>
          <w:sz w:val="24"/>
          <w:szCs w:val="24"/>
        </w:rPr>
        <w:t xml:space="preserve">. </w:t>
      </w:r>
    </w:p>
    <w:p w:rsidR="00C9750C" w:rsidRPr="00C9750C" w:rsidRDefault="00C9750C" w:rsidP="00C9750C">
      <w:pPr>
        <w:pStyle w:val="ListeParagraf"/>
        <w:spacing w:after="0" w:line="360" w:lineRule="auto"/>
        <w:ind w:left="1066"/>
        <w:rPr>
          <w:rFonts w:ascii="Courier New" w:hAnsi="Courier New" w:cs="Courier New"/>
          <w:sz w:val="24"/>
          <w:szCs w:val="24"/>
        </w:rPr>
      </w:pPr>
    </w:p>
    <w:p w:rsidR="00C9750C" w:rsidRPr="00C9750C" w:rsidRDefault="00C9750C" w:rsidP="00C9750C">
      <w:pPr>
        <w:pStyle w:val="ListeParagraf"/>
        <w:numPr>
          <w:ilvl w:val="0"/>
          <w:numId w:val="7"/>
        </w:numPr>
        <w:spacing w:after="0" w:line="360" w:lineRule="auto"/>
        <w:ind w:left="1066" w:hanging="357"/>
        <w:rPr>
          <w:rFonts w:ascii="Courier New" w:hAnsi="Courier New" w:cs="Courier New"/>
          <w:b/>
          <w:sz w:val="24"/>
          <w:szCs w:val="24"/>
        </w:rPr>
      </w:pPr>
      <w:r w:rsidRPr="00C9750C">
        <w:rPr>
          <w:rFonts w:ascii="Courier New" w:hAnsi="Courier New" w:cs="Courier New"/>
          <w:b/>
          <w:sz w:val="24"/>
          <w:szCs w:val="24"/>
        </w:rPr>
        <w:t xml:space="preserve">Prim alacağının talep ve tahsili </w:t>
      </w:r>
      <w:r w:rsidR="00F20BCF">
        <w:rPr>
          <w:rFonts w:ascii="Courier New" w:hAnsi="Courier New" w:cs="Courier New"/>
          <w:b/>
          <w:sz w:val="24"/>
          <w:szCs w:val="24"/>
        </w:rPr>
        <w:t xml:space="preserve">ise </w:t>
      </w:r>
      <w:r w:rsidRPr="00C9750C">
        <w:rPr>
          <w:rFonts w:ascii="Courier New" w:hAnsi="Courier New" w:cs="Courier New"/>
          <w:b/>
          <w:sz w:val="24"/>
          <w:szCs w:val="24"/>
        </w:rPr>
        <w:t xml:space="preserve">Kamu alacaklarının Tahsili </w:t>
      </w:r>
      <w:r w:rsidR="00F20BCF" w:rsidRPr="00C9750C">
        <w:rPr>
          <w:rFonts w:ascii="Courier New" w:hAnsi="Courier New" w:cs="Courier New"/>
          <w:b/>
          <w:sz w:val="24"/>
          <w:szCs w:val="24"/>
        </w:rPr>
        <w:t>Usulü</w:t>
      </w:r>
      <w:r w:rsidRPr="00C9750C">
        <w:rPr>
          <w:rFonts w:ascii="Courier New" w:hAnsi="Courier New" w:cs="Courier New"/>
          <w:b/>
          <w:sz w:val="24"/>
          <w:szCs w:val="24"/>
        </w:rPr>
        <w:t xml:space="preserve"> Yasasına tabidir ve yetkili mahkeme kaza mahkemeleridir. </w:t>
      </w:r>
    </w:p>
    <w:p w:rsidR="00C9750C" w:rsidRDefault="00C9750C" w:rsidP="00C9750C">
      <w:pPr>
        <w:spacing w:after="0" w:line="360" w:lineRule="auto"/>
        <w:rPr>
          <w:rFonts w:ascii="Courier New" w:hAnsi="Courier New" w:cs="Courier New"/>
          <w:sz w:val="24"/>
          <w:szCs w:val="24"/>
        </w:rPr>
      </w:pPr>
    </w:p>
    <w:p w:rsidR="00C9750C" w:rsidRDefault="00C9750C" w:rsidP="00C9750C">
      <w:pPr>
        <w:spacing w:after="0" w:line="360" w:lineRule="auto"/>
        <w:ind w:firstLine="708"/>
        <w:rPr>
          <w:rFonts w:ascii="Courier New" w:hAnsi="Courier New" w:cs="Courier New"/>
          <w:sz w:val="24"/>
          <w:szCs w:val="24"/>
        </w:rPr>
      </w:pPr>
      <w:r>
        <w:rPr>
          <w:rFonts w:ascii="Courier New" w:hAnsi="Courier New" w:cs="Courier New"/>
          <w:sz w:val="24"/>
          <w:szCs w:val="24"/>
        </w:rPr>
        <w:t>Yüksek İdare Mahkemesinin belirlediği prensiplerden hareketle</w:t>
      </w:r>
      <w:r w:rsidR="002C4374">
        <w:rPr>
          <w:rFonts w:ascii="Courier New" w:hAnsi="Courier New" w:cs="Courier New"/>
          <w:sz w:val="24"/>
          <w:szCs w:val="24"/>
        </w:rPr>
        <w:t>,</w:t>
      </w:r>
      <w:r>
        <w:rPr>
          <w:rFonts w:ascii="Courier New" w:hAnsi="Courier New" w:cs="Courier New"/>
          <w:sz w:val="24"/>
          <w:szCs w:val="24"/>
        </w:rPr>
        <w:t xml:space="preserve"> huzurumuzdaki meseleyi değerlendirdiğimizde</w:t>
      </w:r>
      <w:r w:rsidR="002C4374">
        <w:rPr>
          <w:rFonts w:ascii="Courier New" w:hAnsi="Courier New" w:cs="Courier New"/>
          <w:sz w:val="24"/>
          <w:szCs w:val="24"/>
        </w:rPr>
        <w:t>,</w:t>
      </w:r>
      <w:r>
        <w:rPr>
          <w:rFonts w:ascii="Courier New" w:hAnsi="Courier New" w:cs="Courier New"/>
          <w:sz w:val="24"/>
          <w:szCs w:val="24"/>
        </w:rPr>
        <w:t xml:space="preserve"> bir sonuca varırken Davacının davasındaki taleplerinin değerlendirilmesi gerekmektedir. </w:t>
      </w:r>
    </w:p>
    <w:p w:rsidR="00C9750C" w:rsidRDefault="00C9750C" w:rsidP="00C9750C">
      <w:pPr>
        <w:spacing w:after="0" w:line="360" w:lineRule="auto"/>
        <w:ind w:firstLine="708"/>
        <w:rPr>
          <w:rFonts w:ascii="Courier New" w:hAnsi="Courier New" w:cs="Courier New"/>
          <w:sz w:val="24"/>
          <w:szCs w:val="24"/>
        </w:rPr>
      </w:pPr>
    </w:p>
    <w:p w:rsidR="00C9750C" w:rsidRDefault="00C9750C" w:rsidP="00C975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2C4374">
        <w:rPr>
          <w:rFonts w:ascii="Courier New" w:hAnsi="Courier New" w:cs="Courier New"/>
          <w:sz w:val="24"/>
          <w:szCs w:val="24"/>
        </w:rPr>
        <w:t>T</w:t>
      </w:r>
      <w:r>
        <w:rPr>
          <w:rFonts w:ascii="Courier New" w:hAnsi="Courier New" w:cs="Courier New"/>
          <w:sz w:val="24"/>
          <w:szCs w:val="24"/>
        </w:rPr>
        <w:t xml:space="preserve">alep </w:t>
      </w:r>
      <w:r w:rsidR="002C4374">
        <w:rPr>
          <w:rFonts w:ascii="Courier New" w:hAnsi="Courier New" w:cs="Courier New"/>
          <w:sz w:val="24"/>
          <w:szCs w:val="24"/>
        </w:rPr>
        <w:t>T</w:t>
      </w:r>
      <w:r>
        <w:rPr>
          <w:rFonts w:ascii="Courier New" w:hAnsi="Courier New" w:cs="Courier New"/>
          <w:sz w:val="24"/>
          <w:szCs w:val="24"/>
        </w:rPr>
        <w:t>akririndeki talepleri aşağıdaki gibidir;</w:t>
      </w:r>
    </w:p>
    <w:p w:rsidR="00B4517F" w:rsidRDefault="00B4517F" w:rsidP="00B4517F">
      <w:pPr>
        <w:pStyle w:val="ListeParagraf"/>
        <w:spacing w:after="0" w:line="360" w:lineRule="auto"/>
        <w:ind w:left="1134" w:hanging="414"/>
        <w:rPr>
          <w:rFonts w:ascii="Courier New" w:hAnsi="Courier New" w:cs="Courier New"/>
          <w:sz w:val="24"/>
          <w:szCs w:val="24"/>
        </w:rPr>
      </w:pPr>
    </w:p>
    <w:p w:rsidR="00B4517F" w:rsidRDefault="00B4517F" w:rsidP="00B4517F">
      <w:pPr>
        <w:pStyle w:val="ListeParagraf"/>
        <w:spacing w:after="0" w:line="360" w:lineRule="auto"/>
        <w:ind w:left="1134" w:hanging="414"/>
        <w:rPr>
          <w:rFonts w:ascii="Courier New" w:hAnsi="Courier New" w:cs="Courier New"/>
          <w:sz w:val="24"/>
          <w:szCs w:val="24"/>
        </w:rPr>
      </w:pPr>
      <w:r>
        <w:rPr>
          <w:rFonts w:ascii="Courier New" w:hAnsi="Courier New" w:cs="Courier New"/>
          <w:sz w:val="24"/>
          <w:szCs w:val="24"/>
        </w:rPr>
        <w:t xml:space="preserve">A) </w:t>
      </w:r>
      <w:r w:rsidRPr="002E1B0A">
        <w:rPr>
          <w:rFonts w:ascii="Courier New" w:hAnsi="Courier New" w:cs="Courier New"/>
          <w:sz w:val="24"/>
          <w:szCs w:val="24"/>
        </w:rPr>
        <w:t xml:space="preserve">Davacının </w:t>
      </w:r>
      <w:r w:rsidR="002C4374">
        <w:rPr>
          <w:rFonts w:ascii="Courier New" w:hAnsi="Courier New" w:cs="Courier New"/>
          <w:sz w:val="24"/>
          <w:szCs w:val="24"/>
        </w:rPr>
        <w:t xml:space="preserve">Davalı No.1 ve/veya Davalılara </w:t>
      </w:r>
      <w:r w:rsidRPr="002E1B0A">
        <w:rPr>
          <w:rFonts w:ascii="Courier New" w:hAnsi="Courier New" w:cs="Courier New"/>
          <w:sz w:val="24"/>
          <w:szCs w:val="24"/>
        </w:rPr>
        <w:t xml:space="preserve">Ali İrem ve Gülen İrem isimli kişilerle ilgili herhangi bir prim borcu bulunmadığına ilişkin mahkeme emri ve/veya hükmü ve/veya </w:t>
      </w:r>
      <w:proofErr w:type="gramStart"/>
      <w:r w:rsidR="00F20BCF" w:rsidRPr="002E1B0A">
        <w:rPr>
          <w:rFonts w:ascii="Courier New" w:hAnsi="Courier New" w:cs="Courier New"/>
          <w:sz w:val="24"/>
          <w:szCs w:val="24"/>
        </w:rPr>
        <w:t>deklarasyonu</w:t>
      </w:r>
      <w:proofErr w:type="gramEnd"/>
      <w:r>
        <w:rPr>
          <w:rFonts w:ascii="Courier New" w:hAnsi="Courier New" w:cs="Courier New"/>
          <w:sz w:val="24"/>
          <w:szCs w:val="24"/>
        </w:rPr>
        <w:t>,</w:t>
      </w:r>
    </w:p>
    <w:p w:rsidR="00B4517F" w:rsidRDefault="00B4517F" w:rsidP="00B4517F">
      <w:pPr>
        <w:pStyle w:val="ListeParagraf"/>
        <w:spacing w:after="0" w:line="360" w:lineRule="auto"/>
        <w:ind w:left="1134" w:hanging="414"/>
        <w:rPr>
          <w:rFonts w:ascii="Courier New" w:hAnsi="Courier New" w:cs="Courier New"/>
          <w:sz w:val="24"/>
          <w:szCs w:val="24"/>
        </w:rPr>
      </w:pPr>
      <w:r>
        <w:rPr>
          <w:rFonts w:ascii="Courier New" w:hAnsi="Courier New" w:cs="Courier New"/>
          <w:sz w:val="24"/>
          <w:szCs w:val="24"/>
        </w:rPr>
        <w:lastRenderedPageBreak/>
        <w:t>B) Davalı No.1</w:t>
      </w:r>
      <w:r w:rsidRPr="002E1B0A">
        <w:rPr>
          <w:rFonts w:ascii="Courier New" w:hAnsi="Courier New" w:cs="Courier New"/>
          <w:sz w:val="24"/>
          <w:szCs w:val="24"/>
        </w:rPr>
        <w:t xml:space="preserve"> </w:t>
      </w:r>
      <w:r>
        <w:rPr>
          <w:rFonts w:ascii="Courier New" w:hAnsi="Courier New" w:cs="Courier New"/>
          <w:sz w:val="24"/>
          <w:szCs w:val="24"/>
        </w:rPr>
        <w:t xml:space="preserve">ve/veya Davalıların Davacıdan Ali İrem ve Gülen İrem isimli kişilerle ilgili olarak herhangi bir prim talep etme ve/veya prim borcu çıkarma hakkı olmadığına ilişkin mahkeme emri ve/veya hükmü ve/veya </w:t>
      </w:r>
      <w:proofErr w:type="gramStart"/>
      <w:r w:rsidR="00F20BCF">
        <w:rPr>
          <w:rFonts w:ascii="Courier New" w:hAnsi="Courier New" w:cs="Courier New"/>
          <w:sz w:val="24"/>
          <w:szCs w:val="24"/>
        </w:rPr>
        <w:t>deklarasyonu</w:t>
      </w:r>
      <w:proofErr w:type="gramEnd"/>
      <w:r>
        <w:rPr>
          <w:rFonts w:ascii="Courier New" w:hAnsi="Courier New" w:cs="Courier New"/>
          <w:sz w:val="24"/>
          <w:szCs w:val="24"/>
        </w:rPr>
        <w:t>,</w:t>
      </w:r>
    </w:p>
    <w:p w:rsidR="00B4517F" w:rsidRDefault="00B4517F" w:rsidP="00B4517F">
      <w:pPr>
        <w:pStyle w:val="ListeParagraf"/>
        <w:spacing w:after="0" w:line="360" w:lineRule="auto"/>
        <w:ind w:left="1134" w:hanging="414"/>
        <w:rPr>
          <w:rFonts w:ascii="Courier New" w:hAnsi="Courier New" w:cs="Courier New"/>
          <w:sz w:val="24"/>
          <w:szCs w:val="24"/>
        </w:rPr>
      </w:pPr>
      <w:r>
        <w:rPr>
          <w:rFonts w:ascii="Courier New" w:hAnsi="Courier New" w:cs="Courier New"/>
          <w:sz w:val="24"/>
          <w:szCs w:val="24"/>
        </w:rPr>
        <w:t xml:space="preserve">C) </w:t>
      </w:r>
      <w:r w:rsidR="00F20BCF">
        <w:rPr>
          <w:rFonts w:ascii="Courier New" w:hAnsi="Courier New" w:cs="Courier New"/>
          <w:sz w:val="24"/>
          <w:szCs w:val="24"/>
        </w:rPr>
        <w:t>Davalıların</w:t>
      </w:r>
      <w:r>
        <w:rPr>
          <w:rFonts w:ascii="Courier New" w:hAnsi="Courier New" w:cs="Courier New"/>
          <w:sz w:val="24"/>
          <w:szCs w:val="24"/>
        </w:rPr>
        <w:t xml:space="preserve"> </w:t>
      </w:r>
      <w:r w:rsidR="00F20BCF">
        <w:rPr>
          <w:rFonts w:ascii="Courier New" w:hAnsi="Courier New" w:cs="Courier New"/>
          <w:sz w:val="24"/>
          <w:szCs w:val="24"/>
        </w:rPr>
        <w:t>mahkemece</w:t>
      </w:r>
      <w:r>
        <w:rPr>
          <w:rFonts w:ascii="Courier New" w:hAnsi="Courier New" w:cs="Courier New"/>
          <w:sz w:val="24"/>
          <w:szCs w:val="24"/>
        </w:rPr>
        <w:t xml:space="preserve"> uygun görülecek genel zarar ziyan ve/veya tazminat ödemeleri hususunda </w:t>
      </w:r>
      <w:r w:rsidR="00F20BCF">
        <w:rPr>
          <w:rFonts w:ascii="Courier New" w:hAnsi="Courier New" w:cs="Courier New"/>
          <w:sz w:val="24"/>
          <w:szCs w:val="24"/>
        </w:rPr>
        <w:t>mahkeme</w:t>
      </w:r>
      <w:r>
        <w:rPr>
          <w:rFonts w:ascii="Courier New" w:hAnsi="Courier New" w:cs="Courier New"/>
          <w:sz w:val="24"/>
          <w:szCs w:val="24"/>
        </w:rPr>
        <w:t xml:space="preserve"> emri ve/veya hükmü,</w:t>
      </w:r>
    </w:p>
    <w:p w:rsidR="00B4517F" w:rsidRPr="00B4517F" w:rsidRDefault="00B4517F" w:rsidP="00B4517F">
      <w:pPr>
        <w:spacing w:after="0" w:line="360" w:lineRule="auto"/>
        <w:ind w:left="360"/>
        <w:rPr>
          <w:rFonts w:ascii="Courier New" w:hAnsi="Courier New" w:cs="Courier New"/>
          <w:sz w:val="24"/>
          <w:szCs w:val="24"/>
        </w:rPr>
      </w:pPr>
      <w:r>
        <w:rPr>
          <w:rFonts w:ascii="Courier New" w:hAnsi="Courier New" w:cs="Courier New"/>
          <w:sz w:val="24"/>
          <w:szCs w:val="24"/>
        </w:rPr>
        <w:tab/>
        <w:t xml:space="preserve">D) </w:t>
      </w:r>
      <w:r w:rsidRPr="00B4517F">
        <w:rPr>
          <w:rFonts w:ascii="Courier New" w:hAnsi="Courier New" w:cs="Courier New"/>
          <w:sz w:val="24"/>
          <w:szCs w:val="24"/>
        </w:rPr>
        <w:t>Mahkemenin uygun göreceği ahar bir çare,</w:t>
      </w:r>
    </w:p>
    <w:p w:rsidR="00B4517F" w:rsidRDefault="00B4517F" w:rsidP="00B4517F">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E) Bu dava masrafları. </w:t>
      </w:r>
    </w:p>
    <w:p w:rsidR="00C9750C" w:rsidRDefault="00C9750C" w:rsidP="0074326B">
      <w:pPr>
        <w:spacing w:after="0" w:line="480" w:lineRule="auto"/>
        <w:ind w:firstLine="708"/>
        <w:rPr>
          <w:rFonts w:ascii="Courier New" w:hAnsi="Courier New" w:cs="Courier New"/>
          <w:sz w:val="24"/>
          <w:szCs w:val="24"/>
        </w:rPr>
      </w:pPr>
    </w:p>
    <w:p w:rsidR="00C9750C" w:rsidRDefault="00C9750C" w:rsidP="00C975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1B7244">
        <w:rPr>
          <w:rFonts w:ascii="Courier New" w:hAnsi="Courier New" w:cs="Courier New"/>
          <w:sz w:val="24"/>
          <w:szCs w:val="24"/>
        </w:rPr>
        <w:t xml:space="preserve">Talep Takririnin </w:t>
      </w:r>
      <w:r>
        <w:rPr>
          <w:rFonts w:ascii="Courier New" w:hAnsi="Courier New" w:cs="Courier New"/>
          <w:sz w:val="24"/>
          <w:szCs w:val="24"/>
        </w:rPr>
        <w:t>1</w:t>
      </w:r>
      <w:r w:rsidR="001B7244">
        <w:rPr>
          <w:rFonts w:ascii="Courier New" w:hAnsi="Courier New" w:cs="Courier New"/>
          <w:sz w:val="24"/>
          <w:szCs w:val="24"/>
        </w:rPr>
        <w:t>3</w:t>
      </w:r>
      <w:r>
        <w:rPr>
          <w:rFonts w:ascii="Courier New" w:hAnsi="Courier New" w:cs="Courier New"/>
          <w:sz w:val="24"/>
          <w:szCs w:val="24"/>
        </w:rPr>
        <w:t xml:space="preserve">.paragrafının </w:t>
      </w:r>
      <w:r w:rsidR="001B7244">
        <w:rPr>
          <w:rFonts w:ascii="Courier New" w:hAnsi="Courier New" w:cs="Courier New"/>
          <w:sz w:val="24"/>
          <w:szCs w:val="24"/>
        </w:rPr>
        <w:t>(</w:t>
      </w:r>
      <w:r>
        <w:rPr>
          <w:rFonts w:ascii="Courier New" w:hAnsi="Courier New" w:cs="Courier New"/>
          <w:sz w:val="24"/>
          <w:szCs w:val="24"/>
        </w:rPr>
        <w:t>A</w:t>
      </w:r>
      <w:r w:rsidR="001B7244">
        <w:rPr>
          <w:rFonts w:ascii="Courier New" w:hAnsi="Courier New" w:cs="Courier New"/>
          <w:sz w:val="24"/>
          <w:szCs w:val="24"/>
        </w:rPr>
        <w:t xml:space="preserve">) alt </w:t>
      </w:r>
      <w:proofErr w:type="spellStart"/>
      <w:r w:rsidR="001B7244">
        <w:rPr>
          <w:rFonts w:ascii="Courier New" w:hAnsi="Courier New" w:cs="Courier New"/>
          <w:sz w:val="24"/>
          <w:szCs w:val="24"/>
        </w:rPr>
        <w:t>parag</w:t>
      </w:r>
      <w:proofErr w:type="spellEnd"/>
      <w:r w:rsidR="001B7244">
        <w:rPr>
          <w:rFonts w:ascii="Courier New" w:hAnsi="Courier New" w:cs="Courier New"/>
          <w:sz w:val="24"/>
          <w:szCs w:val="24"/>
        </w:rPr>
        <w:t>-rafındaki</w:t>
      </w:r>
      <w:r>
        <w:rPr>
          <w:rFonts w:ascii="Courier New" w:hAnsi="Courier New" w:cs="Courier New"/>
          <w:sz w:val="24"/>
          <w:szCs w:val="24"/>
        </w:rPr>
        <w:t xml:space="preserve"> talepleri</w:t>
      </w:r>
      <w:r w:rsidR="001B7244">
        <w:rPr>
          <w:rFonts w:ascii="Courier New" w:hAnsi="Courier New" w:cs="Courier New"/>
          <w:sz w:val="24"/>
          <w:szCs w:val="24"/>
        </w:rPr>
        <w:t xml:space="preserve">, </w:t>
      </w:r>
      <w:r>
        <w:rPr>
          <w:rFonts w:ascii="Courier New" w:hAnsi="Courier New" w:cs="Courier New"/>
          <w:sz w:val="24"/>
          <w:szCs w:val="24"/>
        </w:rPr>
        <w:t xml:space="preserve">Davacının prim borcu olup olmadığının belirlenmesine yönelik bir taleptir. </w:t>
      </w:r>
      <w:r w:rsidR="003A217D">
        <w:rPr>
          <w:rFonts w:ascii="Courier New" w:hAnsi="Courier New" w:cs="Courier New"/>
          <w:sz w:val="24"/>
          <w:szCs w:val="24"/>
        </w:rPr>
        <w:t>Yukarıda söylenenler ışığında</w:t>
      </w:r>
      <w:r w:rsidR="001B7244">
        <w:rPr>
          <w:rFonts w:ascii="Courier New" w:hAnsi="Courier New" w:cs="Courier New"/>
          <w:sz w:val="24"/>
          <w:szCs w:val="24"/>
        </w:rPr>
        <w:t>,</w:t>
      </w:r>
      <w:r w:rsidR="003A217D">
        <w:rPr>
          <w:rFonts w:ascii="Courier New" w:hAnsi="Courier New" w:cs="Courier New"/>
          <w:sz w:val="24"/>
          <w:szCs w:val="24"/>
        </w:rPr>
        <w:t xml:space="preserve"> Davacının prim borcunun bulunup bulunmadığının tespiti ile sınırlı bir inceleme konusu</w:t>
      </w:r>
      <w:r w:rsidR="001B7244">
        <w:rPr>
          <w:rFonts w:ascii="Courier New" w:hAnsi="Courier New" w:cs="Courier New"/>
          <w:sz w:val="24"/>
          <w:szCs w:val="24"/>
        </w:rPr>
        <w:t>nun,</w:t>
      </w:r>
      <w:r w:rsidR="003A217D">
        <w:rPr>
          <w:rFonts w:ascii="Courier New" w:hAnsi="Courier New" w:cs="Courier New"/>
          <w:sz w:val="24"/>
          <w:szCs w:val="24"/>
        </w:rPr>
        <w:t xml:space="preserve"> </w:t>
      </w:r>
      <w:r w:rsidR="001B7244">
        <w:rPr>
          <w:rFonts w:ascii="Courier New" w:hAnsi="Courier New" w:cs="Courier New"/>
          <w:sz w:val="24"/>
          <w:szCs w:val="24"/>
        </w:rPr>
        <w:t>K</w:t>
      </w:r>
      <w:r w:rsidR="003A217D">
        <w:rPr>
          <w:rFonts w:ascii="Courier New" w:hAnsi="Courier New" w:cs="Courier New"/>
          <w:sz w:val="24"/>
          <w:szCs w:val="24"/>
        </w:rPr>
        <w:t xml:space="preserve">aza </w:t>
      </w:r>
      <w:r w:rsidR="001B7244">
        <w:rPr>
          <w:rFonts w:ascii="Courier New" w:hAnsi="Courier New" w:cs="Courier New"/>
          <w:sz w:val="24"/>
          <w:szCs w:val="24"/>
        </w:rPr>
        <w:t>M</w:t>
      </w:r>
      <w:r w:rsidR="003A217D">
        <w:rPr>
          <w:rFonts w:ascii="Courier New" w:hAnsi="Courier New" w:cs="Courier New"/>
          <w:sz w:val="24"/>
          <w:szCs w:val="24"/>
        </w:rPr>
        <w:t>ahkemesinin yargısal yetkisine girdiği aşik</w:t>
      </w:r>
      <w:r w:rsidR="001B7244">
        <w:rPr>
          <w:rFonts w:ascii="Courier New" w:hAnsi="Courier New" w:cs="Courier New"/>
          <w:sz w:val="24"/>
          <w:szCs w:val="24"/>
        </w:rPr>
        <w:t>â</w:t>
      </w:r>
      <w:r w:rsidR="003A217D">
        <w:rPr>
          <w:rFonts w:ascii="Courier New" w:hAnsi="Courier New" w:cs="Courier New"/>
          <w:sz w:val="24"/>
          <w:szCs w:val="24"/>
        </w:rPr>
        <w:t xml:space="preserve">rdır. </w:t>
      </w:r>
    </w:p>
    <w:p w:rsidR="003A217D" w:rsidRDefault="003A217D" w:rsidP="00C9750C">
      <w:pPr>
        <w:spacing w:after="0" w:line="360" w:lineRule="auto"/>
        <w:ind w:firstLine="708"/>
        <w:rPr>
          <w:rFonts w:ascii="Courier New" w:hAnsi="Courier New" w:cs="Courier New"/>
          <w:sz w:val="24"/>
          <w:szCs w:val="24"/>
        </w:rPr>
      </w:pPr>
    </w:p>
    <w:p w:rsidR="00D16F12" w:rsidRDefault="003A217D" w:rsidP="00C9750C">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1B7244">
        <w:rPr>
          <w:rFonts w:ascii="Courier New" w:hAnsi="Courier New" w:cs="Courier New"/>
          <w:sz w:val="24"/>
          <w:szCs w:val="24"/>
        </w:rPr>
        <w:t>(</w:t>
      </w:r>
      <w:r>
        <w:rPr>
          <w:rFonts w:ascii="Courier New" w:hAnsi="Courier New" w:cs="Courier New"/>
          <w:sz w:val="24"/>
          <w:szCs w:val="24"/>
        </w:rPr>
        <w:t>B</w:t>
      </w:r>
      <w:r w:rsidR="001B7244">
        <w:rPr>
          <w:rFonts w:ascii="Courier New" w:hAnsi="Courier New" w:cs="Courier New"/>
          <w:sz w:val="24"/>
          <w:szCs w:val="24"/>
        </w:rPr>
        <w:t>) alt</w:t>
      </w:r>
      <w:r>
        <w:rPr>
          <w:rFonts w:ascii="Courier New" w:hAnsi="Courier New" w:cs="Courier New"/>
          <w:sz w:val="24"/>
          <w:szCs w:val="24"/>
        </w:rPr>
        <w:t xml:space="preserve"> paragrafındaki talepleri</w:t>
      </w:r>
      <w:r w:rsidR="00D16F12">
        <w:rPr>
          <w:rFonts w:ascii="Courier New" w:hAnsi="Courier New" w:cs="Courier New"/>
          <w:sz w:val="24"/>
          <w:szCs w:val="24"/>
        </w:rPr>
        <w:t xml:space="preserve"> incelendiğinde</w:t>
      </w:r>
      <w:r w:rsidR="001B7244">
        <w:rPr>
          <w:rFonts w:ascii="Courier New" w:hAnsi="Courier New" w:cs="Courier New"/>
          <w:sz w:val="24"/>
          <w:szCs w:val="24"/>
        </w:rPr>
        <w:t>,</w:t>
      </w:r>
      <w:r>
        <w:rPr>
          <w:rFonts w:ascii="Courier New" w:hAnsi="Courier New" w:cs="Courier New"/>
          <w:sz w:val="24"/>
          <w:szCs w:val="24"/>
        </w:rPr>
        <w:t xml:space="preserve"> Davalıların Ali İrem ve </w:t>
      </w:r>
      <w:r w:rsidR="0058561F">
        <w:rPr>
          <w:rFonts w:ascii="Courier New" w:hAnsi="Courier New" w:cs="Courier New"/>
          <w:sz w:val="24"/>
          <w:szCs w:val="24"/>
        </w:rPr>
        <w:t>G</w:t>
      </w:r>
      <w:r>
        <w:rPr>
          <w:rFonts w:ascii="Courier New" w:hAnsi="Courier New" w:cs="Courier New"/>
          <w:sz w:val="24"/>
          <w:szCs w:val="24"/>
        </w:rPr>
        <w:t>ülen İrem isimli kişilerle ilgili olarak herhangi bir prim talep etme ve/veya prim borcu çıkarma hakkı ol</w:t>
      </w:r>
      <w:r w:rsidR="00D16F12">
        <w:rPr>
          <w:rFonts w:ascii="Courier New" w:hAnsi="Courier New" w:cs="Courier New"/>
          <w:sz w:val="24"/>
          <w:szCs w:val="24"/>
        </w:rPr>
        <w:t>madığına ilişkin mahkeme emri talep ettiği görülmekte</w:t>
      </w:r>
      <w:r w:rsidR="001B7244">
        <w:rPr>
          <w:rFonts w:ascii="Courier New" w:hAnsi="Courier New" w:cs="Courier New"/>
          <w:sz w:val="24"/>
          <w:szCs w:val="24"/>
        </w:rPr>
        <w:t>-</w:t>
      </w:r>
      <w:proofErr w:type="spellStart"/>
      <w:r w:rsidR="00D16F12">
        <w:rPr>
          <w:rFonts w:ascii="Courier New" w:hAnsi="Courier New" w:cs="Courier New"/>
          <w:sz w:val="24"/>
          <w:szCs w:val="24"/>
        </w:rPr>
        <w:t>dir</w:t>
      </w:r>
      <w:proofErr w:type="spellEnd"/>
      <w:r>
        <w:rPr>
          <w:rFonts w:ascii="Courier New" w:hAnsi="Courier New" w:cs="Courier New"/>
          <w:sz w:val="24"/>
          <w:szCs w:val="24"/>
        </w:rPr>
        <w:t>. Bu talep</w:t>
      </w:r>
      <w:r w:rsidR="001B7244">
        <w:rPr>
          <w:rFonts w:ascii="Courier New" w:hAnsi="Courier New" w:cs="Courier New"/>
          <w:sz w:val="24"/>
          <w:szCs w:val="24"/>
        </w:rPr>
        <w:t>,</w:t>
      </w:r>
      <w:r>
        <w:rPr>
          <w:rFonts w:ascii="Courier New" w:hAnsi="Courier New" w:cs="Courier New"/>
          <w:sz w:val="24"/>
          <w:szCs w:val="24"/>
        </w:rPr>
        <w:t xml:space="preserve"> </w:t>
      </w:r>
      <w:r w:rsidR="00F20BCF">
        <w:rPr>
          <w:rFonts w:ascii="Courier New" w:hAnsi="Courier New" w:cs="Courier New"/>
          <w:sz w:val="24"/>
          <w:szCs w:val="24"/>
        </w:rPr>
        <w:t>Davalı</w:t>
      </w:r>
      <w:r w:rsidR="001B7244">
        <w:rPr>
          <w:rFonts w:ascii="Courier New" w:hAnsi="Courier New" w:cs="Courier New"/>
          <w:sz w:val="24"/>
          <w:szCs w:val="24"/>
        </w:rPr>
        <w:t>lar</w:t>
      </w:r>
      <w:r w:rsidR="00F20BCF">
        <w:rPr>
          <w:rFonts w:ascii="Courier New" w:hAnsi="Courier New" w:cs="Courier New"/>
          <w:sz w:val="24"/>
          <w:szCs w:val="24"/>
        </w:rPr>
        <w:t>ın Ali İrem ve Gülen İrem</w:t>
      </w:r>
      <w:r w:rsidR="009A1555">
        <w:rPr>
          <w:rFonts w:ascii="Courier New" w:hAnsi="Courier New" w:cs="Courier New"/>
          <w:sz w:val="24"/>
          <w:szCs w:val="24"/>
        </w:rPr>
        <w:t>’</w:t>
      </w:r>
      <w:r w:rsidR="00F20BCF">
        <w:rPr>
          <w:rFonts w:ascii="Courier New" w:hAnsi="Courier New" w:cs="Courier New"/>
          <w:sz w:val="24"/>
          <w:szCs w:val="24"/>
        </w:rPr>
        <w:t xml:space="preserve">le ilgili prim talep etme hakkı olmadığı </w:t>
      </w:r>
      <w:r w:rsidR="001B7244">
        <w:rPr>
          <w:rFonts w:ascii="Courier New" w:hAnsi="Courier New" w:cs="Courier New"/>
          <w:sz w:val="24"/>
          <w:szCs w:val="24"/>
        </w:rPr>
        <w:t>iddiasıyla</w:t>
      </w:r>
      <w:r w:rsidR="00F20BCF">
        <w:rPr>
          <w:rFonts w:ascii="Courier New" w:hAnsi="Courier New" w:cs="Courier New"/>
          <w:sz w:val="24"/>
          <w:szCs w:val="24"/>
        </w:rPr>
        <w:t xml:space="preserve"> Davalının </w:t>
      </w:r>
      <w:r>
        <w:rPr>
          <w:rFonts w:ascii="Courier New" w:hAnsi="Courier New" w:cs="Courier New"/>
          <w:sz w:val="24"/>
          <w:szCs w:val="24"/>
        </w:rPr>
        <w:t xml:space="preserve">Ali İrem ve </w:t>
      </w:r>
      <w:r w:rsidR="0058561F">
        <w:rPr>
          <w:rFonts w:ascii="Courier New" w:hAnsi="Courier New" w:cs="Courier New"/>
          <w:sz w:val="24"/>
          <w:szCs w:val="24"/>
        </w:rPr>
        <w:t>G</w:t>
      </w:r>
      <w:r>
        <w:rPr>
          <w:rFonts w:ascii="Courier New" w:hAnsi="Courier New" w:cs="Courier New"/>
          <w:sz w:val="24"/>
          <w:szCs w:val="24"/>
        </w:rPr>
        <w:t>ülen İrem ile ilgili yaptığı kayıt</w:t>
      </w:r>
      <w:r w:rsidR="00F20BCF">
        <w:rPr>
          <w:rFonts w:ascii="Courier New" w:hAnsi="Courier New" w:cs="Courier New"/>
          <w:sz w:val="24"/>
          <w:szCs w:val="24"/>
        </w:rPr>
        <w:t xml:space="preserve"> ve işlemlerle bu kişi</w:t>
      </w:r>
      <w:r w:rsidR="001B7244">
        <w:rPr>
          <w:rFonts w:ascii="Courier New" w:hAnsi="Courier New" w:cs="Courier New"/>
          <w:sz w:val="24"/>
          <w:szCs w:val="24"/>
        </w:rPr>
        <w:t>-</w:t>
      </w:r>
      <w:proofErr w:type="spellStart"/>
      <w:r w:rsidR="00F20BCF">
        <w:rPr>
          <w:rFonts w:ascii="Courier New" w:hAnsi="Courier New" w:cs="Courier New"/>
          <w:sz w:val="24"/>
          <w:szCs w:val="24"/>
        </w:rPr>
        <w:t>leri</w:t>
      </w:r>
      <w:proofErr w:type="spellEnd"/>
      <w:r w:rsidR="00F20BCF">
        <w:rPr>
          <w:rFonts w:ascii="Courier New" w:hAnsi="Courier New" w:cs="Courier New"/>
          <w:sz w:val="24"/>
          <w:szCs w:val="24"/>
        </w:rPr>
        <w:t xml:space="preserve"> sigorta prim</w:t>
      </w:r>
      <w:r w:rsidR="001B7244">
        <w:rPr>
          <w:rFonts w:ascii="Courier New" w:hAnsi="Courier New" w:cs="Courier New"/>
          <w:sz w:val="24"/>
          <w:szCs w:val="24"/>
        </w:rPr>
        <w:t>i</w:t>
      </w:r>
      <w:r w:rsidR="00F20BCF">
        <w:rPr>
          <w:rFonts w:ascii="Courier New" w:hAnsi="Courier New" w:cs="Courier New"/>
          <w:sz w:val="24"/>
          <w:szCs w:val="24"/>
        </w:rPr>
        <w:t xml:space="preserve"> ödeme yükümlüsü kılarak prim borcu çıkarma hakkının olmadığına yönelik bir </w:t>
      </w:r>
      <w:r w:rsidR="009A1555">
        <w:rPr>
          <w:rFonts w:ascii="Courier New" w:hAnsi="Courier New" w:cs="Courier New"/>
          <w:sz w:val="24"/>
          <w:szCs w:val="24"/>
        </w:rPr>
        <w:t xml:space="preserve">tespit </w:t>
      </w:r>
      <w:r w:rsidR="00F20BCF">
        <w:rPr>
          <w:rFonts w:ascii="Courier New" w:hAnsi="Courier New" w:cs="Courier New"/>
          <w:sz w:val="24"/>
          <w:szCs w:val="24"/>
        </w:rPr>
        <w:t>emr</w:t>
      </w:r>
      <w:r w:rsidR="009A1555">
        <w:rPr>
          <w:rFonts w:ascii="Courier New" w:hAnsi="Courier New" w:cs="Courier New"/>
          <w:sz w:val="24"/>
          <w:szCs w:val="24"/>
        </w:rPr>
        <w:t>i</w:t>
      </w:r>
      <w:r w:rsidR="00F20BCF">
        <w:rPr>
          <w:rFonts w:ascii="Courier New" w:hAnsi="Courier New" w:cs="Courier New"/>
          <w:sz w:val="24"/>
          <w:szCs w:val="24"/>
        </w:rPr>
        <w:t xml:space="preserve"> verilmesini içer</w:t>
      </w:r>
      <w:r w:rsidR="001B7244">
        <w:rPr>
          <w:rFonts w:ascii="Courier New" w:hAnsi="Courier New" w:cs="Courier New"/>
          <w:sz w:val="24"/>
          <w:szCs w:val="24"/>
        </w:rPr>
        <w:t>-</w:t>
      </w:r>
      <w:proofErr w:type="spellStart"/>
      <w:r w:rsidR="00F20BCF">
        <w:rPr>
          <w:rFonts w:ascii="Courier New" w:hAnsi="Courier New" w:cs="Courier New"/>
          <w:sz w:val="24"/>
          <w:szCs w:val="24"/>
        </w:rPr>
        <w:t>mektedir</w:t>
      </w:r>
      <w:proofErr w:type="spellEnd"/>
      <w:r w:rsidR="00F20BCF">
        <w:rPr>
          <w:rFonts w:ascii="Courier New" w:hAnsi="Courier New" w:cs="Courier New"/>
          <w:sz w:val="24"/>
          <w:szCs w:val="24"/>
        </w:rPr>
        <w:t>. B</w:t>
      </w:r>
      <w:r>
        <w:rPr>
          <w:rFonts w:ascii="Courier New" w:hAnsi="Courier New" w:cs="Courier New"/>
          <w:sz w:val="24"/>
          <w:szCs w:val="24"/>
        </w:rPr>
        <w:t xml:space="preserve">u talep </w:t>
      </w:r>
      <w:r w:rsidR="001B7244">
        <w:rPr>
          <w:rFonts w:ascii="Courier New" w:hAnsi="Courier New" w:cs="Courier New"/>
          <w:sz w:val="24"/>
          <w:szCs w:val="24"/>
        </w:rPr>
        <w:t>Y</w:t>
      </w:r>
      <w:r w:rsidR="00F20BCF">
        <w:rPr>
          <w:rFonts w:ascii="Courier New" w:hAnsi="Courier New" w:cs="Courier New"/>
          <w:sz w:val="24"/>
          <w:szCs w:val="24"/>
        </w:rPr>
        <w:t>asa</w:t>
      </w:r>
      <w:r w:rsidR="001B7244">
        <w:rPr>
          <w:rFonts w:ascii="Courier New" w:hAnsi="Courier New" w:cs="Courier New"/>
          <w:sz w:val="24"/>
          <w:szCs w:val="24"/>
        </w:rPr>
        <w:t>’</w:t>
      </w:r>
      <w:r w:rsidR="00F20BCF">
        <w:rPr>
          <w:rFonts w:ascii="Courier New" w:hAnsi="Courier New" w:cs="Courier New"/>
          <w:sz w:val="24"/>
          <w:szCs w:val="24"/>
        </w:rPr>
        <w:t>nın 130.maddesinde öngörüldüğü üzere</w:t>
      </w:r>
      <w:r w:rsidR="001B7244">
        <w:rPr>
          <w:rFonts w:ascii="Courier New" w:hAnsi="Courier New" w:cs="Courier New"/>
          <w:sz w:val="24"/>
          <w:szCs w:val="24"/>
        </w:rPr>
        <w:t>,</w:t>
      </w:r>
      <w:r w:rsidR="00F20BCF">
        <w:rPr>
          <w:rFonts w:ascii="Courier New" w:hAnsi="Courier New" w:cs="Courier New"/>
          <w:sz w:val="24"/>
          <w:szCs w:val="24"/>
        </w:rPr>
        <w:t xml:space="preserve"> </w:t>
      </w:r>
      <w:r>
        <w:rPr>
          <w:rFonts w:ascii="Courier New" w:hAnsi="Courier New" w:cs="Courier New"/>
          <w:sz w:val="24"/>
          <w:szCs w:val="24"/>
        </w:rPr>
        <w:t xml:space="preserve">prim borcunun tahsili veya </w:t>
      </w:r>
      <w:r w:rsidR="0058561F">
        <w:rPr>
          <w:rFonts w:ascii="Courier New" w:hAnsi="Courier New" w:cs="Courier New"/>
          <w:sz w:val="24"/>
          <w:szCs w:val="24"/>
        </w:rPr>
        <w:t>K</w:t>
      </w:r>
      <w:r>
        <w:rPr>
          <w:rFonts w:ascii="Courier New" w:hAnsi="Courier New" w:cs="Courier New"/>
          <w:sz w:val="24"/>
          <w:szCs w:val="24"/>
        </w:rPr>
        <w:t xml:space="preserve">amu </w:t>
      </w:r>
      <w:r w:rsidR="0058561F">
        <w:rPr>
          <w:rFonts w:ascii="Courier New" w:hAnsi="Courier New" w:cs="Courier New"/>
          <w:sz w:val="24"/>
          <w:szCs w:val="24"/>
        </w:rPr>
        <w:t>A</w:t>
      </w:r>
      <w:r>
        <w:rPr>
          <w:rFonts w:ascii="Courier New" w:hAnsi="Courier New" w:cs="Courier New"/>
          <w:sz w:val="24"/>
          <w:szCs w:val="24"/>
        </w:rPr>
        <w:t>laca</w:t>
      </w:r>
      <w:r w:rsidR="001B7244">
        <w:rPr>
          <w:rFonts w:ascii="Courier New" w:hAnsi="Courier New" w:cs="Courier New"/>
          <w:sz w:val="24"/>
          <w:szCs w:val="24"/>
        </w:rPr>
        <w:t>klar</w:t>
      </w:r>
      <w:r w:rsidR="00B94388">
        <w:rPr>
          <w:rFonts w:ascii="Courier New" w:hAnsi="Courier New" w:cs="Courier New"/>
          <w:sz w:val="24"/>
          <w:szCs w:val="24"/>
        </w:rPr>
        <w:t>ının</w:t>
      </w:r>
      <w:r w:rsidR="001B7244">
        <w:rPr>
          <w:rFonts w:ascii="Courier New" w:hAnsi="Courier New" w:cs="Courier New"/>
          <w:sz w:val="24"/>
          <w:szCs w:val="24"/>
        </w:rPr>
        <w:t xml:space="preserve"> </w:t>
      </w:r>
      <w:r w:rsidR="0058561F">
        <w:rPr>
          <w:rFonts w:ascii="Courier New" w:hAnsi="Courier New" w:cs="Courier New"/>
          <w:sz w:val="24"/>
          <w:szCs w:val="24"/>
        </w:rPr>
        <w:t>T</w:t>
      </w:r>
      <w:r>
        <w:rPr>
          <w:rFonts w:ascii="Courier New" w:hAnsi="Courier New" w:cs="Courier New"/>
          <w:sz w:val="24"/>
          <w:szCs w:val="24"/>
        </w:rPr>
        <w:t xml:space="preserve">ahsili </w:t>
      </w:r>
      <w:r w:rsidR="0058561F">
        <w:rPr>
          <w:rFonts w:ascii="Courier New" w:hAnsi="Courier New" w:cs="Courier New"/>
          <w:sz w:val="24"/>
          <w:szCs w:val="24"/>
        </w:rPr>
        <w:t>U</w:t>
      </w:r>
      <w:r>
        <w:rPr>
          <w:rFonts w:ascii="Courier New" w:hAnsi="Courier New" w:cs="Courier New"/>
          <w:sz w:val="24"/>
          <w:szCs w:val="24"/>
        </w:rPr>
        <w:t>sul</w:t>
      </w:r>
      <w:r w:rsidR="001B7244">
        <w:rPr>
          <w:rFonts w:ascii="Courier New" w:hAnsi="Courier New" w:cs="Courier New"/>
          <w:sz w:val="24"/>
          <w:szCs w:val="24"/>
        </w:rPr>
        <w:t>ü</w:t>
      </w:r>
      <w:r>
        <w:rPr>
          <w:rFonts w:ascii="Courier New" w:hAnsi="Courier New" w:cs="Courier New"/>
          <w:sz w:val="24"/>
          <w:szCs w:val="24"/>
        </w:rPr>
        <w:t xml:space="preserve"> </w:t>
      </w:r>
      <w:r w:rsidR="0058561F">
        <w:rPr>
          <w:rFonts w:ascii="Courier New" w:hAnsi="Courier New" w:cs="Courier New"/>
          <w:sz w:val="24"/>
          <w:szCs w:val="24"/>
        </w:rPr>
        <w:t>Y</w:t>
      </w:r>
      <w:r>
        <w:rPr>
          <w:rFonts w:ascii="Courier New" w:hAnsi="Courier New" w:cs="Courier New"/>
          <w:sz w:val="24"/>
          <w:szCs w:val="24"/>
        </w:rPr>
        <w:t>asası</w:t>
      </w:r>
      <w:r w:rsidR="001B7244">
        <w:rPr>
          <w:rFonts w:ascii="Courier New" w:hAnsi="Courier New" w:cs="Courier New"/>
          <w:sz w:val="24"/>
          <w:szCs w:val="24"/>
        </w:rPr>
        <w:t>’</w:t>
      </w:r>
      <w:r>
        <w:rPr>
          <w:rFonts w:ascii="Courier New" w:hAnsi="Courier New" w:cs="Courier New"/>
          <w:sz w:val="24"/>
          <w:szCs w:val="24"/>
        </w:rPr>
        <w:t>na ilişkin bir ihtilafla ilgili olmadığı açıktır</w:t>
      </w:r>
      <w:r w:rsidR="009A1555">
        <w:rPr>
          <w:rFonts w:ascii="Courier New" w:hAnsi="Courier New" w:cs="Courier New"/>
          <w:sz w:val="24"/>
          <w:szCs w:val="24"/>
        </w:rPr>
        <w:t xml:space="preserve">. Bu ihtilafın doğrudan </w:t>
      </w:r>
      <w:r w:rsidR="001B7244">
        <w:rPr>
          <w:rFonts w:ascii="Courier New" w:hAnsi="Courier New" w:cs="Courier New"/>
          <w:sz w:val="24"/>
          <w:szCs w:val="24"/>
        </w:rPr>
        <w:t>B</w:t>
      </w:r>
      <w:r w:rsidR="009A1555">
        <w:rPr>
          <w:rFonts w:ascii="Courier New" w:hAnsi="Courier New" w:cs="Courier New"/>
          <w:sz w:val="24"/>
          <w:szCs w:val="24"/>
        </w:rPr>
        <w:t xml:space="preserve">akanlık ile işveren arasında bir ihtilaf olduğu açıktır.  </w:t>
      </w:r>
      <w:r>
        <w:rPr>
          <w:rFonts w:ascii="Courier New" w:hAnsi="Courier New" w:cs="Courier New"/>
          <w:sz w:val="24"/>
          <w:szCs w:val="24"/>
        </w:rPr>
        <w:t xml:space="preserve"> </w:t>
      </w:r>
    </w:p>
    <w:p w:rsidR="00715359" w:rsidRDefault="00715359" w:rsidP="00C9750C">
      <w:pPr>
        <w:spacing w:after="0" w:line="360" w:lineRule="auto"/>
        <w:ind w:firstLine="708"/>
        <w:rPr>
          <w:rFonts w:ascii="Courier New" w:hAnsi="Courier New" w:cs="Courier New"/>
          <w:sz w:val="24"/>
          <w:szCs w:val="24"/>
        </w:rPr>
      </w:pPr>
    </w:p>
    <w:p w:rsidR="00715359" w:rsidRDefault="009A1555" w:rsidP="00C9750C">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lastRenderedPageBreak/>
        <w:t xml:space="preserve">Sigorta </w:t>
      </w:r>
      <w:proofErr w:type="spellStart"/>
      <w:r>
        <w:rPr>
          <w:rFonts w:ascii="Courier New" w:hAnsi="Courier New" w:cs="Courier New"/>
          <w:sz w:val="24"/>
          <w:szCs w:val="24"/>
        </w:rPr>
        <w:t>mükellefliğine</w:t>
      </w:r>
      <w:proofErr w:type="spellEnd"/>
      <w:r>
        <w:rPr>
          <w:rFonts w:ascii="Courier New" w:hAnsi="Courier New" w:cs="Courier New"/>
          <w:sz w:val="24"/>
          <w:szCs w:val="24"/>
        </w:rPr>
        <w:t xml:space="preserve"> ilişkin kayıtlara dair</w:t>
      </w:r>
      <w:r w:rsidR="001B7244">
        <w:rPr>
          <w:rFonts w:ascii="Courier New" w:hAnsi="Courier New" w:cs="Courier New"/>
          <w:sz w:val="24"/>
          <w:szCs w:val="24"/>
        </w:rPr>
        <w:t xml:space="preserve"> talepler içeren</w:t>
      </w:r>
      <w:r>
        <w:rPr>
          <w:rFonts w:ascii="Courier New" w:hAnsi="Courier New" w:cs="Courier New"/>
          <w:sz w:val="24"/>
          <w:szCs w:val="24"/>
        </w:rPr>
        <w:t xml:space="preserve"> </w:t>
      </w:r>
      <w:r w:rsidR="00715359">
        <w:rPr>
          <w:rFonts w:ascii="Courier New" w:hAnsi="Courier New" w:cs="Courier New"/>
          <w:sz w:val="24"/>
          <w:szCs w:val="24"/>
        </w:rPr>
        <w:t>Talep Takririnin 1</w:t>
      </w:r>
      <w:r w:rsidR="001B7244">
        <w:rPr>
          <w:rFonts w:ascii="Courier New" w:hAnsi="Courier New" w:cs="Courier New"/>
          <w:sz w:val="24"/>
          <w:szCs w:val="24"/>
        </w:rPr>
        <w:t>3</w:t>
      </w:r>
      <w:r w:rsidR="00715359">
        <w:rPr>
          <w:rFonts w:ascii="Courier New" w:hAnsi="Courier New" w:cs="Courier New"/>
          <w:sz w:val="24"/>
          <w:szCs w:val="24"/>
        </w:rPr>
        <w:t>(B) paragrafı</w:t>
      </w:r>
      <w:r w:rsidR="001B7244">
        <w:rPr>
          <w:rFonts w:ascii="Courier New" w:hAnsi="Courier New" w:cs="Courier New"/>
          <w:sz w:val="24"/>
          <w:szCs w:val="24"/>
        </w:rPr>
        <w:t>,</w:t>
      </w:r>
      <w:r w:rsidR="00715359">
        <w:rPr>
          <w:rFonts w:ascii="Courier New" w:hAnsi="Courier New" w:cs="Courier New"/>
          <w:sz w:val="24"/>
          <w:szCs w:val="24"/>
        </w:rPr>
        <w:t xml:space="preserve"> </w:t>
      </w:r>
      <w:r w:rsidR="00FC757A">
        <w:rPr>
          <w:rFonts w:ascii="Courier New" w:hAnsi="Courier New" w:cs="Courier New"/>
          <w:sz w:val="24"/>
          <w:szCs w:val="24"/>
        </w:rPr>
        <w:t>her ne kadar da yapılan bir idari</w:t>
      </w:r>
      <w:r w:rsidR="00715359">
        <w:rPr>
          <w:rFonts w:ascii="Courier New" w:hAnsi="Courier New" w:cs="Courier New"/>
          <w:sz w:val="24"/>
          <w:szCs w:val="24"/>
        </w:rPr>
        <w:t xml:space="preserve"> işlemle ilgili </w:t>
      </w:r>
      <w:r w:rsidR="00FC757A">
        <w:rPr>
          <w:rFonts w:ascii="Courier New" w:hAnsi="Courier New" w:cs="Courier New"/>
          <w:sz w:val="24"/>
          <w:szCs w:val="24"/>
        </w:rPr>
        <w:t xml:space="preserve">ihtilafı kapsayacak </w:t>
      </w:r>
      <w:r w:rsidR="00715359">
        <w:rPr>
          <w:rFonts w:ascii="Courier New" w:hAnsi="Courier New" w:cs="Courier New"/>
          <w:sz w:val="24"/>
          <w:szCs w:val="24"/>
        </w:rPr>
        <w:t xml:space="preserve">şekilde kaleme alınmamış </w:t>
      </w:r>
      <w:r w:rsidR="00FC757A">
        <w:rPr>
          <w:rFonts w:ascii="Courier New" w:hAnsi="Courier New" w:cs="Courier New"/>
          <w:sz w:val="24"/>
          <w:szCs w:val="24"/>
        </w:rPr>
        <w:t xml:space="preserve">olsa </w:t>
      </w:r>
      <w:r w:rsidR="00715359">
        <w:rPr>
          <w:rFonts w:ascii="Courier New" w:hAnsi="Courier New" w:cs="Courier New"/>
          <w:sz w:val="24"/>
          <w:szCs w:val="24"/>
        </w:rPr>
        <w:t>da</w:t>
      </w:r>
      <w:r w:rsidR="001B7244">
        <w:rPr>
          <w:rFonts w:ascii="Courier New" w:hAnsi="Courier New" w:cs="Courier New"/>
          <w:sz w:val="24"/>
          <w:szCs w:val="24"/>
        </w:rPr>
        <w:t>,</w:t>
      </w:r>
      <w:r w:rsidR="00715359">
        <w:rPr>
          <w:rFonts w:ascii="Courier New" w:hAnsi="Courier New" w:cs="Courier New"/>
          <w:sz w:val="24"/>
          <w:szCs w:val="24"/>
        </w:rPr>
        <w:t xml:space="preserve"> özünde</w:t>
      </w:r>
      <w:r w:rsidR="00FC757A">
        <w:rPr>
          <w:rFonts w:ascii="Courier New" w:hAnsi="Courier New" w:cs="Courier New"/>
          <w:sz w:val="24"/>
          <w:szCs w:val="24"/>
        </w:rPr>
        <w:t>,</w:t>
      </w:r>
      <w:r w:rsidR="00715359">
        <w:rPr>
          <w:rFonts w:ascii="Courier New" w:hAnsi="Courier New" w:cs="Courier New"/>
          <w:sz w:val="24"/>
          <w:szCs w:val="24"/>
        </w:rPr>
        <w:t xml:space="preserve"> Davalının Ali İrem ve Gülen İrem’in </w:t>
      </w:r>
      <w:r w:rsidR="00FC757A">
        <w:rPr>
          <w:rFonts w:ascii="Courier New" w:hAnsi="Courier New" w:cs="Courier New"/>
          <w:sz w:val="24"/>
          <w:szCs w:val="24"/>
        </w:rPr>
        <w:t xml:space="preserve">Davalı nezdindeki kaydına dair </w:t>
      </w:r>
      <w:r w:rsidR="00715359">
        <w:rPr>
          <w:rFonts w:ascii="Courier New" w:hAnsi="Courier New" w:cs="Courier New"/>
          <w:sz w:val="24"/>
          <w:szCs w:val="24"/>
        </w:rPr>
        <w:t xml:space="preserve">prim ödeme yükümlülüğü </w:t>
      </w:r>
      <w:r w:rsidR="00FC757A">
        <w:rPr>
          <w:rFonts w:ascii="Courier New" w:hAnsi="Courier New" w:cs="Courier New"/>
          <w:sz w:val="24"/>
          <w:szCs w:val="24"/>
        </w:rPr>
        <w:t>olup olmadığını belirlemek ve bu hususta Davalının prim</w:t>
      </w:r>
      <w:r w:rsidR="001B7244">
        <w:rPr>
          <w:rFonts w:ascii="Courier New" w:hAnsi="Courier New" w:cs="Courier New"/>
          <w:sz w:val="24"/>
          <w:szCs w:val="24"/>
        </w:rPr>
        <w:t xml:space="preserve"> borcu</w:t>
      </w:r>
      <w:r w:rsidR="00FC757A">
        <w:rPr>
          <w:rFonts w:ascii="Courier New" w:hAnsi="Courier New" w:cs="Courier New"/>
          <w:sz w:val="24"/>
          <w:szCs w:val="24"/>
        </w:rPr>
        <w:t xml:space="preserve"> çıkarma veya talep etme hakkı olup olmadığı hususunda bir tespit yap</w:t>
      </w:r>
      <w:r w:rsidR="00886525">
        <w:rPr>
          <w:rFonts w:ascii="Courier New" w:hAnsi="Courier New" w:cs="Courier New"/>
          <w:sz w:val="24"/>
          <w:szCs w:val="24"/>
        </w:rPr>
        <w:t xml:space="preserve">ılması taleplerine ilişkindir. </w:t>
      </w:r>
      <w:r w:rsidR="00715359">
        <w:rPr>
          <w:rFonts w:ascii="Courier New" w:hAnsi="Courier New" w:cs="Courier New"/>
          <w:sz w:val="24"/>
          <w:szCs w:val="24"/>
        </w:rPr>
        <w:t xml:space="preserve">  </w:t>
      </w:r>
      <w:proofErr w:type="gramEnd"/>
    </w:p>
    <w:p w:rsidR="00D16F12" w:rsidRDefault="00D16F12" w:rsidP="00C9750C">
      <w:pPr>
        <w:spacing w:after="0" w:line="360" w:lineRule="auto"/>
        <w:ind w:firstLine="708"/>
        <w:rPr>
          <w:rFonts w:ascii="Courier New" w:hAnsi="Courier New" w:cs="Courier New"/>
          <w:sz w:val="24"/>
          <w:szCs w:val="24"/>
        </w:rPr>
      </w:pPr>
    </w:p>
    <w:p w:rsidR="003A217D" w:rsidRDefault="003A217D" w:rsidP="00C9750C">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132576">
        <w:rPr>
          <w:rFonts w:ascii="Courier New" w:hAnsi="Courier New" w:cs="Courier New"/>
          <w:sz w:val="24"/>
          <w:szCs w:val="24"/>
        </w:rPr>
        <w:t>,</w:t>
      </w:r>
      <w:r>
        <w:rPr>
          <w:rFonts w:ascii="Courier New" w:hAnsi="Courier New" w:cs="Courier New"/>
          <w:sz w:val="24"/>
          <w:szCs w:val="24"/>
        </w:rPr>
        <w:t xml:space="preserve"> Davacının </w:t>
      </w:r>
      <w:r w:rsidR="00132576">
        <w:rPr>
          <w:rFonts w:ascii="Courier New" w:hAnsi="Courier New" w:cs="Courier New"/>
          <w:sz w:val="24"/>
          <w:szCs w:val="24"/>
        </w:rPr>
        <w:t>(</w:t>
      </w:r>
      <w:r>
        <w:rPr>
          <w:rFonts w:ascii="Courier New" w:hAnsi="Courier New" w:cs="Courier New"/>
          <w:sz w:val="24"/>
          <w:szCs w:val="24"/>
        </w:rPr>
        <w:t>B</w:t>
      </w:r>
      <w:r w:rsidR="00132576">
        <w:rPr>
          <w:rFonts w:ascii="Courier New" w:hAnsi="Courier New" w:cs="Courier New"/>
          <w:sz w:val="24"/>
          <w:szCs w:val="24"/>
        </w:rPr>
        <w:t>) alt</w:t>
      </w:r>
      <w:r>
        <w:rPr>
          <w:rFonts w:ascii="Courier New" w:hAnsi="Courier New" w:cs="Courier New"/>
          <w:sz w:val="24"/>
          <w:szCs w:val="24"/>
        </w:rPr>
        <w:t xml:space="preserve"> paragrafındaki talep</w:t>
      </w:r>
      <w:r w:rsidR="00132576">
        <w:rPr>
          <w:rFonts w:ascii="Courier New" w:hAnsi="Courier New" w:cs="Courier New"/>
          <w:sz w:val="24"/>
          <w:szCs w:val="24"/>
        </w:rPr>
        <w:t>lerine</w:t>
      </w:r>
      <w:r>
        <w:rPr>
          <w:rFonts w:ascii="Courier New" w:hAnsi="Courier New" w:cs="Courier New"/>
          <w:sz w:val="24"/>
          <w:szCs w:val="24"/>
        </w:rPr>
        <w:t xml:space="preserve"> </w:t>
      </w:r>
      <w:bookmarkStart w:id="0" w:name="_GoBack"/>
      <w:bookmarkEnd w:id="0"/>
      <w:r>
        <w:rPr>
          <w:rFonts w:ascii="Courier New" w:hAnsi="Courier New" w:cs="Courier New"/>
          <w:sz w:val="24"/>
          <w:szCs w:val="24"/>
        </w:rPr>
        <w:t xml:space="preserve">ilişkin bir inceleme yapma, prim borcunun dayandığı </w:t>
      </w:r>
      <w:r w:rsidR="002923AF">
        <w:rPr>
          <w:rFonts w:ascii="Courier New" w:hAnsi="Courier New" w:cs="Courier New"/>
          <w:sz w:val="24"/>
          <w:szCs w:val="24"/>
        </w:rPr>
        <w:t xml:space="preserve">kayıt ve </w:t>
      </w:r>
      <w:r w:rsidR="00B52ED9">
        <w:rPr>
          <w:rFonts w:ascii="Courier New" w:hAnsi="Courier New" w:cs="Courier New"/>
          <w:sz w:val="24"/>
          <w:szCs w:val="24"/>
        </w:rPr>
        <w:t xml:space="preserve">işlemlerin doğru olup olmadığını </w:t>
      </w:r>
      <w:r w:rsidR="002923AF">
        <w:rPr>
          <w:rFonts w:ascii="Courier New" w:hAnsi="Courier New" w:cs="Courier New"/>
          <w:sz w:val="24"/>
          <w:szCs w:val="24"/>
        </w:rPr>
        <w:t xml:space="preserve">inceleme ve </w:t>
      </w:r>
      <w:r w:rsidR="00B52ED9">
        <w:rPr>
          <w:rFonts w:ascii="Courier New" w:hAnsi="Courier New" w:cs="Courier New"/>
          <w:sz w:val="24"/>
          <w:szCs w:val="24"/>
        </w:rPr>
        <w:t xml:space="preserve">tespit etme </w:t>
      </w:r>
      <w:r w:rsidR="002923AF">
        <w:rPr>
          <w:rFonts w:ascii="Courier New" w:hAnsi="Courier New" w:cs="Courier New"/>
          <w:sz w:val="24"/>
          <w:szCs w:val="24"/>
        </w:rPr>
        <w:t>hususundaki münazaa</w:t>
      </w:r>
      <w:r w:rsidR="00BC4F73">
        <w:rPr>
          <w:rFonts w:ascii="Courier New" w:hAnsi="Courier New" w:cs="Courier New"/>
          <w:sz w:val="24"/>
          <w:szCs w:val="24"/>
        </w:rPr>
        <w:t>nın</w:t>
      </w:r>
      <w:r w:rsidR="002923AF">
        <w:rPr>
          <w:rFonts w:ascii="Courier New" w:hAnsi="Courier New" w:cs="Courier New"/>
          <w:sz w:val="24"/>
          <w:szCs w:val="24"/>
        </w:rPr>
        <w:t xml:space="preserve"> </w:t>
      </w:r>
      <w:r w:rsidR="0058561F">
        <w:rPr>
          <w:rFonts w:ascii="Courier New" w:hAnsi="Courier New" w:cs="Courier New"/>
          <w:sz w:val="24"/>
          <w:szCs w:val="24"/>
        </w:rPr>
        <w:t>Alt</w:t>
      </w:r>
      <w:r w:rsidR="00B52ED9">
        <w:rPr>
          <w:rFonts w:ascii="Courier New" w:hAnsi="Courier New" w:cs="Courier New"/>
          <w:sz w:val="24"/>
          <w:szCs w:val="24"/>
        </w:rPr>
        <w:t xml:space="preserve"> </w:t>
      </w:r>
      <w:r w:rsidR="0058561F">
        <w:rPr>
          <w:rFonts w:ascii="Courier New" w:hAnsi="Courier New" w:cs="Courier New"/>
          <w:sz w:val="24"/>
          <w:szCs w:val="24"/>
        </w:rPr>
        <w:t>M</w:t>
      </w:r>
      <w:r w:rsidR="00B52ED9">
        <w:rPr>
          <w:rFonts w:ascii="Courier New" w:hAnsi="Courier New" w:cs="Courier New"/>
          <w:sz w:val="24"/>
          <w:szCs w:val="24"/>
        </w:rPr>
        <w:t xml:space="preserve">ahkemenin yetkisinde </w:t>
      </w:r>
      <w:r w:rsidR="00F20BCF">
        <w:rPr>
          <w:rFonts w:ascii="Courier New" w:hAnsi="Courier New" w:cs="Courier New"/>
          <w:sz w:val="24"/>
          <w:szCs w:val="24"/>
        </w:rPr>
        <w:t>bulunmadığı</w:t>
      </w:r>
      <w:r w:rsidR="00B52ED9">
        <w:rPr>
          <w:rFonts w:ascii="Courier New" w:hAnsi="Courier New" w:cs="Courier New"/>
          <w:sz w:val="24"/>
          <w:szCs w:val="24"/>
        </w:rPr>
        <w:t xml:space="preserve"> açıktır. </w:t>
      </w:r>
    </w:p>
    <w:p w:rsidR="00477333" w:rsidRDefault="00477333" w:rsidP="00C9750C">
      <w:pPr>
        <w:spacing w:after="0" w:line="360" w:lineRule="auto"/>
        <w:ind w:firstLine="708"/>
        <w:rPr>
          <w:rFonts w:ascii="Courier New" w:hAnsi="Courier New" w:cs="Courier New"/>
          <w:sz w:val="24"/>
          <w:szCs w:val="24"/>
        </w:rPr>
      </w:pPr>
    </w:p>
    <w:p w:rsidR="00477333" w:rsidRDefault="00477333" w:rsidP="00AA61C5">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w:t>
      </w:r>
      <w:r w:rsidR="00AA61C5">
        <w:rPr>
          <w:rFonts w:ascii="Courier New" w:hAnsi="Courier New" w:cs="Courier New"/>
          <w:sz w:val="24"/>
          <w:szCs w:val="24"/>
        </w:rPr>
        <w:t>T</w:t>
      </w:r>
      <w:r>
        <w:rPr>
          <w:rFonts w:ascii="Courier New" w:hAnsi="Courier New" w:cs="Courier New"/>
          <w:sz w:val="24"/>
          <w:szCs w:val="24"/>
        </w:rPr>
        <w:t xml:space="preserve">alep </w:t>
      </w:r>
      <w:r w:rsidR="00AA61C5">
        <w:rPr>
          <w:rFonts w:ascii="Courier New" w:hAnsi="Courier New" w:cs="Courier New"/>
          <w:sz w:val="24"/>
          <w:szCs w:val="24"/>
        </w:rPr>
        <w:t>T</w:t>
      </w:r>
      <w:r>
        <w:rPr>
          <w:rFonts w:ascii="Courier New" w:hAnsi="Courier New" w:cs="Courier New"/>
          <w:sz w:val="24"/>
          <w:szCs w:val="24"/>
        </w:rPr>
        <w:t>akririnin 1</w:t>
      </w:r>
      <w:r w:rsidR="00AA61C5">
        <w:rPr>
          <w:rFonts w:ascii="Courier New" w:hAnsi="Courier New" w:cs="Courier New"/>
          <w:sz w:val="24"/>
          <w:szCs w:val="24"/>
        </w:rPr>
        <w:t>3</w:t>
      </w:r>
      <w:r>
        <w:rPr>
          <w:rFonts w:ascii="Courier New" w:hAnsi="Courier New" w:cs="Courier New"/>
          <w:sz w:val="24"/>
          <w:szCs w:val="24"/>
        </w:rPr>
        <w:t xml:space="preserve">.paragrafının </w:t>
      </w:r>
      <w:r w:rsidR="00AA61C5">
        <w:rPr>
          <w:rFonts w:ascii="Courier New" w:hAnsi="Courier New" w:cs="Courier New"/>
          <w:sz w:val="24"/>
          <w:szCs w:val="24"/>
        </w:rPr>
        <w:t>(C)</w:t>
      </w:r>
      <w:r>
        <w:rPr>
          <w:rFonts w:ascii="Courier New" w:hAnsi="Courier New" w:cs="Courier New"/>
          <w:sz w:val="24"/>
          <w:szCs w:val="24"/>
        </w:rPr>
        <w:t xml:space="preserve"> </w:t>
      </w:r>
      <w:r w:rsidR="00AA61C5">
        <w:rPr>
          <w:rFonts w:ascii="Courier New" w:hAnsi="Courier New" w:cs="Courier New"/>
          <w:sz w:val="24"/>
          <w:szCs w:val="24"/>
        </w:rPr>
        <w:t xml:space="preserve">alt </w:t>
      </w:r>
      <w:proofErr w:type="spellStart"/>
      <w:r w:rsidR="00AA61C5">
        <w:rPr>
          <w:rFonts w:ascii="Courier New" w:hAnsi="Courier New" w:cs="Courier New"/>
          <w:sz w:val="24"/>
          <w:szCs w:val="24"/>
        </w:rPr>
        <w:t>parag</w:t>
      </w:r>
      <w:proofErr w:type="spellEnd"/>
      <w:r w:rsidR="00AA61C5">
        <w:rPr>
          <w:rFonts w:ascii="Courier New" w:hAnsi="Courier New" w:cs="Courier New"/>
          <w:sz w:val="24"/>
          <w:szCs w:val="24"/>
        </w:rPr>
        <w:t>-rafındaki</w:t>
      </w:r>
      <w:r>
        <w:rPr>
          <w:rFonts w:ascii="Courier New" w:hAnsi="Courier New" w:cs="Courier New"/>
          <w:sz w:val="24"/>
          <w:szCs w:val="24"/>
        </w:rPr>
        <w:t xml:space="preserve"> talepleri ise genel zarar ziyan veya tazminat</w:t>
      </w:r>
      <w:r w:rsidR="00AA61C5">
        <w:rPr>
          <w:rFonts w:ascii="Courier New" w:hAnsi="Courier New" w:cs="Courier New"/>
          <w:sz w:val="24"/>
          <w:szCs w:val="24"/>
        </w:rPr>
        <w:t>a ilişkin</w:t>
      </w:r>
      <w:r>
        <w:rPr>
          <w:rFonts w:ascii="Courier New" w:hAnsi="Courier New" w:cs="Courier New"/>
          <w:sz w:val="24"/>
          <w:szCs w:val="24"/>
        </w:rPr>
        <w:t xml:space="preserve"> talepler olup bu nitelikteki talepleri karara bağlamaya yetkili mahkeme </w:t>
      </w:r>
      <w:r w:rsidR="00AA61C5">
        <w:rPr>
          <w:rFonts w:ascii="Courier New" w:hAnsi="Courier New" w:cs="Courier New"/>
          <w:sz w:val="24"/>
          <w:szCs w:val="24"/>
        </w:rPr>
        <w:t>K</w:t>
      </w:r>
      <w:r>
        <w:rPr>
          <w:rFonts w:ascii="Courier New" w:hAnsi="Courier New" w:cs="Courier New"/>
          <w:sz w:val="24"/>
          <w:szCs w:val="24"/>
        </w:rPr>
        <w:t xml:space="preserve">aza </w:t>
      </w:r>
      <w:r w:rsidR="00AA61C5">
        <w:rPr>
          <w:rFonts w:ascii="Courier New" w:hAnsi="Courier New" w:cs="Courier New"/>
          <w:sz w:val="24"/>
          <w:szCs w:val="24"/>
        </w:rPr>
        <w:t>M</w:t>
      </w:r>
      <w:r>
        <w:rPr>
          <w:rFonts w:ascii="Courier New" w:hAnsi="Courier New" w:cs="Courier New"/>
          <w:sz w:val="24"/>
          <w:szCs w:val="24"/>
        </w:rPr>
        <w:t xml:space="preserve">ahkemeleridir. </w:t>
      </w:r>
    </w:p>
    <w:p w:rsidR="00477333" w:rsidRDefault="00477333" w:rsidP="00C9750C">
      <w:pPr>
        <w:spacing w:after="0" w:line="360" w:lineRule="auto"/>
        <w:ind w:firstLine="708"/>
        <w:rPr>
          <w:rFonts w:ascii="Courier New" w:hAnsi="Courier New" w:cs="Courier New"/>
          <w:sz w:val="24"/>
          <w:szCs w:val="24"/>
        </w:rPr>
      </w:pPr>
    </w:p>
    <w:p w:rsidR="00477333" w:rsidRDefault="00477333" w:rsidP="00C9750C">
      <w:pPr>
        <w:spacing w:after="0" w:line="360" w:lineRule="auto"/>
        <w:ind w:firstLine="708"/>
        <w:rPr>
          <w:rFonts w:ascii="Courier New" w:hAnsi="Courier New" w:cs="Courier New"/>
          <w:sz w:val="24"/>
          <w:szCs w:val="24"/>
        </w:rPr>
      </w:pPr>
      <w:r>
        <w:rPr>
          <w:rFonts w:ascii="Courier New" w:hAnsi="Courier New" w:cs="Courier New"/>
          <w:sz w:val="24"/>
          <w:szCs w:val="24"/>
        </w:rPr>
        <w:t>Belirttiklerimiz ışığında</w:t>
      </w:r>
      <w:r w:rsidR="00AA61C5">
        <w:rPr>
          <w:rFonts w:ascii="Courier New" w:hAnsi="Courier New" w:cs="Courier New"/>
          <w:sz w:val="24"/>
          <w:szCs w:val="24"/>
        </w:rPr>
        <w:t>,</w:t>
      </w:r>
      <w:r>
        <w:rPr>
          <w:rFonts w:ascii="Courier New" w:hAnsi="Courier New" w:cs="Courier New"/>
          <w:sz w:val="24"/>
          <w:szCs w:val="24"/>
        </w:rPr>
        <w:t xml:space="preserve"> </w:t>
      </w:r>
      <w:r w:rsidR="00AA61C5">
        <w:rPr>
          <w:rFonts w:ascii="Courier New" w:hAnsi="Courier New" w:cs="Courier New"/>
          <w:sz w:val="24"/>
          <w:szCs w:val="24"/>
        </w:rPr>
        <w:t xml:space="preserve">Alt Mahkemenin, huzurumuzdaki meselede </w:t>
      </w:r>
      <w:r>
        <w:rPr>
          <w:rFonts w:ascii="Courier New" w:hAnsi="Courier New" w:cs="Courier New"/>
          <w:sz w:val="24"/>
          <w:szCs w:val="24"/>
        </w:rPr>
        <w:t>Davalı No.1</w:t>
      </w:r>
      <w:r w:rsidR="002923AF">
        <w:rPr>
          <w:rFonts w:ascii="Courier New" w:hAnsi="Courier New" w:cs="Courier New"/>
          <w:sz w:val="24"/>
          <w:szCs w:val="24"/>
        </w:rPr>
        <w:t>’</w:t>
      </w:r>
      <w:r>
        <w:rPr>
          <w:rFonts w:ascii="Courier New" w:hAnsi="Courier New" w:cs="Courier New"/>
          <w:sz w:val="24"/>
          <w:szCs w:val="24"/>
        </w:rPr>
        <w:t xml:space="preserve">in idari karar, işlem, eylem ve ihmallerine ilişkin bir inceleme yapmaksızın sadece Davacının </w:t>
      </w:r>
      <w:r w:rsidR="00657A1B">
        <w:rPr>
          <w:rFonts w:ascii="Courier New" w:hAnsi="Courier New" w:cs="Courier New"/>
          <w:sz w:val="24"/>
          <w:szCs w:val="24"/>
        </w:rPr>
        <w:t xml:space="preserve">ilgili </w:t>
      </w:r>
      <w:r w:rsidR="00AA61C5">
        <w:rPr>
          <w:rFonts w:ascii="Courier New" w:hAnsi="Courier New" w:cs="Courier New"/>
          <w:sz w:val="24"/>
          <w:szCs w:val="24"/>
        </w:rPr>
        <w:t>Y</w:t>
      </w:r>
      <w:r w:rsidR="00657A1B">
        <w:rPr>
          <w:rFonts w:ascii="Courier New" w:hAnsi="Courier New" w:cs="Courier New"/>
          <w:sz w:val="24"/>
          <w:szCs w:val="24"/>
        </w:rPr>
        <w:t>asa</w:t>
      </w:r>
      <w:r w:rsidR="00AA61C5">
        <w:rPr>
          <w:rFonts w:ascii="Courier New" w:hAnsi="Courier New" w:cs="Courier New"/>
          <w:sz w:val="24"/>
          <w:szCs w:val="24"/>
        </w:rPr>
        <w:t>’</w:t>
      </w:r>
      <w:r w:rsidR="00657A1B">
        <w:rPr>
          <w:rFonts w:ascii="Courier New" w:hAnsi="Courier New" w:cs="Courier New"/>
          <w:sz w:val="24"/>
          <w:szCs w:val="24"/>
        </w:rPr>
        <w:t xml:space="preserve">nın 130.maddesine istinaden prim </w:t>
      </w:r>
      <w:r>
        <w:rPr>
          <w:rFonts w:ascii="Courier New" w:hAnsi="Courier New" w:cs="Courier New"/>
          <w:sz w:val="24"/>
          <w:szCs w:val="24"/>
        </w:rPr>
        <w:t xml:space="preserve">borcu bulunup bulunmadığı ile sınırlı bir inceleme yapma hususunda yetkisi bulunduğu sonucuna varırız.  </w:t>
      </w:r>
    </w:p>
    <w:p w:rsidR="00477333" w:rsidRDefault="00477333" w:rsidP="00C9750C">
      <w:pPr>
        <w:spacing w:after="0" w:line="360" w:lineRule="auto"/>
        <w:ind w:firstLine="708"/>
        <w:rPr>
          <w:rFonts w:ascii="Courier New" w:hAnsi="Courier New" w:cs="Courier New"/>
          <w:sz w:val="24"/>
          <w:szCs w:val="24"/>
        </w:rPr>
      </w:pPr>
    </w:p>
    <w:p w:rsidR="00477333" w:rsidRDefault="00477333" w:rsidP="00477333">
      <w:pPr>
        <w:spacing w:after="0" w:line="360" w:lineRule="auto"/>
        <w:ind w:firstLine="708"/>
        <w:rPr>
          <w:rFonts w:ascii="Courier New" w:hAnsi="Courier New" w:cs="Courier New"/>
          <w:sz w:val="24"/>
          <w:szCs w:val="24"/>
        </w:rPr>
      </w:pPr>
      <w:r>
        <w:rPr>
          <w:rFonts w:ascii="Courier New" w:hAnsi="Courier New" w:cs="Courier New"/>
          <w:sz w:val="24"/>
          <w:szCs w:val="24"/>
        </w:rPr>
        <w:t>Bu sonuçtan hareketle</w:t>
      </w:r>
      <w:r w:rsidR="00AA61C5">
        <w:rPr>
          <w:rFonts w:ascii="Courier New" w:hAnsi="Courier New" w:cs="Courier New"/>
          <w:sz w:val="24"/>
          <w:szCs w:val="24"/>
        </w:rPr>
        <w:t>,</w:t>
      </w:r>
      <w:r>
        <w:rPr>
          <w:rFonts w:ascii="Courier New" w:hAnsi="Courier New" w:cs="Courier New"/>
          <w:sz w:val="24"/>
          <w:szCs w:val="24"/>
        </w:rPr>
        <w:t xml:space="preserve"> istinafın kabul edilerek Alt Mahkemenin ileri sürülen itiraz neticesinde</w:t>
      </w:r>
      <w:r w:rsidR="0058561F">
        <w:rPr>
          <w:rFonts w:ascii="Courier New" w:hAnsi="Courier New" w:cs="Courier New"/>
          <w:sz w:val="24"/>
          <w:szCs w:val="24"/>
        </w:rPr>
        <w:t xml:space="preserve"> davayı</w:t>
      </w:r>
      <w:r>
        <w:rPr>
          <w:rFonts w:ascii="Courier New" w:hAnsi="Courier New" w:cs="Courier New"/>
          <w:sz w:val="24"/>
          <w:szCs w:val="24"/>
        </w:rPr>
        <w:t xml:space="preserve"> re</w:t>
      </w:r>
      <w:r w:rsidR="0058561F">
        <w:rPr>
          <w:rFonts w:ascii="Courier New" w:hAnsi="Courier New" w:cs="Courier New"/>
          <w:sz w:val="24"/>
          <w:szCs w:val="24"/>
        </w:rPr>
        <w:t>t</w:t>
      </w:r>
      <w:r>
        <w:rPr>
          <w:rFonts w:ascii="Courier New" w:hAnsi="Courier New" w:cs="Courier New"/>
          <w:sz w:val="24"/>
          <w:szCs w:val="24"/>
        </w:rPr>
        <w:t xml:space="preserve"> ve iptal eden kararı</w:t>
      </w:r>
      <w:r w:rsidR="00AA61C5">
        <w:rPr>
          <w:rFonts w:ascii="Courier New" w:hAnsi="Courier New" w:cs="Courier New"/>
          <w:sz w:val="24"/>
          <w:szCs w:val="24"/>
        </w:rPr>
        <w:t>nın</w:t>
      </w:r>
      <w:r>
        <w:rPr>
          <w:rFonts w:ascii="Courier New" w:hAnsi="Courier New" w:cs="Courier New"/>
          <w:sz w:val="24"/>
          <w:szCs w:val="24"/>
        </w:rPr>
        <w:t xml:space="preserve"> iptal edilmesi gerekir. </w:t>
      </w:r>
    </w:p>
    <w:p w:rsidR="00477333" w:rsidRDefault="00477333" w:rsidP="00477333">
      <w:pPr>
        <w:spacing w:after="0" w:line="360" w:lineRule="auto"/>
        <w:ind w:firstLine="708"/>
        <w:rPr>
          <w:rFonts w:ascii="Courier New" w:hAnsi="Courier New" w:cs="Courier New"/>
          <w:sz w:val="24"/>
          <w:szCs w:val="24"/>
        </w:rPr>
      </w:pPr>
    </w:p>
    <w:p w:rsidR="00201A84" w:rsidRDefault="00477333" w:rsidP="00477333">
      <w:pPr>
        <w:spacing w:after="0" w:line="360" w:lineRule="auto"/>
        <w:ind w:firstLine="708"/>
        <w:rPr>
          <w:rFonts w:ascii="Courier New" w:hAnsi="Courier New" w:cs="Courier New"/>
          <w:sz w:val="24"/>
          <w:szCs w:val="24"/>
        </w:rPr>
      </w:pPr>
      <w:r>
        <w:rPr>
          <w:rFonts w:ascii="Courier New" w:hAnsi="Courier New" w:cs="Courier New"/>
          <w:sz w:val="24"/>
          <w:szCs w:val="24"/>
        </w:rPr>
        <w:t>Bunun yanında</w:t>
      </w:r>
      <w:r w:rsidR="00AA61C5">
        <w:rPr>
          <w:rFonts w:ascii="Courier New" w:hAnsi="Courier New" w:cs="Courier New"/>
          <w:sz w:val="24"/>
          <w:szCs w:val="24"/>
        </w:rPr>
        <w:t>,</w:t>
      </w:r>
      <w:r>
        <w:rPr>
          <w:rFonts w:ascii="Courier New" w:hAnsi="Courier New" w:cs="Courier New"/>
          <w:sz w:val="24"/>
          <w:szCs w:val="24"/>
        </w:rPr>
        <w:t xml:space="preserve"> Alt Mahkemenin</w:t>
      </w:r>
      <w:r w:rsidR="00AA61C5">
        <w:rPr>
          <w:rFonts w:ascii="Courier New" w:hAnsi="Courier New" w:cs="Courier New"/>
          <w:sz w:val="24"/>
          <w:szCs w:val="24"/>
        </w:rPr>
        <w:t>,</w:t>
      </w:r>
      <w:r>
        <w:rPr>
          <w:rFonts w:ascii="Courier New" w:hAnsi="Courier New" w:cs="Courier New"/>
          <w:sz w:val="24"/>
          <w:szCs w:val="24"/>
        </w:rPr>
        <w:t xml:space="preserve"> huzurundaki davada Davacının Ali İrem ve Gülen İrem</w:t>
      </w:r>
      <w:r w:rsidR="0058561F">
        <w:rPr>
          <w:rFonts w:ascii="Courier New" w:hAnsi="Courier New" w:cs="Courier New"/>
          <w:sz w:val="24"/>
          <w:szCs w:val="24"/>
        </w:rPr>
        <w:t>'</w:t>
      </w:r>
      <w:r>
        <w:rPr>
          <w:rFonts w:ascii="Courier New" w:hAnsi="Courier New" w:cs="Courier New"/>
          <w:sz w:val="24"/>
          <w:szCs w:val="24"/>
        </w:rPr>
        <w:t>e ilişkin prim borcu bulunup bulunmadığın</w:t>
      </w:r>
      <w:r w:rsidR="00AA61C5">
        <w:rPr>
          <w:rFonts w:ascii="Courier New" w:hAnsi="Courier New" w:cs="Courier New"/>
          <w:sz w:val="24"/>
          <w:szCs w:val="24"/>
        </w:rPr>
        <w:t>a dair</w:t>
      </w:r>
      <w:r>
        <w:rPr>
          <w:rFonts w:ascii="Courier New" w:hAnsi="Courier New" w:cs="Courier New"/>
          <w:sz w:val="24"/>
          <w:szCs w:val="24"/>
        </w:rPr>
        <w:t xml:space="preserve"> adli inceleme yaparak </w:t>
      </w:r>
      <w:r w:rsidR="00AA61C5">
        <w:rPr>
          <w:rFonts w:ascii="Courier New" w:hAnsi="Courier New" w:cs="Courier New"/>
          <w:sz w:val="24"/>
          <w:szCs w:val="24"/>
        </w:rPr>
        <w:t xml:space="preserve">48/1977 sayılı </w:t>
      </w:r>
      <w:r>
        <w:rPr>
          <w:rFonts w:ascii="Courier New" w:hAnsi="Courier New" w:cs="Courier New"/>
          <w:sz w:val="24"/>
          <w:szCs w:val="24"/>
        </w:rPr>
        <w:t xml:space="preserve">Kamu </w:t>
      </w:r>
      <w:r>
        <w:rPr>
          <w:rFonts w:ascii="Courier New" w:hAnsi="Courier New" w:cs="Courier New"/>
          <w:sz w:val="24"/>
          <w:szCs w:val="24"/>
        </w:rPr>
        <w:lastRenderedPageBreak/>
        <w:t>Alacakları</w:t>
      </w:r>
      <w:r w:rsidR="00AA61C5">
        <w:rPr>
          <w:rFonts w:ascii="Courier New" w:hAnsi="Courier New" w:cs="Courier New"/>
          <w:sz w:val="24"/>
          <w:szCs w:val="24"/>
        </w:rPr>
        <w:t>nın</w:t>
      </w:r>
      <w:r>
        <w:rPr>
          <w:rFonts w:ascii="Courier New" w:hAnsi="Courier New" w:cs="Courier New"/>
          <w:sz w:val="24"/>
          <w:szCs w:val="24"/>
        </w:rPr>
        <w:t xml:space="preserve"> Tahsili Usul</w:t>
      </w:r>
      <w:r w:rsidR="00AA61C5">
        <w:rPr>
          <w:rFonts w:ascii="Courier New" w:hAnsi="Courier New" w:cs="Courier New"/>
          <w:sz w:val="24"/>
          <w:szCs w:val="24"/>
        </w:rPr>
        <w:t>ü</w:t>
      </w:r>
      <w:r>
        <w:rPr>
          <w:rFonts w:ascii="Courier New" w:hAnsi="Courier New" w:cs="Courier New"/>
          <w:sz w:val="24"/>
          <w:szCs w:val="24"/>
        </w:rPr>
        <w:t xml:space="preserve"> Yasası altında </w:t>
      </w:r>
      <w:r w:rsidR="00AA61C5">
        <w:rPr>
          <w:rFonts w:ascii="Courier New" w:hAnsi="Courier New" w:cs="Courier New"/>
          <w:sz w:val="24"/>
          <w:szCs w:val="24"/>
        </w:rPr>
        <w:t xml:space="preserve">meseleyi </w:t>
      </w:r>
      <w:r w:rsidR="0058561F">
        <w:rPr>
          <w:rFonts w:ascii="Courier New" w:hAnsi="Courier New" w:cs="Courier New"/>
          <w:sz w:val="24"/>
          <w:szCs w:val="24"/>
        </w:rPr>
        <w:t>değerlen</w:t>
      </w:r>
      <w:r w:rsidR="00AA61C5">
        <w:rPr>
          <w:rFonts w:ascii="Courier New" w:hAnsi="Courier New" w:cs="Courier New"/>
          <w:sz w:val="24"/>
          <w:szCs w:val="24"/>
        </w:rPr>
        <w:t>-</w:t>
      </w:r>
      <w:proofErr w:type="spellStart"/>
      <w:r w:rsidR="0058561F">
        <w:rPr>
          <w:rFonts w:ascii="Courier New" w:hAnsi="Courier New" w:cs="Courier New"/>
          <w:sz w:val="24"/>
          <w:szCs w:val="24"/>
        </w:rPr>
        <w:t>dirip</w:t>
      </w:r>
      <w:proofErr w:type="spellEnd"/>
      <w:r w:rsidR="0058561F">
        <w:rPr>
          <w:rFonts w:ascii="Courier New" w:hAnsi="Courier New" w:cs="Courier New"/>
          <w:sz w:val="24"/>
          <w:szCs w:val="24"/>
        </w:rPr>
        <w:t xml:space="preserve"> </w:t>
      </w:r>
      <w:r>
        <w:rPr>
          <w:rFonts w:ascii="Courier New" w:hAnsi="Courier New" w:cs="Courier New"/>
          <w:sz w:val="24"/>
          <w:szCs w:val="24"/>
        </w:rPr>
        <w:t xml:space="preserve">sadece bu kapsamla sınırlı olarak karar vermesi için dosyanın Alt Mahkemeye iadesine emir verilmesi gerekir.  </w:t>
      </w:r>
    </w:p>
    <w:p w:rsidR="00D96B52" w:rsidRDefault="00D96B52" w:rsidP="00477333">
      <w:pPr>
        <w:spacing w:after="0" w:line="360" w:lineRule="auto"/>
        <w:ind w:firstLine="708"/>
        <w:rPr>
          <w:rFonts w:ascii="Courier New" w:hAnsi="Courier New" w:cs="Courier New"/>
          <w:sz w:val="24"/>
          <w:szCs w:val="24"/>
        </w:rPr>
      </w:pPr>
    </w:p>
    <w:p w:rsidR="00D96B52" w:rsidRDefault="00D96B52" w:rsidP="00477333">
      <w:pPr>
        <w:spacing w:after="0" w:line="360" w:lineRule="auto"/>
        <w:ind w:firstLine="708"/>
        <w:rPr>
          <w:rFonts w:ascii="Courier New" w:hAnsi="Courier New" w:cs="Courier New"/>
          <w:sz w:val="24"/>
          <w:szCs w:val="24"/>
        </w:rPr>
      </w:pPr>
      <w:r>
        <w:rPr>
          <w:rFonts w:ascii="Courier New" w:hAnsi="Courier New" w:cs="Courier New"/>
          <w:sz w:val="24"/>
          <w:szCs w:val="24"/>
        </w:rPr>
        <w:t>Ayrıca</w:t>
      </w:r>
      <w:r w:rsidR="00AA61C5">
        <w:rPr>
          <w:rFonts w:ascii="Courier New" w:hAnsi="Courier New" w:cs="Courier New"/>
          <w:sz w:val="24"/>
          <w:szCs w:val="24"/>
        </w:rPr>
        <w:t>,</w:t>
      </w:r>
      <w:r>
        <w:rPr>
          <w:rFonts w:ascii="Courier New" w:hAnsi="Courier New" w:cs="Courier New"/>
          <w:sz w:val="24"/>
          <w:szCs w:val="24"/>
        </w:rPr>
        <w:t xml:space="preserve"> Alt Mahkemenin alternatif incelemesine konu 3</w:t>
      </w:r>
      <w:r w:rsidR="0037048E">
        <w:rPr>
          <w:rFonts w:ascii="Courier New" w:hAnsi="Courier New" w:cs="Courier New"/>
          <w:sz w:val="24"/>
          <w:szCs w:val="24"/>
        </w:rPr>
        <w:t>.</w:t>
      </w:r>
      <w:r>
        <w:rPr>
          <w:rFonts w:ascii="Courier New" w:hAnsi="Courier New" w:cs="Courier New"/>
          <w:sz w:val="24"/>
          <w:szCs w:val="24"/>
        </w:rPr>
        <w:t xml:space="preserve"> ve 4.istinaf </w:t>
      </w:r>
      <w:r w:rsidR="00AA61C5">
        <w:rPr>
          <w:rFonts w:ascii="Courier New" w:hAnsi="Courier New" w:cs="Courier New"/>
          <w:sz w:val="24"/>
          <w:szCs w:val="24"/>
        </w:rPr>
        <w:t>başlıklarının</w:t>
      </w:r>
      <w:r>
        <w:rPr>
          <w:rFonts w:ascii="Courier New" w:hAnsi="Courier New" w:cs="Courier New"/>
          <w:sz w:val="24"/>
          <w:szCs w:val="24"/>
        </w:rPr>
        <w:t xml:space="preserve"> incelenmesine gerek kalmaksızın re</w:t>
      </w:r>
      <w:r w:rsidR="002923AF">
        <w:rPr>
          <w:rFonts w:ascii="Courier New" w:hAnsi="Courier New" w:cs="Courier New"/>
          <w:sz w:val="24"/>
          <w:szCs w:val="24"/>
        </w:rPr>
        <w:t>t</w:t>
      </w:r>
      <w:r>
        <w:rPr>
          <w:rFonts w:ascii="Courier New" w:hAnsi="Courier New" w:cs="Courier New"/>
          <w:sz w:val="24"/>
          <w:szCs w:val="24"/>
        </w:rPr>
        <w:t xml:space="preserve"> ve iptal edilmesine karar verilir. </w:t>
      </w:r>
    </w:p>
    <w:p w:rsidR="0058561F" w:rsidRDefault="0058561F" w:rsidP="00477333">
      <w:pPr>
        <w:spacing w:after="0" w:line="360" w:lineRule="auto"/>
        <w:ind w:firstLine="708"/>
        <w:rPr>
          <w:rFonts w:ascii="Courier New" w:hAnsi="Courier New" w:cs="Courier New"/>
          <w:sz w:val="24"/>
          <w:szCs w:val="24"/>
        </w:rPr>
      </w:pPr>
    </w:p>
    <w:p w:rsidR="0058561F" w:rsidRDefault="0058561F" w:rsidP="00477333">
      <w:pPr>
        <w:spacing w:after="0" w:line="360" w:lineRule="auto"/>
        <w:ind w:firstLine="708"/>
        <w:rPr>
          <w:rFonts w:ascii="Courier New" w:hAnsi="Courier New" w:cs="Courier New"/>
          <w:sz w:val="24"/>
          <w:szCs w:val="24"/>
          <w:u w:val="single"/>
        </w:rPr>
      </w:pPr>
      <w:r>
        <w:rPr>
          <w:rFonts w:ascii="Courier New" w:hAnsi="Courier New" w:cs="Courier New"/>
          <w:sz w:val="24"/>
          <w:szCs w:val="24"/>
        </w:rPr>
        <w:t xml:space="preserve">Bu sonuç ışığında 5. istinaf </w:t>
      </w:r>
      <w:r w:rsidR="00AA61C5">
        <w:rPr>
          <w:rFonts w:ascii="Courier New" w:hAnsi="Courier New" w:cs="Courier New"/>
          <w:sz w:val="24"/>
          <w:szCs w:val="24"/>
        </w:rPr>
        <w:t xml:space="preserve">başlığının da </w:t>
      </w:r>
      <w:r>
        <w:rPr>
          <w:rFonts w:ascii="Courier New" w:hAnsi="Courier New" w:cs="Courier New"/>
          <w:sz w:val="24"/>
          <w:szCs w:val="24"/>
        </w:rPr>
        <w:t>kabul edilmesi gerekir</w:t>
      </w:r>
      <w:r w:rsidR="00AA61C5">
        <w:rPr>
          <w:rFonts w:ascii="Courier New" w:hAnsi="Courier New" w:cs="Courier New"/>
          <w:sz w:val="24"/>
          <w:szCs w:val="24"/>
        </w:rPr>
        <w:t>. Dolayısıyla,</w:t>
      </w:r>
      <w:r>
        <w:rPr>
          <w:rFonts w:ascii="Courier New" w:hAnsi="Courier New" w:cs="Courier New"/>
          <w:sz w:val="24"/>
          <w:szCs w:val="24"/>
        </w:rPr>
        <w:t xml:space="preserve"> Alt Mahkemenin Davacı aleyhine verdiği masraf emri iptal edilir. </w:t>
      </w:r>
    </w:p>
    <w:p w:rsidR="00EE68B8" w:rsidRDefault="00EE68B8" w:rsidP="00526DFF">
      <w:pPr>
        <w:spacing w:after="0" w:line="360" w:lineRule="auto"/>
        <w:rPr>
          <w:rFonts w:ascii="Courier New" w:hAnsi="Courier New" w:cs="Courier New"/>
          <w:sz w:val="24"/>
          <w:szCs w:val="24"/>
          <w:u w:val="single"/>
        </w:rPr>
      </w:pPr>
    </w:p>
    <w:p w:rsidR="00526DFF" w:rsidRPr="006A6029" w:rsidRDefault="00526DFF" w:rsidP="00526DFF">
      <w:pPr>
        <w:spacing w:after="0"/>
        <w:rPr>
          <w:rFonts w:ascii="Courier New" w:hAnsi="Courier New" w:cs="Courier New"/>
          <w:sz w:val="24"/>
          <w:szCs w:val="24"/>
          <w:u w:val="single"/>
        </w:rPr>
      </w:pPr>
      <w:r>
        <w:rPr>
          <w:rFonts w:ascii="Courier New" w:hAnsi="Courier New" w:cs="Courier New"/>
          <w:sz w:val="24"/>
          <w:szCs w:val="24"/>
          <w:u w:val="single"/>
        </w:rPr>
        <w:t>NETİCE</w:t>
      </w:r>
    </w:p>
    <w:p w:rsidR="00526DFF" w:rsidRDefault="00526DFF" w:rsidP="00526DFF">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526DFF" w:rsidRDefault="00477333" w:rsidP="00526DFF">
      <w:pPr>
        <w:contextualSpacing/>
        <w:rPr>
          <w:rFonts w:ascii="Courier New" w:hAnsi="Courier New" w:cs="Courier New"/>
          <w:sz w:val="24"/>
          <w:szCs w:val="24"/>
        </w:rPr>
      </w:pPr>
      <w:r>
        <w:rPr>
          <w:rFonts w:ascii="Courier New" w:hAnsi="Courier New" w:cs="Courier New"/>
          <w:sz w:val="24"/>
          <w:szCs w:val="24"/>
        </w:rPr>
        <w:tab/>
        <w:t xml:space="preserve">Davacı istinafında </w:t>
      </w:r>
      <w:r w:rsidR="002923AF">
        <w:rPr>
          <w:rFonts w:ascii="Courier New" w:hAnsi="Courier New" w:cs="Courier New"/>
          <w:sz w:val="24"/>
          <w:szCs w:val="24"/>
        </w:rPr>
        <w:t xml:space="preserve">kısmen </w:t>
      </w:r>
      <w:r>
        <w:rPr>
          <w:rFonts w:ascii="Courier New" w:hAnsi="Courier New" w:cs="Courier New"/>
          <w:sz w:val="24"/>
          <w:szCs w:val="24"/>
        </w:rPr>
        <w:t>başarılı olur ve aşağıdaki şekilde emir verilir;</w:t>
      </w:r>
    </w:p>
    <w:p w:rsidR="00477333" w:rsidRDefault="00477333" w:rsidP="00526DFF">
      <w:pPr>
        <w:contextualSpacing/>
        <w:rPr>
          <w:rFonts w:ascii="Courier New" w:hAnsi="Courier New" w:cs="Courier New"/>
          <w:sz w:val="24"/>
          <w:szCs w:val="24"/>
        </w:rPr>
      </w:pPr>
    </w:p>
    <w:p w:rsidR="00477333" w:rsidRDefault="00477333" w:rsidP="00477333">
      <w:pPr>
        <w:pStyle w:val="ListeParagraf"/>
        <w:numPr>
          <w:ilvl w:val="0"/>
          <w:numId w:val="8"/>
        </w:numPr>
        <w:rPr>
          <w:rFonts w:ascii="Courier New" w:hAnsi="Courier New" w:cs="Courier New"/>
          <w:sz w:val="24"/>
          <w:szCs w:val="24"/>
        </w:rPr>
      </w:pPr>
      <w:r>
        <w:rPr>
          <w:rFonts w:ascii="Courier New" w:hAnsi="Courier New" w:cs="Courier New"/>
          <w:sz w:val="24"/>
          <w:szCs w:val="24"/>
        </w:rPr>
        <w:t>Alt Mahkemenin Davacının davasını re</w:t>
      </w:r>
      <w:r w:rsidR="002923AF">
        <w:rPr>
          <w:rFonts w:ascii="Courier New" w:hAnsi="Courier New" w:cs="Courier New"/>
          <w:sz w:val="24"/>
          <w:szCs w:val="24"/>
        </w:rPr>
        <w:t>t</w:t>
      </w:r>
      <w:r>
        <w:rPr>
          <w:rFonts w:ascii="Courier New" w:hAnsi="Courier New" w:cs="Courier New"/>
          <w:sz w:val="24"/>
          <w:szCs w:val="24"/>
        </w:rPr>
        <w:t xml:space="preserve"> ve iptal eden </w:t>
      </w:r>
      <w:r w:rsidR="00AA61C5">
        <w:rPr>
          <w:rFonts w:ascii="Courier New" w:hAnsi="Courier New" w:cs="Courier New"/>
          <w:sz w:val="24"/>
          <w:szCs w:val="24"/>
        </w:rPr>
        <w:t>kararının</w:t>
      </w:r>
      <w:r>
        <w:rPr>
          <w:rFonts w:ascii="Courier New" w:hAnsi="Courier New" w:cs="Courier New"/>
          <w:sz w:val="24"/>
          <w:szCs w:val="24"/>
        </w:rPr>
        <w:t xml:space="preserve"> iptal edilmesine,  </w:t>
      </w:r>
    </w:p>
    <w:p w:rsidR="00477333" w:rsidRDefault="00477333" w:rsidP="00477333">
      <w:pPr>
        <w:pStyle w:val="ListeParagraf"/>
        <w:numPr>
          <w:ilvl w:val="0"/>
          <w:numId w:val="8"/>
        </w:numPr>
        <w:rPr>
          <w:rFonts w:ascii="Courier New" w:hAnsi="Courier New" w:cs="Courier New"/>
          <w:sz w:val="24"/>
          <w:szCs w:val="24"/>
        </w:rPr>
      </w:pPr>
      <w:r>
        <w:rPr>
          <w:rFonts w:ascii="Courier New" w:hAnsi="Courier New" w:cs="Courier New"/>
          <w:sz w:val="24"/>
          <w:szCs w:val="24"/>
        </w:rPr>
        <w:t>Dosyanın Davacının herhangi bir prim borcu bulunup bulunmadığını belirlemesi için Alt Mahkemeye iade edilmesine,</w:t>
      </w:r>
    </w:p>
    <w:p w:rsidR="00477333" w:rsidRDefault="00477333" w:rsidP="00477333">
      <w:pPr>
        <w:pStyle w:val="ListeParagraf"/>
        <w:numPr>
          <w:ilvl w:val="0"/>
          <w:numId w:val="8"/>
        </w:numPr>
        <w:rPr>
          <w:rFonts w:ascii="Courier New" w:hAnsi="Courier New" w:cs="Courier New"/>
          <w:sz w:val="24"/>
          <w:szCs w:val="24"/>
        </w:rPr>
      </w:pPr>
      <w:r>
        <w:rPr>
          <w:rFonts w:ascii="Courier New" w:hAnsi="Courier New" w:cs="Courier New"/>
          <w:sz w:val="24"/>
          <w:szCs w:val="24"/>
        </w:rPr>
        <w:t>İstinaf masrafları</w:t>
      </w:r>
      <w:r w:rsidR="002923AF">
        <w:rPr>
          <w:rFonts w:ascii="Courier New" w:hAnsi="Courier New" w:cs="Courier New"/>
          <w:sz w:val="24"/>
          <w:szCs w:val="24"/>
        </w:rPr>
        <w:t xml:space="preserve"> ile ilgili </w:t>
      </w:r>
      <w:r w:rsidR="00AA61C5">
        <w:rPr>
          <w:rFonts w:ascii="Courier New" w:hAnsi="Courier New" w:cs="Courier New"/>
          <w:sz w:val="24"/>
          <w:szCs w:val="24"/>
        </w:rPr>
        <w:t xml:space="preserve">herhangi bir </w:t>
      </w:r>
      <w:r w:rsidR="002923AF">
        <w:rPr>
          <w:rFonts w:ascii="Courier New" w:hAnsi="Courier New" w:cs="Courier New"/>
          <w:sz w:val="24"/>
          <w:szCs w:val="24"/>
        </w:rPr>
        <w:t>emir verilme</w:t>
      </w:r>
      <w:r w:rsidR="003D23D5">
        <w:rPr>
          <w:rFonts w:ascii="Courier New" w:hAnsi="Courier New" w:cs="Courier New"/>
          <w:sz w:val="24"/>
          <w:szCs w:val="24"/>
        </w:rPr>
        <w:t>mesine</w:t>
      </w:r>
    </w:p>
    <w:p w:rsidR="00477333" w:rsidRDefault="00477333" w:rsidP="00477333">
      <w:pPr>
        <w:pStyle w:val="ListeParagraf"/>
        <w:ind w:left="1065"/>
        <w:rPr>
          <w:rFonts w:ascii="Courier New" w:hAnsi="Courier New" w:cs="Courier New"/>
          <w:sz w:val="24"/>
          <w:szCs w:val="24"/>
        </w:rPr>
      </w:pPr>
    </w:p>
    <w:p w:rsidR="00477333" w:rsidRPr="00477333" w:rsidRDefault="003D23D5" w:rsidP="00477333">
      <w:pPr>
        <w:pStyle w:val="ListeParagraf"/>
        <w:ind w:left="1416"/>
        <w:rPr>
          <w:rFonts w:ascii="Courier New" w:hAnsi="Courier New" w:cs="Courier New"/>
          <w:sz w:val="24"/>
          <w:szCs w:val="24"/>
        </w:rPr>
      </w:pPr>
      <w:r>
        <w:rPr>
          <w:rFonts w:ascii="Courier New" w:hAnsi="Courier New" w:cs="Courier New"/>
          <w:sz w:val="24"/>
          <w:szCs w:val="24"/>
        </w:rPr>
        <w:t xml:space="preserve">   </w:t>
      </w:r>
      <w:r w:rsidR="00477333">
        <w:rPr>
          <w:rFonts w:ascii="Courier New" w:hAnsi="Courier New" w:cs="Courier New"/>
          <w:sz w:val="24"/>
          <w:szCs w:val="24"/>
        </w:rPr>
        <w:t>KARAR ve EMİR VERİLİR</w:t>
      </w:r>
      <w:r>
        <w:rPr>
          <w:rFonts w:ascii="Courier New" w:hAnsi="Courier New" w:cs="Courier New"/>
          <w:sz w:val="24"/>
          <w:szCs w:val="24"/>
        </w:rPr>
        <w:t>.</w:t>
      </w:r>
    </w:p>
    <w:p w:rsidR="00526DFF" w:rsidRDefault="00526DFF" w:rsidP="00526DFF">
      <w:pPr>
        <w:contextualSpacing/>
        <w:rPr>
          <w:rFonts w:ascii="Courier New" w:hAnsi="Courier New" w:cs="Courier New"/>
          <w:sz w:val="24"/>
          <w:szCs w:val="24"/>
        </w:rPr>
      </w:pPr>
    </w:p>
    <w:p w:rsidR="0058561F" w:rsidRDefault="0058561F" w:rsidP="00526DFF">
      <w:pPr>
        <w:contextualSpacing/>
        <w:rPr>
          <w:rFonts w:ascii="Courier New" w:hAnsi="Courier New" w:cs="Courier New"/>
          <w:sz w:val="24"/>
          <w:szCs w:val="24"/>
        </w:rPr>
      </w:pPr>
    </w:p>
    <w:p w:rsidR="00526DFF" w:rsidRDefault="00526DFF" w:rsidP="00526DFF">
      <w:pPr>
        <w:contextualSpacing/>
        <w:rPr>
          <w:rFonts w:ascii="Courier New" w:hAnsi="Courier New" w:cs="Courier New"/>
          <w:sz w:val="24"/>
          <w:szCs w:val="24"/>
        </w:rPr>
      </w:pPr>
    </w:p>
    <w:p w:rsidR="00A73E9B" w:rsidRDefault="00A73E9B" w:rsidP="00526DFF">
      <w:pPr>
        <w:contextualSpacing/>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526DFF" w:rsidRDefault="00526DFF" w:rsidP="00526DFF">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Yargıç</w:t>
      </w:r>
      <w:proofErr w:type="spellEnd"/>
    </w:p>
    <w:p w:rsidR="00526DFF" w:rsidRDefault="00526DFF" w:rsidP="00526DFF">
      <w:pPr>
        <w:spacing w:line="240" w:lineRule="auto"/>
        <w:contextualSpacing/>
        <w:rPr>
          <w:rFonts w:ascii="Courier New" w:hAnsi="Courier New" w:cs="Courier New"/>
          <w:sz w:val="24"/>
          <w:szCs w:val="24"/>
        </w:rPr>
      </w:pPr>
    </w:p>
    <w:p w:rsidR="00526DFF" w:rsidRDefault="00526DFF" w:rsidP="00526DFF">
      <w:pPr>
        <w:spacing w:line="240" w:lineRule="auto"/>
        <w:contextualSpacing/>
        <w:rPr>
          <w:rFonts w:ascii="Courier New" w:hAnsi="Courier New" w:cs="Courier New"/>
          <w:sz w:val="24"/>
          <w:szCs w:val="24"/>
        </w:rPr>
      </w:pPr>
    </w:p>
    <w:p w:rsidR="00526DFF" w:rsidRPr="005B3C9A" w:rsidRDefault="00A73E9B" w:rsidP="00526DFF">
      <w:pPr>
        <w:spacing w:line="240" w:lineRule="auto"/>
        <w:contextualSpacing/>
        <w:rPr>
          <w:rFonts w:ascii="Courier New" w:hAnsi="Courier New" w:cs="Courier New"/>
          <w:sz w:val="24"/>
          <w:szCs w:val="24"/>
        </w:rPr>
      </w:pPr>
      <w:r>
        <w:rPr>
          <w:rFonts w:ascii="Courier New" w:hAnsi="Courier New" w:cs="Courier New"/>
          <w:sz w:val="24"/>
          <w:szCs w:val="24"/>
        </w:rPr>
        <w:t>30</w:t>
      </w:r>
      <w:r w:rsidR="00526DFF">
        <w:rPr>
          <w:rFonts w:ascii="Courier New" w:hAnsi="Courier New" w:cs="Courier New"/>
          <w:sz w:val="24"/>
          <w:szCs w:val="24"/>
        </w:rPr>
        <w:t xml:space="preserve"> </w:t>
      </w:r>
      <w:r>
        <w:rPr>
          <w:rFonts w:ascii="Courier New" w:hAnsi="Courier New" w:cs="Courier New"/>
          <w:sz w:val="24"/>
          <w:szCs w:val="24"/>
        </w:rPr>
        <w:t>Ocak</w:t>
      </w:r>
      <w:r w:rsidR="00526DFF">
        <w:rPr>
          <w:rFonts w:ascii="Courier New" w:hAnsi="Courier New" w:cs="Courier New"/>
          <w:sz w:val="24"/>
          <w:szCs w:val="24"/>
        </w:rPr>
        <w:t xml:space="preserve"> 202</w:t>
      </w:r>
      <w:r w:rsidR="00E665DF">
        <w:rPr>
          <w:rFonts w:ascii="Courier New" w:hAnsi="Courier New" w:cs="Courier New"/>
          <w:sz w:val="24"/>
          <w:szCs w:val="24"/>
        </w:rPr>
        <w:t>3</w:t>
      </w:r>
    </w:p>
    <w:sectPr w:rsidR="00526DFF" w:rsidRPr="005B3C9A" w:rsidSect="004C793B">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2A" w:rsidRDefault="00D80E2A" w:rsidP="00BB06A8">
      <w:pPr>
        <w:spacing w:after="0" w:line="240" w:lineRule="auto"/>
      </w:pPr>
      <w:r>
        <w:separator/>
      </w:r>
    </w:p>
  </w:endnote>
  <w:endnote w:type="continuationSeparator" w:id="0">
    <w:p w:rsidR="00D80E2A" w:rsidRDefault="00D80E2A" w:rsidP="00BB0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2A" w:rsidRDefault="00D80E2A" w:rsidP="00BB06A8">
      <w:pPr>
        <w:spacing w:after="0" w:line="240" w:lineRule="auto"/>
      </w:pPr>
      <w:r>
        <w:separator/>
      </w:r>
    </w:p>
  </w:footnote>
  <w:footnote w:type="continuationSeparator" w:id="0">
    <w:p w:rsidR="00D80E2A" w:rsidRDefault="00D80E2A" w:rsidP="00BB0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E2A" w:rsidRDefault="00E665DF">
    <w:pPr>
      <w:pStyle w:val="stbilgi"/>
      <w:jc w:val="center"/>
    </w:pPr>
    <w:r>
      <w:rPr>
        <w:noProof/>
      </w:rPr>
      <w:fldChar w:fldCharType="begin"/>
    </w:r>
    <w:r>
      <w:rPr>
        <w:noProof/>
      </w:rPr>
      <w:instrText xml:space="preserve"> PAGE   \* MERGEFORMAT </w:instrText>
    </w:r>
    <w:r>
      <w:rPr>
        <w:noProof/>
      </w:rPr>
      <w:fldChar w:fldCharType="separate"/>
    </w:r>
    <w:r w:rsidR="00B94388">
      <w:rPr>
        <w:noProof/>
      </w:rPr>
      <w:t>16</w:t>
    </w:r>
    <w:r>
      <w:rPr>
        <w:noProof/>
      </w:rPr>
      <w:fldChar w:fldCharType="end"/>
    </w:r>
  </w:p>
  <w:p w:rsidR="00D80E2A" w:rsidRDefault="00D80E2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FE3"/>
    <w:multiLevelType w:val="hybridMultilevel"/>
    <w:tmpl w:val="B7526930"/>
    <w:lvl w:ilvl="0" w:tplc="3056D0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4063B"/>
    <w:multiLevelType w:val="hybridMultilevel"/>
    <w:tmpl w:val="1722CB4A"/>
    <w:lvl w:ilvl="0" w:tplc="5BC64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74B25"/>
    <w:multiLevelType w:val="hybridMultilevel"/>
    <w:tmpl w:val="C308BFDC"/>
    <w:lvl w:ilvl="0" w:tplc="FAFC4D5C">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40D6079E"/>
    <w:multiLevelType w:val="hybridMultilevel"/>
    <w:tmpl w:val="3AC290F0"/>
    <w:lvl w:ilvl="0" w:tplc="71B48C1A">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48BD4081"/>
    <w:multiLevelType w:val="hybridMultilevel"/>
    <w:tmpl w:val="01F08B2A"/>
    <w:lvl w:ilvl="0" w:tplc="5BC64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DC4AAB"/>
    <w:multiLevelType w:val="hybridMultilevel"/>
    <w:tmpl w:val="1722CB4A"/>
    <w:lvl w:ilvl="0" w:tplc="5BC64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064F7"/>
    <w:multiLevelType w:val="hybridMultilevel"/>
    <w:tmpl w:val="1722CB4A"/>
    <w:lvl w:ilvl="0" w:tplc="5BC64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0637C"/>
    <w:multiLevelType w:val="hybridMultilevel"/>
    <w:tmpl w:val="28303B80"/>
    <w:lvl w:ilvl="0" w:tplc="865C0340">
      <w:start w:val="2"/>
      <w:numFmt w:val="bullet"/>
      <w:lvlText w:val="-"/>
      <w:lvlJc w:val="left"/>
      <w:pPr>
        <w:ind w:left="1068" w:hanging="360"/>
      </w:pPr>
      <w:rPr>
        <w:rFonts w:ascii="Courier New" w:eastAsia="Calibri"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6DFF"/>
    <w:rsid w:val="00005188"/>
    <w:rsid w:val="00061EC9"/>
    <w:rsid w:val="00067206"/>
    <w:rsid w:val="000B1BFE"/>
    <w:rsid w:val="000B3E8C"/>
    <w:rsid w:val="000F3028"/>
    <w:rsid w:val="001058ED"/>
    <w:rsid w:val="00132576"/>
    <w:rsid w:val="001456A1"/>
    <w:rsid w:val="00183B0A"/>
    <w:rsid w:val="001B7244"/>
    <w:rsid w:val="001E0E10"/>
    <w:rsid w:val="001F764D"/>
    <w:rsid w:val="00201A84"/>
    <w:rsid w:val="002328D3"/>
    <w:rsid w:val="002618CC"/>
    <w:rsid w:val="002923AF"/>
    <w:rsid w:val="00296773"/>
    <w:rsid w:val="00297493"/>
    <w:rsid w:val="002B592B"/>
    <w:rsid w:val="002C4374"/>
    <w:rsid w:val="002E1B0A"/>
    <w:rsid w:val="00330B78"/>
    <w:rsid w:val="0037048E"/>
    <w:rsid w:val="00376BD0"/>
    <w:rsid w:val="00377F90"/>
    <w:rsid w:val="003965E6"/>
    <w:rsid w:val="003A217D"/>
    <w:rsid w:val="003A72E0"/>
    <w:rsid w:val="003D23D5"/>
    <w:rsid w:val="003E10A2"/>
    <w:rsid w:val="0041547A"/>
    <w:rsid w:val="00425752"/>
    <w:rsid w:val="00426CEF"/>
    <w:rsid w:val="0044760E"/>
    <w:rsid w:val="00474FE9"/>
    <w:rsid w:val="00477333"/>
    <w:rsid w:val="004C793B"/>
    <w:rsid w:val="004F6068"/>
    <w:rsid w:val="005173A6"/>
    <w:rsid w:val="00526DFF"/>
    <w:rsid w:val="00565CB8"/>
    <w:rsid w:val="005770EF"/>
    <w:rsid w:val="0058561F"/>
    <w:rsid w:val="005C1761"/>
    <w:rsid w:val="005C45A3"/>
    <w:rsid w:val="006268FA"/>
    <w:rsid w:val="00642158"/>
    <w:rsid w:val="00654A94"/>
    <w:rsid w:val="00657A1B"/>
    <w:rsid w:val="0068345C"/>
    <w:rsid w:val="006B478E"/>
    <w:rsid w:val="006C3FE2"/>
    <w:rsid w:val="00701CA2"/>
    <w:rsid w:val="00715359"/>
    <w:rsid w:val="00715E24"/>
    <w:rsid w:val="00722AD4"/>
    <w:rsid w:val="0074326B"/>
    <w:rsid w:val="00760ED5"/>
    <w:rsid w:val="007B41EC"/>
    <w:rsid w:val="007C5AC2"/>
    <w:rsid w:val="007E5CC0"/>
    <w:rsid w:val="00822B2A"/>
    <w:rsid w:val="00823C71"/>
    <w:rsid w:val="00824948"/>
    <w:rsid w:val="00835BFD"/>
    <w:rsid w:val="00886525"/>
    <w:rsid w:val="00887900"/>
    <w:rsid w:val="008A52BC"/>
    <w:rsid w:val="008B2293"/>
    <w:rsid w:val="008E04CD"/>
    <w:rsid w:val="00941EFD"/>
    <w:rsid w:val="0095024B"/>
    <w:rsid w:val="009A1555"/>
    <w:rsid w:val="009B0171"/>
    <w:rsid w:val="009B3B87"/>
    <w:rsid w:val="009F4EA0"/>
    <w:rsid w:val="00A104A3"/>
    <w:rsid w:val="00A366D5"/>
    <w:rsid w:val="00A679E5"/>
    <w:rsid w:val="00A67EB9"/>
    <w:rsid w:val="00A73E9B"/>
    <w:rsid w:val="00A8629E"/>
    <w:rsid w:val="00A865A3"/>
    <w:rsid w:val="00A91D7A"/>
    <w:rsid w:val="00AA61C5"/>
    <w:rsid w:val="00AA76EF"/>
    <w:rsid w:val="00AE5040"/>
    <w:rsid w:val="00B001C2"/>
    <w:rsid w:val="00B06BDF"/>
    <w:rsid w:val="00B438E9"/>
    <w:rsid w:val="00B4517F"/>
    <w:rsid w:val="00B52937"/>
    <w:rsid w:val="00B52ED9"/>
    <w:rsid w:val="00B829F5"/>
    <w:rsid w:val="00B87886"/>
    <w:rsid w:val="00B902C1"/>
    <w:rsid w:val="00B94388"/>
    <w:rsid w:val="00BB06A8"/>
    <w:rsid w:val="00BC4F73"/>
    <w:rsid w:val="00BD5B2C"/>
    <w:rsid w:val="00BE08EE"/>
    <w:rsid w:val="00BE5F52"/>
    <w:rsid w:val="00C06C21"/>
    <w:rsid w:val="00C10203"/>
    <w:rsid w:val="00C17AFD"/>
    <w:rsid w:val="00C254E0"/>
    <w:rsid w:val="00C3177B"/>
    <w:rsid w:val="00C31DDC"/>
    <w:rsid w:val="00C6431E"/>
    <w:rsid w:val="00C9750C"/>
    <w:rsid w:val="00CA1C38"/>
    <w:rsid w:val="00D16F12"/>
    <w:rsid w:val="00D80E2A"/>
    <w:rsid w:val="00D96B52"/>
    <w:rsid w:val="00DC7717"/>
    <w:rsid w:val="00DF21F8"/>
    <w:rsid w:val="00E371B8"/>
    <w:rsid w:val="00E5650D"/>
    <w:rsid w:val="00E665DF"/>
    <w:rsid w:val="00E92048"/>
    <w:rsid w:val="00EE68B8"/>
    <w:rsid w:val="00EE7306"/>
    <w:rsid w:val="00F20BCF"/>
    <w:rsid w:val="00F96881"/>
    <w:rsid w:val="00FB7D3E"/>
    <w:rsid w:val="00FC0100"/>
    <w:rsid w:val="00FC757A"/>
    <w:rsid w:val="00FF5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FCC4F-A7D8-4CA8-922F-47A3133A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DF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6D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6DFF"/>
    <w:rPr>
      <w:rFonts w:ascii="Calibri" w:eastAsia="Calibri" w:hAnsi="Calibri" w:cs="Times New Roman"/>
    </w:rPr>
  </w:style>
  <w:style w:type="paragraph" w:styleId="ListeParagraf">
    <w:name w:val="List Paragraph"/>
    <w:basedOn w:val="Normal"/>
    <w:uiPriority w:val="34"/>
    <w:qFormat/>
    <w:rsid w:val="00A865A3"/>
    <w:pPr>
      <w:ind w:left="720"/>
      <w:contextualSpacing/>
    </w:pPr>
  </w:style>
  <w:style w:type="paragraph" w:styleId="BalonMetni">
    <w:name w:val="Balloon Text"/>
    <w:basedOn w:val="Normal"/>
    <w:link w:val="BalonMetniChar"/>
    <w:uiPriority w:val="99"/>
    <w:semiHidden/>
    <w:unhideWhenUsed/>
    <w:rsid w:val="00E665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5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ADAC-37E6-4A20-912C-E3FD73AE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16</Pages>
  <Words>3566</Words>
  <Characters>20331</Characters>
  <Application>Microsoft Office Word</Application>
  <DocSecurity>0</DocSecurity>
  <Lines>169</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Gülsen İlkin</cp:lastModifiedBy>
  <cp:revision>99</cp:revision>
  <cp:lastPrinted>2023-02-03T09:07:00Z</cp:lastPrinted>
  <dcterms:created xsi:type="dcterms:W3CDTF">2022-04-15T10:36:00Z</dcterms:created>
  <dcterms:modified xsi:type="dcterms:W3CDTF">2023-02-06T08:10:00Z</dcterms:modified>
</cp:coreProperties>
</file>